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D78" w:rsidRDefault="00016D78">
      <w:pPr>
        <w:pStyle w:val="Standard"/>
        <w:jc w:val="center"/>
      </w:pPr>
      <w:bookmarkStart w:id="0" w:name="_GoBack"/>
      <w:bookmarkEnd w:id="0"/>
    </w:p>
    <w:p w:rsidR="00016D78" w:rsidRDefault="00016D78">
      <w:pPr>
        <w:pStyle w:val="Standard"/>
        <w:jc w:val="center"/>
      </w:pPr>
    </w:p>
    <w:p w:rsidR="00016D78" w:rsidRDefault="00836BC9">
      <w:pPr>
        <w:pStyle w:val="Titolo1"/>
        <w:rPr>
          <w:rFonts w:ascii="Segoe UI Black" w:hAnsi="Segoe UI Black"/>
          <w:sz w:val="44"/>
          <w:szCs w:val="44"/>
        </w:rPr>
      </w:pPr>
      <w:r>
        <w:rPr>
          <w:rFonts w:ascii="Segoe UI Black" w:hAnsi="Segoe UI Black"/>
          <w:sz w:val="44"/>
          <w:szCs w:val="44"/>
        </w:rPr>
        <w:t>Istituto Comprensivo di Monterenzio</w:t>
      </w:r>
    </w:p>
    <w:p w:rsidR="00016D78" w:rsidRPr="008D3762" w:rsidRDefault="00016D78">
      <w:pPr>
        <w:pStyle w:val="Standard"/>
        <w:rPr>
          <w:rFonts w:ascii="Arial" w:hAnsi="Arial"/>
          <w:sz w:val="48"/>
          <w:lang w:val="it-IT"/>
        </w:rPr>
      </w:pPr>
    </w:p>
    <w:p w:rsidR="00016D78" w:rsidRDefault="00016D78">
      <w:pPr>
        <w:pStyle w:val="Titolo1"/>
        <w:rPr>
          <w:rFonts w:ascii="Aharoni" w:hAnsi="Aharoni" w:cs="Bodoni MT Black"/>
          <w:bCs/>
          <w:sz w:val="56"/>
          <w:szCs w:val="56"/>
        </w:rPr>
      </w:pPr>
    </w:p>
    <w:p w:rsidR="00016D78" w:rsidRDefault="00836BC9">
      <w:pPr>
        <w:pStyle w:val="Titolo1"/>
        <w:rPr>
          <w:rFonts w:ascii="Segoe UI Black" w:hAnsi="Segoe UI Black" w:cs="Bodoni MT Black"/>
          <w:bCs/>
          <w:sz w:val="56"/>
          <w:szCs w:val="56"/>
        </w:rPr>
      </w:pPr>
      <w:r>
        <w:rPr>
          <w:rFonts w:ascii="Segoe UI Black" w:hAnsi="Segoe UI Black" w:cs="Bodoni MT Black"/>
          <w:bCs/>
          <w:sz w:val="56"/>
          <w:szCs w:val="56"/>
        </w:rPr>
        <w:t>SCUOLA DELL’INFANZIA</w:t>
      </w:r>
    </w:p>
    <w:p w:rsidR="00016D78" w:rsidRDefault="00836BC9">
      <w:pPr>
        <w:pStyle w:val="Titolo1"/>
        <w:rPr>
          <w:rFonts w:ascii="Segoe UI Black" w:hAnsi="Segoe UI Black" w:cs="Bodoni MT Black"/>
          <w:bCs/>
          <w:sz w:val="56"/>
          <w:szCs w:val="56"/>
        </w:rPr>
      </w:pPr>
      <w:r>
        <w:rPr>
          <w:rFonts w:ascii="Segoe UI Black" w:hAnsi="Segoe UI Black" w:cs="Bodoni MT Black"/>
          <w:bCs/>
          <w:sz w:val="56"/>
          <w:szCs w:val="56"/>
        </w:rPr>
        <w:t xml:space="preserve"> “CASA del SOLE”</w:t>
      </w:r>
    </w:p>
    <w:p w:rsidR="00016D78" w:rsidRDefault="00016D78">
      <w:pPr>
        <w:pStyle w:val="Titolo1"/>
        <w:rPr>
          <w:rFonts w:ascii="Segoe UI Black" w:hAnsi="Segoe UI Black" w:cs="Bodoni MT Black"/>
          <w:b w:val="0"/>
          <w:sz w:val="44"/>
        </w:rPr>
      </w:pPr>
    </w:p>
    <w:p w:rsidR="00016D78" w:rsidRPr="008D3762" w:rsidRDefault="00016D78">
      <w:pPr>
        <w:pStyle w:val="Standard"/>
        <w:jc w:val="center"/>
        <w:rPr>
          <w:rFonts w:ascii="Arial" w:hAnsi="Arial" w:cs="Bodoni MT Black"/>
          <w:lang w:val="it-IT"/>
        </w:rPr>
      </w:pPr>
    </w:p>
    <w:p w:rsidR="00016D78" w:rsidRPr="008D3762" w:rsidRDefault="00016D78">
      <w:pPr>
        <w:pStyle w:val="Standard"/>
        <w:jc w:val="center"/>
        <w:rPr>
          <w:rFonts w:ascii="Arial" w:hAnsi="Arial"/>
          <w:lang w:val="it-IT"/>
        </w:rPr>
      </w:pPr>
    </w:p>
    <w:p w:rsidR="00016D78" w:rsidRPr="008D3762" w:rsidRDefault="00016D78">
      <w:pPr>
        <w:pStyle w:val="Standard"/>
        <w:jc w:val="center"/>
        <w:rPr>
          <w:rFonts w:ascii="Arial" w:hAnsi="Arial"/>
          <w:lang w:val="it-IT"/>
        </w:rPr>
      </w:pPr>
    </w:p>
    <w:p w:rsidR="00016D78" w:rsidRPr="008D3762" w:rsidRDefault="00016D78">
      <w:pPr>
        <w:pStyle w:val="Standard"/>
        <w:jc w:val="center"/>
        <w:rPr>
          <w:rFonts w:ascii="Arial" w:hAnsi="Arial"/>
          <w:lang w:val="it-IT"/>
        </w:rPr>
      </w:pPr>
    </w:p>
    <w:p w:rsidR="00016D78" w:rsidRPr="008D3762" w:rsidRDefault="00016D78">
      <w:pPr>
        <w:pStyle w:val="Standard"/>
        <w:jc w:val="center"/>
        <w:rPr>
          <w:rFonts w:ascii="Arial" w:hAnsi="Arial"/>
          <w:lang w:val="it-IT"/>
        </w:rPr>
      </w:pPr>
    </w:p>
    <w:p w:rsidR="00016D78" w:rsidRPr="008D3762" w:rsidRDefault="00016D78">
      <w:pPr>
        <w:pStyle w:val="Standard"/>
        <w:jc w:val="center"/>
        <w:rPr>
          <w:rFonts w:ascii="Arial" w:hAnsi="Arial"/>
          <w:lang w:val="it-IT"/>
        </w:rPr>
      </w:pPr>
    </w:p>
    <w:p w:rsidR="00016D78" w:rsidRPr="008D3762" w:rsidRDefault="00016D78">
      <w:pPr>
        <w:pStyle w:val="Standard"/>
        <w:jc w:val="center"/>
        <w:rPr>
          <w:rFonts w:ascii="Arial" w:hAnsi="Arial"/>
          <w:lang w:val="it-IT"/>
        </w:rPr>
      </w:pPr>
    </w:p>
    <w:p w:rsidR="00016D78" w:rsidRPr="008D3762" w:rsidRDefault="00016D78">
      <w:pPr>
        <w:pStyle w:val="Standard"/>
        <w:jc w:val="center"/>
        <w:rPr>
          <w:rFonts w:ascii="Arial" w:hAnsi="Arial"/>
          <w:lang w:val="it-IT"/>
        </w:rPr>
      </w:pPr>
    </w:p>
    <w:p w:rsidR="00016D78" w:rsidRPr="008D3762" w:rsidRDefault="00016D78">
      <w:pPr>
        <w:pStyle w:val="Standard"/>
        <w:jc w:val="center"/>
        <w:rPr>
          <w:rFonts w:ascii="Arial" w:hAnsi="Arial"/>
          <w:lang w:val="it-IT"/>
        </w:rPr>
      </w:pPr>
    </w:p>
    <w:p w:rsidR="00016D78" w:rsidRPr="008D3762" w:rsidRDefault="00836BC9">
      <w:pPr>
        <w:pStyle w:val="Standard"/>
        <w:tabs>
          <w:tab w:val="left" w:pos="3570"/>
        </w:tabs>
        <w:rPr>
          <w:rFonts w:ascii="Arial" w:hAnsi="Arial"/>
          <w:lang w:val="it-IT"/>
        </w:rPr>
      </w:pPr>
      <w:r w:rsidRPr="008D3762">
        <w:rPr>
          <w:rFonts w:ascii="Arial" w:hAnsi="Arial"/>
          <w:lang w:val="it-IT"/>
        </w:rPr>
        <w:tab/>
      </w:r>
    </w:p>
    <w:p w:rsidR="00016D78" w:rsidRDefault="00836BC9">
      <w:pPr>
        <w:pStyle w:val="Titolo2"/>
        <w:jc w:val="center"/>
        <w:rPr>
          <w:rFonts w:ascii="Segoe UI Black" w:hAnsi="Segoe UI Black" w:cs="Bodoni MT Black"/>
          <w:b/>
          <w:bCs/>
          <w:sz w:val="64"/>
          <w:szCs w:val="64"/>
        </w:rPr>
      </w:pPr>
      <w:r>
        <w:rPr>
          <w:rFonts w:ascii="Segoe UI Black" w:hAnsi="Segoe UI Black" w:cs="Bodoni MT Black"/>
          <w:b/>
          <w:bCs/>
          <w:sz w:val="64"/>
          <w:szCs w:val="64"/>
        </w:rPr>
        <w:t>PROGRAMMAZIONE</w:t>
      </w:r>
    </w:p>
    <w:p w:rsidR="00016D78" w:rsidRDefault="00836BC9">
      <w:pPr>
        <w:pStyle w:val="Titolo2"/>
        <w:jc w:val="center"/>
        <w:rPr>
          <w:rFonts w:ascii="Segoe UI Black" w:hAnsi="Segoe UI Black" w:cs="Bodoni MT Black"/>
          <w:b/>
          <w:bCs/>
          <w:sz w:val="64"/>
          <w:szCs w:val="64"/>
        </w:rPr>
      </w:pPr>
      <w:r>
        <w:rPr>
          <w:rFonts w:ascii="Segoe UI Black" w:hAnsi="Segoe UI Black" w:cs="Bodoni MT Black"/>
          <w:b/>
          <w:bCs/>
          <w:sz w:val="64"/>
          <w:szCs w:val="64"/>
        </w:rPr>
        <w:t xml:space="preserve">   EDUCATIVO-DIDATTICA</w:t>
      </w:r>
    </w:p>
    <w:p w:rsidR="00016D78" w:rsidRPr="008D3762" w:rsidRDefault="00016D78">
      <w:pPr>
        <w:pStyle w:val="Standard"/>
        <w:jc w:val="center"/>
        <w:rPr>
          <w:rFonts w:ascii="Arial" w:hAnsi="Arial" w:cs="Bodoni MT Black"/>
          <w:sz w:val="72"/>
          <w:szCs w:val="72"/>
          <w:lang w:val="it-IT"/>
        </w:rPr>
      </w:pPr>
    </w:p>
    <w:p w:rsidR="00016D78" w:rsidRPr="008D3762" w:rsidRDefault="00016D78">
      <w:pPr>
        <w:pStyle w:val="Standard"/>
        <w:jc w:val="center"/>
        <w:rPr>
          <w:rFonts w:ascii="Arial" w:hAnsi="Arial" w:cs="Disney Comic"/>
          <w:sz w:val="48"/>
          <w:lang w:val="it-IT"/>
        </w:rPr>
      </w:pPr>
    </w:p>
    <w:p w:rsidR="00016D78" w:rsidRPr="008D3762" w:rsidRDefault="00016D78">
      <w:pPr>
        <w:pStyle w:val="Standard"/>
        <w:jc w:val="center"/>
        <w:rPr>
          <w:rFonts w:ascii="Arial" w:hAnsi="Arial" w:cs="Disney Comic"/>
          <w:sz w:val="48"/>
          <w:lang w:val="it-IT"/>
        </w:rPr>
      </w:pPr>
    </w:p>
    <w:p w:rsidR="00016D78" w:rsidRPr="008D3762" w:rsidRDefault="00016D78">
      <w:pPr>
        <w:pStyle w:val="Standard"/>
        <w:jc w:val="center"/>
        <w:rPr>
          <w:rFonts w:ascii="Arial" w:hAnsi="Arial" w:cs="Disney Comic"/>
          <w:sz w:val="48"/>
          <w:lang w:val="it-IT"/>
        </w:rPr>
      </w:pPr>
    </w:p>
    <w:p w:rsidR="00016D78" w:rsidRPr="008D3762" w:rsidRDefault="00016D78">
      <w:pPr>
        <w:pStyle w:val="Standard"/>
        <w:jc w:val="center"/>
        <w:rPr>
          <w:rFonts w:ascii="Arial" w:hAnsi="Arial" w:cs="Disney Comic"/>
          <w:sz w:val="48"/>
          <w:lang w:val="it-IT"/>
        </w:rPr>
      </w:pPr>
    </w:p>
    <w:p w:rsidR="00016D78" w:rsidRPr="008D3762" w:rsidRDefault="00016D78">
      <w:pPr>
        <w:pStyle w:val="Standard"/>
        <w:jc w:val="center"/>
        <w:rPr>
          <w:rFonts w:ascii="Arial" w:hAnsi="Arial" w:cs="Bodoni MT Black"/>
          <w:sz w:val="48"/>
          <w:szCs w:val="48"/>
          <w:lang w:val="it-IT"/>
        </w:rPr>
      </w:pPr>
    </w:p>
    <w:p w:rsidR="00016D78" w:rsidRDefault="00016D78">
      <w:pPr>
        <w:pStyle w:val="Titolo4"/>
        <w:jc w:val="center"/>
        <w:rPr>
          <w:rFonts w:ascii="Arial" w:hAnsi="Arial" w:cs="Bodoni MT Black"/>
          <w:b w:val="0"/>
          <w:sz w:val="48"/>
          <w:szCs w:val="48"/>
        </w:rPr>
      </w:pPr>
    </w:p>
    <w:p w:rsidR="00016D78" w:rsidRDefault="00836BC9">
      <w:pPr>
        <w:pStyle w:val="Titolo4"/>
        <w:jc w:val="center"/>
        <w:rPr>
          <w:rFonts w:ascii="Segoe UI Black" w:hAnsi="Segoe UI Black" w:cs="Bodoni MT Black"/>
          <w:bCs/>
          <w:sz w:val="48"/>
          <w:szCs w:val="48"/>
        </w:rPr>
      </w:pPr>
      <w:r>
        <w:rPr>
          <w:rFonts w:ascii="Segoe UI Black" w:hAnsi="Segoe UI Black" w:cs="Bodoni MT Black"/>
          <w:bCs/>
          <w:sz w:val="48"/>
          <w:szCs w:val="48"/>
        </w:rPr>
        <w:t>Anno Scolastico 2015/2016</w:t>
      </w:r>
    </w:p>
    <w:p w:rsidR="00016D78" w:rsidRDefault="00016D78">
      <w:pPr>
        <w:pStyle w:val="Standard"/>
        <w:rPr>
          <w:rFonts w:ascii="Arial" w:hAnsi="Arial"/>
          <w:lang w:val="it-IT"/>
        </w:rPr>
      </w:pPr>
    </w:p>
    <w:p w:rsidR="00016D78" w:rsidRDefault="00016D78">
      <w:pPr>
        <w:pStyle w:val="Standard"/>
        <w:rPr>
          <w:rFonts w:ascii="Arial" w:hAnsi="Arial"/>
          <w:lang w:val="it-IT"/>
        </w:rPr>
      </w:pPr>
    </w:p>
    <w:p w:rsidR="00016D78" w:rsidRDefault="00836BC9">
      <w:pPr>
        <w:pStyle w:val="Titolo7"/>
        <w:tabs>
          <w:tab w:val="left" w:pos="1702"/>
        </w:tabs>
        <w:ind w:left="851"/>
        <w:jc w:val="center"/>
        <w:rPr>
          <w:rFonts w:ascii="Arial" w:hAnsi="Arial" w:cs="Arial Rounded MT Bold"/>
          <w:sz w:val="32"/>
          <w:szCs w:val="32"/>
          <w:u w:val="single"/>
          <w:lang w:val="it-IT"/>
        </w:rPr>
      </w:pPr>
      <w:r>
        <w:rPr>
          <w:rFonts w:ascii="Arial" w:hAnsi="Arial" w:cs="Arial Rounded MT Bold"/>
          <w:sz w:val="32"/>
          <w:szCs w:val="32"/>
          <w:u w:val="single"/>
          <w:lang w:val="it-IT"/>
        </w:rPr>
        <w:t xml:space="preserve">ANALISI DELLE </w:t>
      </w:r>
      <w:r>
        <w:rPr>
          <w:rFonts w:ascii="Arial" w:hAnsi="Arial" w:cs="Arial Rounded MT Bold"/>
          <w:sz w:val="32"/>
          <w:szCs w:val="32"/>
          <w:u w:val="single"/>
          <w:lang w:val="it-IT"/>
        </w:rPr>
        <w:t>RISORSE DEL TERRITORIO</w:t>
      </w:r>
    </w:p>
    <w:p w:rsidR="00016D78" w:rsidRDefault="00016D78">
      <w:pPr>
        <w:pStyle w:val="Standard"/>
        <w:rPr>
          <w:rFonts w:ascii="Arial" w:hAnsi="Arial"/>
          <w:sz w:val="10"/>
          <w:szCs w:val="10"/>
          <w:lang w:val="it-IT"/>
        </w:rPr>
      </w:pPr>
    </w:p>
    <w:p w:rsidR="00016D78" w:rsidRDefault="00016D78">
      <w:pPr>
        <w:pStyle w:val="Standard"/>
        <w:rPr>
          <w:rFonts w:ascii="Arial" w:hAnsi="Arial"/>
          <w:sz w:val="6"/>
          <w:szCs w:val="6"/>
          <w:lang w:val="it-IT"/>
        </w:rPr>
      </w:pPr>
    </w:p>
    <w:p w:rsidR="00016D78" w:rsidRDefault="00836BC9">
      <w:pPr>
        <w:pStyle w:val="Textbody"/>
        <w:tabs>
          <w:tab w:val="left" w:pos="9639"/>
        </w:tabs>
        <w:ind w:right="0"/>
        <w:rPr>
          <w:rFonts w:ascii="Arial" w:hAnsi="Arial"/>
        </w:rPr>
      </w:pPr>
      <w:r>
        <w:rPr>
          <w:rFonts w:ascii="Arial" w:hAnsi="Arial" w:cs="Arial Rounded MT Bold"/>
          <w:b/>
          <w:sz w:val="24"/>
          <w:szCs w:val="24"/>
          <w:u w:val="single"/>
        </w:rPr>
        <w:t>Monterenzio</w:t>
      </w:r>
      <w:r>
        <w:rPr>
          <w:rFonts w:ascii="Arial" w:hAnsi="Arial"/>
          <w:sz w:val="20"/>
        </w:rPr>
        <w:t xml:space="preserve">  </w:t>
      </w:r>
      <w:r>
        <w:rPr>
          <w:rFonts w:ascii="Arial" w:hAnsi="Arial"/>
          <w:sz w:val="22"/>
          <w:szCs w:val="22"/>
        </w:rPr>
        <w:t xml:space="preserve">è un paese situato sulle colline dell’Appennino Tosco-Emiliano, ad un’altitudine di 220 </w:t>
      </w:r>
      <w:r>
        <w:rPr>
          <w:rFonts w:ascii="Arial" w:hAnsi="Arial"/>
          <w:sz w:val="22"/>
          <w:szCs w:val="22"/>
        </w:rPr>
        <w:lastRenderedPageBreak/>
        <w:t>metri, a circa 25 chilometri dalla città di Bologna.</w:t>
      </w:r>
    </w:p>
    <w:p w:rsidR="00016D78" w:rsidRDefault="00836BC9">
      <w:pPr>
        <w:pStyle w:val="Standard"/>
        <w:spacing w:line="276" w:lineRule="auto"/>
        <w:jc w:val="both"/>
        <w:rPr>
          <w:rFonts w:ascii="Arial" w:hAnsi="Arial" w:cs="Century Gothic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>Il comune di Monterenzio, esteso tra le valli dei torrenti Idice e Sillaro, o</w:t>
      </w:r>
      <w:r>
        <w:rPr>
          <w:rFonts w:ascii="Arial" w:hAnsi="Arial" w:cs="Century Gothic"/>
          <w:sz w:val="22"/>
          <w:szCs w:val="22"/>
          <w:lang w:val="it-IT"/>
        </w:rPr>
        <w:t>ffre notevoli opportunità per visite e uscite legate all’osservazione e all’esplorazione dell’ambiente naturalistico.</w:t>
      </w:r>
    </w:p>
    <w:p w:rsidR="00016D78" w:rsidRDefault="00836BC9">
      <w:pPr>
        <w:pStyle w:val="Standard"/>
        <w:spacing w:line="276" w:lineRule="auto"/>
        <w:jc w:val="both"/>
        <w:rPr>
          <w:rFonts w:ascii="Arial" w:hAnsi="Arial" w:cs="Century Gothic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>L’economia del paese, un tempo fondata esclusivamente sul lavoro agricolo/artigianale, si è recentemente espansa in altri settori, quali l</w:t>
      </w:r>
      <w:r>
        <w:rPr>
          <w:rFonts w:ascii="Arial" w:hAnsi="Arial" w:cs="Century Gothic"/>
          <w:sz w:val="22"/>
          <w:szCs w:val="22"/>
          <w:lang w:val="it-IT"/>
        </w:rPr>
        <w:t>’edilizia, il commercio, la piccola industria.</w:t>
      </w:r>
    </w:p>
    <w:p w:rsidR="00016D78" w:rsidRDefault="00836BC9">
      <w:pPr>
        <w:pStyle w:val="Standard"/>
        <w:spacing w:line="276" w:lineRule="auto"/>
        <w:jc w:val="both"/>
        <w:rPr>
          <w:rFonts w:ascii="Arial" w:hAnsi="Arial" w:cs="Century Gothic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>Il recente incremento demografico di questo comune è dovuto sia ai recenti flussi migratori (provenienti dalla città, da paesi europei ed extraeuropei), sia all’aumento della natalità.</w:t>
      </w:r>
    </w:p>
    <w:p w:rsidR="00016D78" w:rsidRDefault="00836BC9">
      <w:pPr>
        <w:pStyle w:val="Standard"/>
        <w:spacing w:line="276" w:lineRule="auto"/>
        <w:jc w:val="both"/>
        <w:rPr>
          <w:rFonts w:ascii="Arial" w:hAnsi="Arial" w:cs="Century Gothic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>Nel comune di Monterenzi</w:t>
      </w:r>
      <w:r>
        <w:rPr>
          <w:rFonts w:ascii="Arial" w:hAnsi="Arial" w:cs="Century Gothic"/>
          <w:sz w:val="22"/>
          <w:szCs w:val="22"/>
          <w:lang w:val="it-IT"/>
        </w:rPr>
        <w:t>o vi è un’elevata presenza di popolazione giovanile: pertanto esiste la necessità di creare e potenziare le iniziative culturali, ricreative e sportive rivolte alla gioventù.</w:t>
      </w:r>
    </w:p>
    <w:p w:rsidR="00016D78" w:rsidRDefault="00016D78">
      <w:pPr>
        <w:pStyle w:val="Standard"/>
        <w:spacing w:line="276" w:lineRule="auto"/>
        <w:jc w:val="both"/>
        <w:rPr>
          <w:rFonts w:ascii="Arial" w:hAnsi="Arial" w:cs="Century Gothic"/>
          <w:sz w:val="6"/>
          <w:szCs w:val="6"/>
          <w:lang w:val="it-IT"/>
        </w:rPr>
      </w:pPr>
    </w:p>
    <w:p w:rsidR="00016D78" w:rsidRDefault="00836BC9">
      <w:pPr>
        <w:pStyle w:val="Standard"/>
        <w:spacing w:line="276" w:lineRule="auto"/>
        <w:jc w:val="both"/>
        <w:rPr>
          <w:rFonts w:ascii="Arial" w:hAnsi="Arial" w:cs="Arial Rounded MT Bold"/>
          <w:b/>
          <w:sz w:val="24"/>
          <w:szCs w:val="24"/>
          <w:u w:val="single"/>
          <w:lang w:val="it-IT"/>
        </w:rPr>
      </w:pPr>
      <w:r>
        <w:rPr>
          <w:rFonts w:ascii="Arial" w:hAnsi="Arial" w:cs="Arial Rounded MT Bold"/>
          <w:b/>
          <w:sz w:val="24"/>
          <w:szCs w:val="24"/>
          <w:u w:val="single"/>
          <w:lang w:val="it-IT"/>
        </w:rPr>
        <w:t>Nel comune di Monterenzio si possono trovare:</w:t>
      </w:r>
    </w:p>
    <w:p w:rsidR="00016D78" w:rsidRPr="008D3762" w:rsidRDefault="00836BC9">
      <w:pPr>
        <w:pStyle w:val="Standard"/>
        <w:numPr>
          <w:ilvl w:val="0"/>
          <w:numId w:val="76"/>
        </w:numPr>
        <w:tabs>
          <w:tab w:val="left" w:pos="568"/>
        </w:tabs>
        <w:spacing w:line="276" w:lineRule="auto"/>
        <w:jc w:val="both"/>
        <w:rPr>
          <w:rFonts w:ascii="Arial" w:hAnsi="Arial"/>
          <w:lang w:val="it-IT"/>
        </w:rPr>
      </w:pPr>
      <w:r>
        <w:rPr>
          <w:rFonts w:ascii="Arial" w:hAnsi="Arial" w:cs="Century Gothic"/>
          <w:lang w:val="it-IT"/>
        </w:rPr>
        <w:t xml:space="preserve"> </w:t>
      </w:r>
      <w:r>
        <w:rPr>
          <w:rFonts w:ascii="Arial" w:hAnsi="Arial" w:cs="Century Gothic"/>
          <w:b/>
          <w:sz w:val="22"/>
          <w:szCs w:val="22"/>
          <w:lang w:val="it-IT"/>
        </w:rPr>
        <w:t>Giardini Pubblici</w:t>
      </w:r>
      <w:r>
        <w:rPr>
          <w:rFonts w:ascii="Arial" w:hAnsi="Arial" w:cs="Century Gothic"/>
          <w:sz w:val="22"/>
          <w:szCs w:val="22"/>
          <w:lang w:val="it-IT"/>
        </w:rPr>
        <w:t xml:space="preserve"> con attrezzature ludiche;</w:t>
      </w:r>
    </w:p>
    <w:p w:rsidR="00016D78" w:rsidRPr="008D3762" w:rsidRDefault="00836BC9">
      <w:pPr>
        <w:pStyle w:val="Standard"/>
        <w:numPr>
          <w:ilvl w:val="0"/>
          <w:numId w:val="41"/>
        </w:numPr>
        <w:tabs>
          <w:tab w:val="left" w:pos="568"/>
        </w:tabs>
        <w:spacing w:line="276" w:lineRule="auto"/>
        <w:jc w:val="both"/>
        <w:rPr>
          <w:rFonts w:ascii="Arial" w:hAnsi="Arial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 xml:space="preserve"> </w:t>
      </w:r>
      <w:r>
        <w:rPr>
          <w:rFonts w:ascii="Arial" w:hAnsi="Arial" w:cs="Century Gothic"/>
          <w:b/>
          <w:sz w:val="22"/>
          <w:szCs w:val="22"/>
          <w:lang w:val="it-IT"/>
        </w:rPr>
        <w:t>Biblioteca comunale “B. Bjornson”</w:t>
      </w:r>
      <w:r>
        <w:rPr>
          <w:rFonts w:ascii="Arial" w:hAnsi="Arial" w:cs="Century Gothic"/>
          <w:sz w:val="22"/>
          <w:szCs w:val="22"/>
          <w:lang w:val="it-IT"/>
        </w:rPr>
        <w:t xml:space="preserve"> : fornita di libri, audiovisivi, emeroteca, postazioni computer, sale di consultazione; la biblioteca organizza varie iniziative rivolte sia agli adulti che ai bambini (corsi d’italiano per stranieri, incontri con autori, animazioni e letture, percorsi pe</w:t>
      </w:r>
      <w:r>
        <w:rPr>
          <w:rFonts w:ascii="Arial" w:hAnsi="Arial" w:cs="Century Gothic"/>
          <w:sz w:val="22"/>
          <w:szCs w:val="22"/>
          <w:lang w:val="it-IT"/>
        </w:rPr>
        <w:t>r le scuole);</w:t>
      </w:r>
    </w:p>
    <w:p w:rsidR="00016D78" w:rsidRPr="008D3762" w:rsidRDefault="00836BC9">
      <w:pPr>
        <w:pStyle w:val="Standard"/>
        <w:numPr>
          <w:ilvl w:val="0"/>
          <w:numId w:val="77"/>
        </w:numPr>
        <w:tabs>
          <w:tab w:val="left" w:pos="568"/>
        </w:tabs>
        <w:spacing w:line="276" w:lineRule="auto"/>
        <w:jc w:val="both"/>
        <w:rPr>
          <w:rFonts w:ascii="Arial" w:hAnsi="Arial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 xml:space="preserve"> </w:t>
      </w:r>
      <w:r>
        <w:rPr>
          <w:rFonts w:ascii="Arial" w:hAnsi="Arial" w:cs="Century Gothic"/>
          <w:b/>
          <w:sz w:val="22"/>
          <w:szCs w:val="22"/>
          <w:lang w:val="it-IT"/>
        </w:rPr>
        <w:t>Cinema-Teatro “G. Lazzari”</w:t>
      </w:r>
      <w:r>
        <w:rPr>
          <w:rFonts w:ascii="Arial" w:hAnsi="Arial" w:cs="Century Gothic"/>
          <w:sz w:val="22"/>
          <w:szCs w:val="22"/>
          <w:lang w:val="it-IT"/>
        </w:rPr>
        <w:t xml:space="preserve"> : proietta film, mette in scena spettacoli teatrali per adulti e bambini, ospita concerti, commedie, iniziative di beneficenza, mostre, saggi sportivi musicali e teatrali, manifestazioni culturali, feste e spettaco</w:t>
      </w:r>
      <w:r>
        <w:rPr>
          <w:rFonts w:ascii="Arial" w:hAnsi="Arial" w:cs="Century Gothic"/>
          <w:sz w:val="22"/>
          <w:szCs w:val="22"/>
          <w:lang w:val="it-IT"/>
        </w:rPr>
        <w:t>li che vedono come protagonisti anche gli studenti e le loro famiglie;</w:t>
      </w:r>
    </w:p>
    <w:p w:rsidR="00016D78" w:rsidRPr="008D3762" w:rsidRDefault="00836BC9">
      <w:pPr>
        <w:pStyle w:val="Standard"/>
        <w:numPr>
          <w:ilvl w:val="0"/>
          <w:numId w:val="78"/>
        </w:numPr>
        <w:tabs>
          <w:tab w:val="left" w:pos="568"/>
        </w:tabs>
        <w:spacing w:line="276" w:lineRule="auto"/>
        <w:jc w:val="both"/>
        <w:rPr>
          <w:rFonts w:ascii="Arial" w:hAnsi="Arial"/>
          <w:sz w:val="22"/>
          <w:szCs w:val="22"/>
          <w:lang w:val="it-IT"/>
        </w:rPr>
      </w:pPr>
      <w:r>
        <w:rPr>
          <w:rFonts w:ascii="Arial" w:hAnsi="Arial" w:cs="Century Gothic"/>
          <w:b/>
          <w:sz w:val="22"/>
          <w:szCs w:val="22"/>
          <w:lang w:val="it-IT"/>
        </w:rPr>
        <w:t xml:space="preserve"> Museo Civico Archeologico “L. Fantini”</w:t>
      </w:r>
      <w:r>
        <w:rPr>
          <w:rFonts w:ascii="Arial" w:hAnsi="Arial" w:cs="Century Gothic"/>
          <w:sz w:val="22"/>
          <w:szCs w:val="22"/>
          <w:lang w:val="it-IT"/>
        </w:rPr>
        <w:t xml:space="preserve"> :</w:t>
      </w:r>
      <w:r>
        <w:rPr>
          <w:rFonts w:ascii="Arial" w:hAnsi="Arial" w:cs="Century Gothic"/>
          <w:sz w:val="22"/>
          <w:szCs w:val="22"/>
          <w:lang w:val="it-IT"/>
        </w:rPr>
        <w:t xml:space="preserve"> museo tra i più importanti d’Europa, gestito dal Dipartimento di Archeologia dell’Università di Bologna, conserva reperti della civiltà etrusco</w:t>
      </w:r>
      <w:r>
        <w:rPr>
          <w:rFonts w:ascii="Arial" w:hAnsi="Arial" w:cs="Century Gothic"/>
          <w:sz w:val="22"/>
          <w:szCs w:val="22"/>
          <w:lang w:val="it-IT"/>
        </w:rPr>
        <w:t xml:space="preserve">-celtica riportati alla luce nei vicini scavi di Monte Bibele e di Monterenzio Vecchio dove sono stati ritrovati dei villaggi risalenti al IV secolo a.C; il museo organizza iniziative culturali, tra cui, mostre, percorsi, visite e laboratori didattici per </w:t>
      </w:r>
      <w:r>
        <w:rPr>
          <w:rFonts w:ascii="Arial" w:hAnsi="Arial" w:cs="Century Gothic"/>
          <w:sz w:val="22"/>
          <w:szCs w:val="22"/>
          <w:lang w:val="it-IT"/>
        </w:rPr>
        <w:t>le scuole;</w:t>
      </w:r>
    </w:p>
    <w:p w:rsidR="00016D78" w:rsidRPr="008D3762" w:rsidRDefault="00836BC9">
      <w:pPr>
        <w:pStyle w:val="Standard"/>
        <w:numPr>
          <w:ilvl w:val="0"/>
          <w:numId w:val="49"/>
        </w:numPr>
        <w:tabs>
          <w:tab w:val="left" w:pos="0"/>
        </w:tabs>
        <w:spacing w:line="276" w:lineRule="auto"/>
        <w:jc w:val="both"/>
        <w:rPr>
          <w:rFonts w:ascii="Arial" w:hAnsi="Arial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 xml:space="preserve"> </w:t>
      </w:r>
      <w:r>
        <w:rPr>
          <w:rFonts w:ascii="Arial" w:hAnsi="Arial" w:cs="Century Gothic"/>
          <w:b/>
          <w:sz w:val="22"/>
          <w:szCs w:val="22"/>
          <w:lang w:val="it-IT"/>
        </w:rPr>
        <w:t xml:space="preserve">Centro Giovanile Comunale per ragazzi e ragazze </w:t>
      </w:r>
      <w:r>
        <w:rPr>
          <w:rFonts w:ascii="Arial" w:hAnsi="Arial" w:cs="Century Gothic"/>
          <w:sz w:val="22"/>
          <w:szCs w:val="22"/>
          <w:lang w:val="it-IT"/>
        </w:rPr>
        <w:t>: situato al Parco dei Ciliegi, aperto lunedì e mercoledì pomeriggio dalle 15,30 alle 19,00 effettua attività di studio, gioco, musicali e ricreative;</w:t>
      </w:r>
    </w:p>
    <w:p w:rsidR="00016D78" w:rsidRPr="008D3762" w:rsidRDefault="00836BC9">
      <w:pPr>
        <w:pStyle w:val="Standard"/>
        <w:numPr>
          <w:ilvl w:val="0"/>
          <w:numId w:val="49"/>
        </w:numPr>
        <w:spacing w:line="276" w:lineRule="auto"/>
        <w:jc w:val="both"/>
        <w:rPr>
          <w:lang w:val="it-IT"/>
        </w:rPr>
      </w:pPr>
      <w:r>
        <w:rPr>
          <w:rFonts w:ascii="Arial" w:hAnsi="Arial" w:cs="Century Gothic"/>
          <w:b/>
          <w:sz w:val="22"/>
          <w:szCs w:val="22"/>
          <w:lang w:val="it-IT"/>
        </w:rPr>
        <w:t xml:space="preserve"> Sportelli d’Ascolto di supporto ai genitori </w:t>
      </w:r>
      <w:r>
        <w:rPr>
          <w:rFonts w:ascii="Arial" w:hAnsi="Arial" w:cs="Century Gothic"/>
          <w:b/>
          <w:sz w:val="22"/>
          <w:szCs w:val="22"/>
          <w:lang w:val="it-IT"/>
        </w:rPr>
        <w:t xml:space="preserve">e agli educatori </w:t>
      </w:r>
      <w:r>
        <w:rPr>
          <w:rFonts w:ascii="Arial" w:hAnsi="Arial" w:cs="Century Gothic"/>
          <w:sz w:val="22"/>
          <w:szCs w:val="22"/>
          <w:lang w:val="it-IT"/>
        </w:rPr>
        <w:t xml:space="preserve">: Fino allo scorso anno scolastico, a seconda dell’età dei bambini, erano operativi sul territorio alcuni Sportelli d’Ascolto che offrivano supporto e consulenze ai genitori, agli insegnanti/educatori e ai ragazzi stessi, relativamente a  </w:t>
      </w:r>
      <w:r>
        <w:rPr>
          <w:rFonts w:ascii="Arial" w:hAnsi="Arial" w:cs="Century Gothic"/>
          <w:sz w:val="22"/>
          <w:szCs w:val="22"/>
          <w:lang w:val="it-IT"/>
        </w:rPr>
        <w:t xml:space="preserve">problematiche di tipo educativo, relazionale, psicologico e dell’apprendimento </w:t>
      </w:r>
      <w:r>
        <w:rPr>
          <w:rFonts w:ascii="Arial" w:hAnsi="Arial" w:cs="Century Gothic"/>
          <w:sz w:val="22"/>
          <w:szCs w:val="22"/>
          <w:lang w:val="it-IT"/>
        </w:rPr>
        <w:t>(</w:t>
      </w:r>
      <w:r>
        <w:rPr>
          <w:rFonts w:ascii="Arial" w:hAnsi="Arial" w:cs="Century Gothic"/>
          <w:color w:val="333333"/>
          <w:sz w:val="22"/>
          <w:szCs w:val="22"/>
          <w:u w:val="single"/>
          <w:lang w:val="it-IT"/>
        </w:rPr>
        <w:t xml:space="preserve">Fascia 0-3 anni </w:t>
      </w:r>
      <w:r>
        <w:rPr>
          <w:rFonts w:ascii="Arial" w:hAnsi="Arial" w:cs="Century Gothic"/>
          <w:color w:val="333333"/>
          <w:sz w:val="22"/>
          <w:szCs w:val="22"/>
          <w:lang w:val="it-IT"/>
        </w:rPr>
        <w:t xml:space="preserve">presso l’Asilo Nido Comunale “Il Melograno” su appuntamento pedagogista Dott.ssa Maria Pia Gentilini; </w:t>
      </w:r>
      <w:r>
        <w:rPr>
          <w:rFonts w:ascii="Arial" w:hAnsi="Arial" w:cs="Century Gothic"/>
          <w:color w:val="333333"/>
          <w:sz w:val="22"/>
          <w:szCs w:val="22"/>
          <w:u w:val="single"/>
          <w:lang w:val="it-IT"/>
        </w:rPr>
        <w:t>Fascia Scuola dell’Infanzia-Scuola Primaria</w:t>
      </w:r>
      <w:r>
        <w:rPr>
          <w:rFonts w:ascii="Arial" w:hAnsi="Arial" w:cs="Century Gothic"/>
          <w:color w:val="333333"/>
          <w:sz w:val="22"/>
          <w:szCs w:val="22"/>
          <w:lang w:val="it-IT"/>
        </w:rPr>
        <w:t xml:space="preserve"> presso lo spaz</w:t>
      </w:r>
      <w:r>
        <w:rPr>
          <w:rFonts w:ascii="Arial" w:hAnsi="Arial" w:cs="Century Gothic"/>
          <w:color w:val="333333"/>
          <w:sz w:val="22"/>
          <w:szCs w:val="22"/>
          <w:lang w:val="it-IT"/>
        </w:rPr>
        <w:t xml:space="preserve">io “Riciclo Comune”, accanto al Teatro Comunale, su appuntamento psicopedagogista Dott.ssa Anna Giardi; </w:t>
      </w:r>
      <w:r>
        <w:rPr>
          <w:rFonts w:ascii="Arial" w:hAnsi="Arial" w:cs="Century Gothic"/>
          <w:color w:val="333333"/>
          <w:sz w:val="22"/>
          <w:szCs w:val="22"/>
          <w:u w:val="single"/>
          <w:lang w:val="it-IT"/>
        </w:rPr>
        <w:t>Fascia Scuola Secondaria di 1° grado</w:t>
      </w:r>
      <w:r>
        <w:rPr>
          <w:rFonts w:ascii="Arial" w:hAnsi="Arial" w:cs="Century Gothic"/>
          <w:color w:val="333333"/>
          <w:sz w:val="22"/>
          <w:szCs w:val="22"/>
          <w:lang w:val="it-IT"/>
        </w:rPr>
        <w:t xml:space="preserve"> presso la sede dell’Istituto Comprensivo su appuntamento Psicolog</w:t>
      </w:r>
      <w:r>
        <w:rPr>
          <w:rFonts w:ascii="Arial" w:hAnsi="Arial" w:cs="Century Gothic"/>
          <w:color w:val="333333"/>
          <w:sz w:val="22"/>
          <w:szCs w:val="22"/>
          <w:lang w:val="it-IT"/>
        </w:rPr>
        <w:t xml:space="preserve">o e Psicoterapeuta Dott. Sartini Lorenzo). Nel </w:t>
      </w:r>
      <w:r>
        <w:rPr>
          <w:rFonts w:ascii="Arial" w:hAnsi="Arial" w:cs="Century Gothic"/>
          <w:color w:val="333333"/>
          <w:sz w:val="22"/>
          <w:szCs w:val="22"/>
          <w:lang w:val="it-IT"/>
        </w:rPr>
        <w:t xml:space="preserve">corrente anno scolastico è attivo un unico </w:t>
      </w:r>
      <w:r>
        <w:rPr>
          <w:rFonts w:ascii="Arial" w:hAnsi="Arial" w:cs="Century Gothic"/>
          <w:b/>
          <w:bCs/>
          <w:color w:val="333333"/>
          <w:sz w:val="22"/>
          <w:szCs w:val="22"/>
          <w:lang w:val="it-IT"/>
        </w:rPr>
        <w:t xml:space="preserve">Sportello d'Ascolto presso la Scuola Secondaria di 1° grado condotto dal Dott. Lorenzo Sartini: </w:t>
      </w:r>
      <w:r>
        <w:rPr>
          <w:rFonts w:ascii="Arial" w:hAnsi="Arial" w:cs="Century Gothic"/>
          <w:color w:val="333333"/>
          <w:sz w:val="22"/>
          <w:szCs w:val="22"/>
          <w:lang w:val="it-IT"/>
        </w:rPr>
        <w:t>offre consulenze psicopedagogiche ed è rivolto ai genitori, agli insegnanti/figure educative e ai ragazzi della scuol</w:t>
      </w:r>
      <w:r>
        <w:rPr>
          <w:rFonts w:ascii="Arial" w:hAnsi="Arial" w:cs="Century Gothic"/>
          <w:color w:val="333333"/>
          <w:sz w:val="22"/>
          <w:szCs w:val="22"/>
          <w:lang w:val="it-IT"/>
        </w:rPr>
        <w:t>a  Secondaria; è gratuito e riceve su appuntamento.</w:t>
      </w:r>
    </w:p>
    <w:p w:rsidR="00016D78" w:rsidRPr="008D3762" w:rsidRDefault="00836BC9">
      <w:pPr>
        <w:pStyle w:val="Standard"/>
        <w:numPr>
          <w:ilvl w:val="0"/>
          <w:numId w:val="49"/>
        </w:numPr>
        <w:tabs>
          <w:tab w:val="left" w:pos="0"/>
        </w:tabs>
        <w:spacing w:line="276" w:lineRule="auto"/>
        <w:jc w:val="both"/>
        <w:rPr>
          <w:rFonts w:ascii="Arial" w:hAnsi="Arial"/>
          <w:lang w:val="it-IT"/>
        </w:rPr>
      </w:pPr>
      <w:r>
        <w:rPr>
          <w:rFonts w:ascii="Arial" w:hAnsi="Arial" w:cs="Century Gothic"/>
          <w:b/>
          <w:lang w:val="it-IT"/>
        </w:rPr>
        <w:t xml:space="preserve">  </w:t>
      </w:r>
      <w:r>
        <w:rPr>
          <w:rFonts w:ascii="Arial" w:hAnsi="Arial" w:cs="Century Gothic"/>
          <w:b/>
          <w:sz w:val="22"/>
          <w:szCs w:val="22"/>
          <w:lang w:val="it-IT"/>
        </w:rPr>
        <w:t xml:space="preserve">Asilo nido comunale “Il Melograno” </w:t>
      </w:r>
      <w:r>
        <w:rPr>
          <w:rFonts w:ascii="Arial" w:hAnsi="Arial" w:cs="Century Gothic"/>
          <w:sz w:val="22"/>
          <w:szCs w:val="22"/>
          <w:lang w:val="it-IT"/>
        </w:rPr>
        <w:t>: situato a Pizzano accoglie i bambini da 1 a 3 anni.</w:t>
      </w:r>
    </w:p>
    <w:p w:rsidR="00016D78" w:rsidRPr="008D3762" w:rsidRDefault="00836BC9">
      <w:pPr>
        <w:pStyle w:val="Standard"/>
        <w:numPr>
          <w:ilvl w:val="0"/>
          <w:numId w:val="49"/>
        </w:numPr>
        <w:tabs>
          <w:tab w:val="left" w:pos="0"/>
        </w:tabs>
        <w:spacing w:line="276" w:lineRule="auto"/>
        <w:jc w:val="both"/>
        <w:rPr>
          <w:rFonts w:ascii="Arial" w:hAnsi="Arial"/>
          <w:sz w:val="22"/>
          <w:szCs w:val="22"/>
          <w:lang w:val="it-IT"/>
        </w:rPr>
      </w:pPr>
      <w:r>
        <w:rPr>
          <w:rFonts w:ascii="Arial" w:hAnsi="Arial" w:cs="Century Gothic"/>
          <w:b/>
          <w:sz w:val="22"/>
          <w:szCs w:val="22"/>
          <w:lang w:val="it-IT"/>
        </w:rPr>
        <w:t xml:space="preserve"> Cooperativa “ SEACOOP ” : </w:t>
      </w:r>
      <w:r>
        <w:rPr>
          <w:rFonts w:ascii="Arial" w:hAnsi="Arial" w:cs="Century Gothic"/>
          <w:sz w:val="22"/>
          <w:szCs w:val="22"/>
          <w:lang w:val="it-IT"/>
        </w:rPr>
        <w:t>composta da educatori che forniscono, in convenzione col comune, il servizio di pre/po</w:t>
      </w:r>
      <w:r>
        <w:rPr>
          <w:rFonts w:ascii="Arial" w:hAnsi="Arial" w:cs="Century Gothic"/>
          <w:sz w:val="22"/>
          <w:szCs w:val="22"/>
          <w:lang w:val="it-IT"/>
        </w:rPr>
        <w:t>st scuola, assistenza ai bambini con disagi, il campo estivo.</w:t>
      </w:r>
    </w:p>
    <w:p w:rsidR="00016D78" w:rsidRPr="008D3762" w:rsidRDefault="00836BC9">
      <w:pPr>
        <w:pStyle w:val="Standard"/>
        <w:numPr>
          <w:ilvl w:val="0"/>
          <w:numId w:val="49"/>
        </w:numPr>
        <w:tabs>
          <w:tab w:val="left" w:pos="0"/>
        </w:tabs>
        <w:spacing w:line="276" w:lineRule="auto"/>
        <w:jc w:val="both"/>
        <w:rPr>
          <w:rFonts w:ascii="Arial" w:hAnsi="Arial"/>
          <w:sz w:val="22"/>
          <w:szCs w:val="22"/>
          <w:lang w:val="it-IT"/>
        </w:rPr>
      </w:pPr>
      <w:r>
        <w:rPr>
          <w:rFonts w:ascii="Arial" w:hAnsi="Arial" w:cs="Century Gothic"/>
          <w:b/>
          <w:sz w:val="22"/>
          <w:szCs w:val="22"/>
          <w:lang w:val="it-IT"/>
        </w:rPr>
        <w:t xml:space="preserve"> Campo Sportivo “La Pace”, Palestra Polivalente “L. Menestrina” </w:t>
      </w:r>
      <w:r>
        <w:rPr>
          <w:rFonts w:ascii="Arial" w:hAnsi="Arial" w:cs="Century Gothic"/>
          <w:sz w:val="22"/>
          <w:szCs w:val="22"/>
          <w:lang w:val="it-IT"/>
        </w:rPr>
        <w:t xml:space="preserve">: gestiti dalla Polisportiva “Monterenzio Valle Idice” organizzano corsi per adulti e bambini di varie discipline sportive (Danza </w:t>
      </w:r>
      <w:r>
        <w:rPr>
          <w:rFonts w:ascii="Arial" w:hAnsi="Arial" w:cs="Century Gothic"/>
          <w:sz w:val="22"/>
          <w:szCs w:val="22"/>
          <w:lang w:val="it-IT"/>
        </w:rPr>
        <w:t>Acrobatica ,Danza Classica, Total body, Fitness, Yoga,Basket, Pallavolo, Calcio, Pattinaggio, Pilates,  Stretching, Kung fu, Zumba);</w:t>
      </w:r>
    </w:p>
    <w:p w:rsidR="00016D78" w:rsidRPr="008D3762" w:rsidRDefault="00836BC9">
      <w:pPr>
        <w:pStyle w:val="Standard"/>
        <w:numPr>
          <w:ilvl w:val="0"/>
          <w:numId w:val="49"/>
        </w:numPr>
        <w:tabs>
          <w:tab w:val="left" w:pos="0"/>
          <w:tab w:val="left" w:pos="360"/>
        </w:tabs>
        <w:spacing w:line="276" w:lineRule="auto"/>
        <w:jc w:val="both"/>
        <w:rPr>
          <w:lang w:val="it-IT"/>
        </w:rPr>
      </w:pPr>
      <w:r>
        <w:rPr>
          <w:rFonts w:ascii="Arial" w:hAnsi="Arial" w:cs="Century Gothic"/>
          <w:b/>
          <w:sz w:val="22"/>
          <w:szCs w:val="22"/>
          <w:lang w:val="it-IT"/>
        </w:rPr>
        <w:t xml:space="preserve"> Scuola di ballo “Gabusi” </w:t>
      </w:r>
      <w:r>
        <w:rPr>
          <w:rFonts w:ascii="Arial" w:hAnsi="Arial" w:cs="Century Gothic"/>
          <w:sz w:val="22"/>
          <w:szCs w:val="22"/>
          <w:lang w:val="it-IT"/>
        </w:rPr>
        <w:t>: organizza corsi di ballo per adulti, bambini e contribuisce all’animazione di alcune manifestaz</w:t>
      </w:r>
      <w:r>
        <w:rPr>
          <w:rFonts w:ascii="Arial" w:hAnsi="Arial" w:cs="Century Gothic"/>
          <w:sz w:val="22"/>
          <w:szCs w:val="22"/>
          <w:lang w:val="it-IT"/>
        </w:rPr>
        <w:t>ioni del territorio.</w:t>
      </w:r>
    </w:p>
    <w:p w:rsidR="00016D78" w:rsidRPr="008D3762" w:rsidRDefault="00836BC9">
      <w:pPr>
        <w:pStyle w:val="Standard"/>
        <w:numPr>
          <w:ilvl w:val="0"/>
          <w:numId w:val="49"/>
        </w:numPr>
        <w:tabs>
          <w:tab w:val="left" w:pos="0"/>
          <w:tab w:val="left" w:pos="360"/>
        </w:tabs>
        <w:spacing w:line="276" w:lineRule="auto"/>
        <w:jc w:val="both"/>
        <w:rPr>
          <w:lang w:val="it-IT"/>
        </w:rPr>
      </w:pPr>
      <w:r>
        <w:rPr>
          <w:rFonts w:ascii="Arial" w:hAnsi="Arial" w:cs="Century Gothic"/>
          <w:color w:val="333333"/>
          <w:sz w:val="22"/>
          <w:szCs w:val="22"/>
          <w:lang w:val="it-IT"/>
        </w:rPr>
        <w:t xml:space="preserve"> </w:t>
      </w:r>
      <w:r>
        <w:rPr>
          <w:rFonts w:ascii="Arial" w:hAnsi="Arial" w:cs="Century Gothic"/>
          <w:b/>
          <w:bCs/>
          <w:color w:val="333333"/>
          <w:sz w:val="22"/>
          <w:szCs w:val="22"/>
          <w:lang w:val="it-IT"/>
        </w:rPr>
        <w:t xml:space="preserve"> Circolo Sportivo/Sociale “Cà del Sole”</w:t>
      </w:r>
      <w:r>
        <w:rPr>
          <w:rFonts w:ascii="Arial" w:hAnsi="Arial" w:cs="Century Gothic"/>
          <w:color w:val="333333"/>
          <w:sz w:val="22"/>
          <w:szCs w:val="22"/>
          <w:lang w:val="it-IT"/>
        </w:rPr>
        <w:t>: gestito dall associazione di volontariato “A Monterenzio” organizza corsi di calcetto, tennis e avviamento allo sport, laboratori di vario genere, attività e momenti di aggregazione; gestisce i</w:t>
      </w:r>
      <w:r>
        <w:rPr>
          <w:rFonts w:ascii="Arial" w:hAnsi="Arial" w:cs="Century Gothic"/>
          <w:color w:val="333333"/>
          <w:sz w:val="22"/>
          <w:szCs w:val="22"/>
          <w:lang w:val="it-IT"/>
        </w:rPr>
        <w:t>noltre uno Spazio Polifunzionale chiamato “La Cà di tutti” rivolto ai bambini e ai loro familiari per favorire lo scambio di esperienze, la socialità e la creatività (Spazio bebè, Spazio gioco 0/5 anni).</w:t>
      </w:r>
    </w:p>
    <w:p w:rsidR="00016D78" w:rsidRPr="008D3762" w:rsidRDefault="00836BC9">
      <w:pPr>
        <w:pStyle w:val="Standard"/>
        <w:numPr>
          <w:ilvl w:val="0"/>
          <w:numId w:val="79"/>
        </w:numPr>
        <w:tabs>
          <w:tab w:val="left" w:pos="0"/>
          <w:tab w:val="left" w:pos="360"/>
        </w:tabs>
        <w:spacing w:line="276" w:lineRule="auto"/>
        <w:jc w:val="both"/>
        <w:rPr>
          <w:rFonts w:ascii="Arial" w:hAnsi="Arial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 xml:space="preserve"> </w:t>
      </w:r>
      <w:r>
        <w:rPr>
          <w:rFonts w:ascii="Arial" w:hAnsi="Arial" w:cs="Century Gothic"/>
          <w:b/>
          <w:sz w:val="22"/>
          <w:szCs w:val="22"/>
          <w:lang w:val="it-IT"/>
        </w:rPr>
        <w:t>“Villaggio della Salute”</w:t>
      </w:r>
      <w:r>
        <w:rPr>
          <w:rFonts w:ascii="Arial" w:hAnsi="Arial" w:cs="Century Gothic"/>
          <w:sz w:val="22"/>
          <w:szCs w:val="22"/>
          <w:lang w:val="it-IT"/>
        </w:rPr>
        <w:t xml:space="preserve"> : struttura che coniuga sa</w:t>
      </w:r>
      <w:r>
        <w:rPr>
          <w:rFonts w:ascii="Arial" w:hAnsi="Arial" w:cs="Century Gothic"/>
          <w:sz w:val="22"/>
          <w:szCs w:val="22"/>
          <w:lang w:val="it-IT"/>
        </w:rPr>
        <w:t>lute, divertimento, benessere e turismo  attraverso il tema dell’acqua; comprende piscine, bar ristoranti, agriturismo, campeggio, stabilimento termale, percorsi fitness e sport, zona gioco ed attrezzature per bambini.</w:t>
      </w:r>
    </w:p>
    <w:p w:rsidR="00016D78" w:rsidRPr="008D3762" w:rsidRDefault="00836BC9">
      <w:pPr>
        <w:pStyle w:val="Standard"/>
        <w:numPr>
          <w:ilvl w:val="0"/>
          <w:numId w:val="45"/>
        </w:numPr>
        <w:tabs>
          <w:tab w:val="left" w:pos="0"/>
          <w:tab w:val="left" w:pos="360"/>
        </w:tabs>
        <w:spacing w:line="276" w:lineRule="auto"/>
        <w:jc w:val="both"/>
        <w:rPr>
          <w:rFonts w:ascii="Arial" w:hAnsi="Arial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 xml:space="preserve">  </w:t>
      </w:r>
      <w:r>
        <w:rPr>
          <w:rFonts w:ascii="Arial" w:hAnsi="Arial" w:cs="Century Gothic"/>
          <w:b/>
          <w:sz w:val="22"/>
          <w:szCs w:val="22"/>
          <w:lang w:val="it-IT"/>
        </w:rPr>
        <w:t>“I Castellacci di Danu”</w:t>
      </w:r>
      <w:r>
        <w:rPr>
          <w:rFonts w:ascii="Arial" w:hAnsi="Arial" w:cs="Century Gothic"/>
          <w:sz w:val="22"/>
          <w:szCs w:val="22"/>
          <w:lang w:val="it-IT"/>
        </w:rPr>
        <w:t xml:space="preserve"> : associazi</w:t>
      </w:r>
      <w:r>
        <w:rPr>
          <w:rFonts w:ascii="Arial" w:hAnsi="Arial" w:cs="Century Gothic"/>
          <w:sz w:val="22"/>
          <w:szCs w:val="22"/>
          <w:lang w:val="it-IT"/>
        </w:rPr>
        <w:t>one che studia e divulga, in collaborazione col Museo, la storia, la cultura e le tradizioni etrusco-celtiche; cura incontri e dibattiti, organizza corsi di balli, rappresentazioni teatrali, spettacoli di musica e danza, cene e feste a tema.</w:t>
      </w:r>
    </w:p>
    <w:p w:rsidR="00016D78" w:rsidRPr="008D3762" w:rsidRDefault="00836BC9">
      <w:pPr>
        <w:pStyle w:val="Standard"/>
        <w:numPr>
          <w:ilvl w:val="0"/>
          <w:numId w:val="45"/>
        </w:numPr>
        <w:tabs>
          <w:tab w:val="left" w:pos="0"/>
        </w:tabs>
        <w:spacing w:line="276" w:lineRule="auto"/>
        <w:jc w:val="both"/>
        <w:rPr>
          <w:rFonts w:ascii="Arial" w:hAnsi="Arial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 xml:space="preserve"> </w:t>
      </w:r>
      <w:r>
        <w:rPr>
          <w:rFonts w:ascii="Arial" w:hAnsi="Arial" w:cs="Century Gothic"/>
          <w:b/>
          <w:sz w:val="22"/>
          <w:szCs w:val="22"/>
          <w:lang w:val="it-IT"/>
        </w:rPr>
        <w:t>Scuola di Mus</w:t>
      </w:r>
      <w:r>
        <w:rPr>
          <w:rFonts w:ascii="Arial" w:hAnsi="Arial" w:cs="Century Gothic"/>
          <w:b/>
          <w:sz w:val="22"/>
          <w:szCs w:val="22"/>
          <w:lang w:val="it-IT"/>
        </w:rPr>
        <w:t>ica e Sala prove “Si-Fa Musica!”</w:t>
      </w:r>
      <w:r>
        <w:rPr>
          <w:rFonts w:ascii="Arial" w:hAnsi="Arial" w:cs="Century Gothic"/>
          <w:sz w:val="22"/>
          <w:szCs w:val="22"/>
          <w:lang w:val="it-IT"/>
        </w:rPr>
        <w:t xml:space="preserve"> : situata al Parco dei Ciliegi presso il Centro Giovanile, a cura dell’associazione “Il Cerchio Musicale che organizza corsi per bambini, ragazzi, adulti e propone Progetti Musicali alle scuole del territorio.</w:t>
      </w:r>
    </w:p>
    <w:p w:rsidR="00016D78" w:rsidRPr="008D3762" w:rsidRDefault="00836BC9">
      <w:pPr>
        <w:pStyle w:val="Standard"/>
        <w:numPr>
          <w:ilvl w:val="0"/>
          <w:numId w:val="45"/>
        </w:numPr>
        <w:tabs>
          <w:tab w:val="left" w:pos="0"/>
          <w:tab w:val="left" w:pos="360"/>
        </w:tabs>
        <w:spacing w:line="276" w:lineRule="auto"/>
        <w:jc w:val="both"/>
        <w:rPr>
          <w:rFonts w:ascii="Arial" w:hAnsi="Arial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 xml:space="preserve">  </w:t>
      </w:r>
      <w:r>
        <w:rPr>
          <w:rFonts w:ascii="Arial" w:hAnsi="Arial" w:cs="Century Gothic"/>
          <w:b/>
          <w:sz w:val="22"/>
          <w:szCs w:val="22"/>
          <w:lang w:val="it-IT"/>
        </w:rPr>
        <w:t xml:space="preserve">Coro “Big </w:t>
      </w:r>
      <w:r>
        <w:rPr>
          <w:rFonts w:ascii="Arial" w:hAnsi="Arial" w:cs="Century Gothic"/>
          <w:b/>
          <w:sz w:val="22"/>
          <w:szCs w:val="22"/>
          <w:lang w:val="it-IT"/>
        </w:rPr>
        <w:t>Family”</w:t>
      </w:r>
      <w:r>
        <w:rPr>
          <w:rFonts w:ascii="Arial" w:hAnsi="Arial" w:cs="Century Gothic"/>
          <w:sz w:val="22"/>
          <w:szCs w:val="22"/>
          <w:lang w:val="it-IT"/>
        </w:rPr>
        <w:t xml:space="preserve"> : per tutti coloro (sia adulti che bambini) che hanno la passione del canto or ganizza saggi e spettacoli sul territorio comunale per animare manifestazioni, beneficenza, per occasioni di particolare significato sociale e umanitario.</w:t>
      </w:r>
    </w:p>
    <w:p w:rsidR="00016D78" w:rsidRPr="008D3762" w:rsidRDefault="00836BC9">
      <w:pPr>
        <w:pStyle w:val="Standard"/>
        <w:numPr>
          <w:ilvl w:val="0"/>
          <w:numId w:val="45"/>
        </w:numPr>
        <w:tabs>
          <w:tab w:val="left" w:pos="0"/>
          <w:tab w:val="left" w:pos="360"/>
        </w:tabs>
        <w:spacing w:line="276" w:lineRule="auto"/>
        <w:jc w:val="both"/>
        <w:rPr>
          <w:rFonts w:ascii="Arial" w:hAnsi="Arial"/>
          <w:sz w:val="22"/>
          <w:szCs w:val="22"/>
          <w:lang w:val="it-IT"/>
        </w:rPr>
      </w:pPr>
      <w:r>
        <w:rPr>
          <w:rFonts w:ascii="Arial" w:hAnsi="Arial" w:cs="Century Gothic"/>
          <w:b/>
          <w:sz w:val="22"/>
          <w:szCs w:val="22"/>
          <w:lang w:val="it-IT"/>
        </w:rPr>
        <w:t xml:space="preserve">  “Teatrando a</w:t>
      </w:r>
      <w:r>
        <w:rPr>
          <w:rFonts w:ascii="Arial" w:hAnsi="Arial" w:cs="Century Gothic"/>
          <w:b/>
          <w:sz w:val="22"/>
          <w:szCs w:val="22"/>
          <w:lang w:val="it-IT"/>
        </w:rPr>
        <w:t xml:space="preserve"> Monterenzio”: </w:t>
      </w:r>
      <w:r>
        <w:rPr>
          <w:rFonts w:ascii="Arial" w:hAnsi="Arial" w:cs="Century Gothic"/>
          <w:sz w:val="22"/>
          <w:szCs w:val="22"/>
          <w:lang w:val="it-IT"/>
        </w:rPr>
        <w:t>laboratori teatrali per bambini e adulti con saggio finale, diretti da Giulio Colli/Roberto Garagnani, il col patrocinio del Comune di Monterenzio e degli Assistenti Civici;</w:t>
      </w:r>
    </w:p>
    <w:p w:rsidR="00016D78" w:rsidRPr="008D3762" w:rsidRDefault="00836BC9">
      <w:pPr>
        <w:pStyle w:val="Standard"/>
        <w:numPr>
          <w:ilvl w:val="0"/>
          <w:numId w:val="45"/>
        </w:numPr>
        <w:tabs>
          <w:tab w:val="left" w:pos="0"/>
          <w:tab w:val="left" w:pos="360"/>
        </w:tabs>
        <w:spacing w:line="276" w:lineRule="auto"/>
        <w:jc w:val="both"/>
        <w:rPr>
          <w:rFonts w:ascii="Arial" w:hAnsi="Arial"/>
          <w:sz w:val="22"/>
          <w:szCs w:val="22"/>
          <w:lang w:val="it-IT"/>
        </w:rPr>
      </w:pPr>
      <w:r>
        <w:rPr>
          <w:rFonts w:ascii="Arial" w:hAnsi="Arial" w:cs="Century Gothic"/>
          <w:b/>
          <w:sz w:val="22"/>
          <w:szCs w:val="22"/>
          <w:lang w:val="it-IT"/>
        </w:rPr>
        <w:t xml:space="preserve">  Moto Club “Valle Idice”</w:t>
      </w:r>
      <w:r>
        <w:rPr>
          <w:rFonts w:ascii="Arial" w:hAnsi="Arial" w:cs="Century Gothic"/>
          <w:sz w:val="22"/>
          <w:szCs w:val="22"/>
          <w:lang w:val="it-IT"/>
        </w:rPr>
        <w:t xml:space="preserve"> : la passione per la moto accomuna gli iscritti al Club, che organizza vari eventi e partecipa con una propria squadra a competizioni di enduro e motocross;</w:t>
      </w:r>
    </w:p>
    <w:p w:rsidR="00016D78" w:rsidRPr="008D3762" w:rsidRDefault="00836BC9">
      <w:pPr>
        <w:pStyle w:val="Standard"/>
        <w:numPr>
          <w:ilvl w:val="0"/>
          <w:numId w:val="45"/>
        </w:numPr>
        <w:tabs>
          <w:tab w:val="left" w:pos="0"/>
          <w:tab w:val="left" w:pos="360"/>
        </w:tabs>
        <w:spacing w:line="276" w:lineRule="auto"/>
        <w:jc w:val="both"/>
        <w:rPr>
          <w:rFonts w:ascii="Arial" w:hAnsi="Arial"/>
          <w:sz w:val="22"/>
          <w:szCs w:val="22"/>
          <w:lang w:val="it-IT"/>
        </w:rPr>
      </w:pPr>
      <w:r>
        <w:rPr>
          <w:rFonts w:ascii="Arial" w:hAnsi="Arial" w:cs="Century Gothic"/>
          <w:b/>
          <w:sz w:val="22"/>
          <w:szCs w:val="22"/>
          <w:lang w:val="it-IT"/>
        </w:rPr>
        <w:t xml:space="preserve">  Mercato Contadino</w:t>
      </w:r>
      <w:r>
        <w:rPr>
          <w:rFonts w:ascii="Arial" w:hAnsi="Arial" w:cs="Century Gothic"/>
          <w:sz w:val="22"/>
          <w:szCs w:val="22"/>
          <w:lang w:val="it-IT"/>
        </w:rPr>
        <w:t>: ogni domenica mattina, presso la piazza del Comune, il mercato offre vari pro</w:t>
      </w:r>
      <w:r>
        <w:rPr>
          <w:rFonts w:ascii="Arial" w:hAnsi="Arial" w:cs="Century Gothic"/>
          <w:sz w:val="22"/>
          <w:szCs w:val="22"/>
          <w:lang w:val="it-IT"/>
        </w:rPr>
        <w:t>dotti locali per valorizzare e far conoscere i prodotti caratteristici e le imprese della zona.</w:t>
      </w:r>
    </w:p>
    <w:p w:rsidR="00016D78" w:rsidRDefault="00836BC9">
      <w:pPr>
        <w:pStyle w:val="Standard"/>
        <w:numPr>
          <w:ilvl w:val="0"/>
          <w:numId w:val="45"/>
        </w:numPr>
        <w:tabs>
          <w:tab w:val="left" w:pos="0"/>
          <w:tab w:val="left" w:pos="709"/>
        </w:tabs>
        <w:spacing w:line="276" w:lineRule="auto"/>
        <w:jc w:val="both"/>
        <w:rPr>
          <w:rFonts w:ascii="Arial" w:hAnsi="Arial" w:cs="Century Gothic"/>
          <w:b/>
          <w:sz w:val="22"/>
          <w:szCs w:val="22"/>
          <w:lang w:val="it-IT"/>
        </w:rPr>
      </w:pPr>
      <w:r>
        <w:rPr>
          <w:rFonts w:ascii="Arial" w:hAnsi="Arial" w:cs="Century Gothic"/>
          <w:b/>
          <w:sz w:val="22"/>
          <w:szCs w:val="22"/>
          <w:lang w:val="it-IT"/>
        </w:rPr>
        <w:t xml:space="preserve"> Servizi sanitari e socio-assistenziali pubblici, ambulatori medici privati, negozi di vario genere, botteghe ed imprese artigianali, banche, uffici postali, ba</w:t>
      </w:r>
      <w:r>
        <w:rPr>
          <w:rFonts w:ascii="Arial" w:hAnsi="Arial" w:cs="Century Gothic"/>
          <w:b/>
          <w:sz w:val="22"/>
          <w:szCs w:val="22"/>
          <w:lang w:val="it-IT"/>
        </w:rPr>
        <w:t>r, ristoranti, pizzerie…</w:t>
      </w:r>
    </w:p>
    <w:p w:rsidR="00016D78" w:rsidRDefault="00016D78">
      <w:pPr>
        <w:pStyle w:val="Standard"/>
        <w:tabs>
          <w:tab w:val="left" w:pos="0"/>
          <w:tab w:val="left" w:pos="709"/>
        </w:tabs>
        <w:spacing w:line="276" w:lineRule="auto"/>
        <w:jc w:val="both"/>
        <w:rPr>
          <w:rFonts w:ascii="Arial" w:hAnsi="Arial" w:cs="Century Gothic"/>
          <w:b/>
          <w:sz w:val="6"/>
          <w:szCs w:val="6"/>
          <w:lang w:val="it-IT"/>
        </w:rPr>
      </w:pPr>
    </w:p>
    <w:p w:rsidR="00016D78" w:rsidRPr="008D3762" w:rsidRDefault="00836BC9">
      <w:pPr>
        <w:pStyle w:val="Standard"/>
        <w:tabs>
          <w:tab w:val="left" w:pos="0"/>
        </w:tabs>
        <w:spacing w:line="276" w:lineRule="auto"/>
        <w:ind w:hanging="426"/>
        <w:rPr>
          <w:rFonts w:ascii="Arial" w:hAnsi="Arial"/>
          <w:lang w:val="it-IT"/>
        </w:rPr>
      </w:pPr>
      <w:r>
        <w:rPr>
          <w:rFonts w:ascii="Arial" w:hAnsi="Arial" w:cs="Arial Rounded MT Bold"/>
          <w:b/>
          <w:sz w:val="22"/>
          <w:szCs w:val="22"/>
          <w:lang w:val="it-IT"/>
        </w:rPr>
        <w:t xml:space="preserve">      </w:t>
      </w:r>
      <w:r>
        <w:rPr>
          <w:rFonts w:ascii="Arial" w:hAnsi="Arial" w:cs="Arial Rounded MT Bold"/>
          <w:b/>
          <w:sz w:val="24"/>
          <w:szCs w:val="24"/>
          <w:lang w:val="it-IT"/>
        </w:rPr>
        <w:t xml:space="preserve"> </w:t>
      </w:r>
      <w:r>
        <w:rPr>
          <w:rFonts w:ascii="Arial" w:hAnsi="Arial" w:cs="Arial Rounded MT Bold"/>
          <w:b/>
          <w:sz w:val="24"/>
          <w:szCs w:val="24"/>
          <w:u w:val="single"/>
          <w:lang w:val="it-IT"/>
        </w:rPr>
        <w:t>Tra i numerosi gruppi di volontariato si segnala</w:t>
      </w:r>
      <w:r>
        <w:rPr>
          <w:rFonts w:ascii="Arial" w:hAnsi="Arial" w:cs="Arial Rounded MT Bold"/>
          <w:b/>
          <w:sz w:val="24"/>
          <w:szCs w:val="24"/>
          <w:lang w:val="it-IT"/>
        </w:rPr>
        <w:t>:</w:t>
      </w:r>
    </w:p>
    <w:p w:rsidR="00016D78" w:rsidRPr="008D3762" w:rsidRDefault="00836BC9">
      <w:pPr>
        <w:pStyle w:val="Standard"/>
        <w:numPr>
          <w:ilvl w:val="0"/>
          <w:numId w:val="80"/>
        </w:numPr>
        <w:tabs>
          <w:tab w:val="left" w:pos="0"/>
        </w:tabs>
        <w:spacing w:line="276" w:lineRule="auto"/>
        <w:jc w:val="both"/>
        <w:rPr>
          <w:rFonts w:ascii="Arial" w:hAnsi="Arial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 xml:space="preserve"> </w:t>
      </w:r>
      <w:r>
        <w:rPr>
          <w:rFonts w:ascii="Arial" w:hAnsi="Arial" w:cs="Century Gothic"/>
          <w:b/>
          <w:sz w:val="22"/>
          <w:szCs w:val="22"/>
          <w:lang w:val="it-IT"/>
        </w:rPr>
        <w:t xml:space="preserve">Associazione-Comunità “Papa Giovanni XXIII” </w:t>
      </w:r>
      <w:r>
        <w:rPr>
          <w:rFonts w:ascii="Arial" w:hAnsi="Arial" w:cs="Century Gothic"/>
          <w:sz w:val="22"/>
          <w:szCs w:val="22"/>
          <w:lang w:val="it-IT"/>
        </w:rPr>
        <w:t>: comprende varie strutture rivolte ad adulti e minori in difficoltà: comunità terapeutiche, cooperative sociali per l’inserimen</w:t>
      </w:r>
      <w:r>
        <w:rPr>
          <w:rFonts w:ascii="Arial" w:hAnsi="Arial" w:cs="Century Gothic"/>
          <w:sz w:val="22"/>
          <w:szCs w:val="22"/>
          <w:lang w:val="it-IT"/>
        </w:rPr>
        <w:t>to nel mondo del lavoro, case-famiglia che accolgono bambini, ragazzi e adulti diversamente abili o con situazioni familiari ed esistenziali problematiche.</w:t>
      </w:r>
    </w:p>
    <w:p w:rsidR="00016D78" w:rsidRPr="008D3762" w:rsidRDefault="00836BC9">
      <w:pPr>
        <w:pStyle w:val="Standard"/>
        <w:numPr>
          <w:ilvl w:val="0"/>
          <w:numId w:val="81"/>
        </w:numPr>
        <w:tabs>
          <w:tab w:val="left" w:pos="0"/>
        </w:tabs>
        <w:spacing w:line="276" w:lineRule="auto"/>
        <w:jc w:val="both"/>
        <w:rPr>
          <w:rFonts w:ascii="Arial" w:hAnsi="Arial"/>
          <w:sz w:val="22"/>
          <w:szCs w:val="22"/>
          <w:lang w:val="it-IT"/>
        </w:rPr>
      </w:pPr>
      <w:r>
        <w:rPr>
          <w:rFonts w:ascii="Arial" w:hAnsi="Arial" w:cs="Century Gothic"/>
          <w:b/>
          <w:sz w:val="22"/>
          <w:szCs w:val="22"/>
          <w:lang w:val="it-IT"/>
        </w:rPr>
        <w:t xml:space="preserve">  A.U.S.E.R.</w:t>
      </w:r>
      <w:r>
        <w:rPr>
          <w:rFonts w:ascii="Arial" w:hAnsi="Arial" w:cs="Century Gothic"/>
          <w:sz w:val="22"/>
          <w:szCs w:val="22"/>
          <w:lang w:val="it-IT"/>
        </w:rPr>
        <w:t xml:space="preserve"> : associazione tesa alla valorizzazione degli anziani e al loro ruolo attivo nella soci</w:t>
      </w:r>
      <w:r>
        <w:rPr>
          <w:rFonts w:ascii="Arial" w:hAnsi="Arial" w:cs="Century Gothic"/>
          <w:sz w:val="22"/>
          <w:szCs w:val="22"/>
          <w:lang w:val="it-IT"/>
        </w:rPr>
        <w:t>età; gli associati prestano vari servizi di volontariato che forniscono un supporto ad attività di pubblica utilità: consegne di pasti a domicilio, gestione degli ambulatori dei medici di base, apertura del museo e della biblioteca…</w:t>
      </w:r>
    </w:p>
    <w:p w:rsidR="00016D78" w:rsidRPr="008D3762" w:rsidRDefault="00836BC9">
      <w:pPr>
        <w:pStyle w:val="Standard"/>
        <w:numPr>
          <w:ilvl w:val="0"/>
          <w:numId w:val="32"/>
        </w:numPr>
        <w:tabs>
          <w:tab w:val="left" w:pos="0"/>
        </w:tabs>
        <w:spacing w:line="276" w:lineRule="auto"/>
        <w:jc w:val="both"/>
        <w:rPr>
          <w:rFonts w:ascii="Arial" w:hAnsi="Arial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 xml:space="preserve"> </w:t>
      </w:r>
      <w:r>
        <w:rPr>
          <w:rFonts w:ascii="Arial" w:hAnsi="Arial" w:cs="Century Gothic"/>
          <w:b/>
          <w:sz w:val="22"/>
          <w:szCs w:val="22"/>
          <w:lang w:val="it-IT"/>
        </w:rPr>
        <w:t xml:space="preserve">Banca del Tempo </w:t>
      </w:r>
      <w:r>
        <w:rPr>
          <w:rFonts w:ascii="Arial" w:hAnsi="Arial" w:cs="Century Gothic"/>
          <w:sz w:val="22"/>
          <w:szCs w:val="22"/>
          <w:lang w:val="it-IT"/>
        </w:rPr>
        <w:t>: iniz</w:t>
      </w:r>
      <w:r>
        <w:rPr>
          <w:rFonts w:ascii="Arial" w:hAnsi="Arial" w:cs="Century Gothic"/>
          <w:sz w:val="22"/>
          <w:szCs w:val="22"/>
          <w:lang w:val="it-IT"/>
        </w:rPr>
        <w:t>iativa che ha lo scopo di creare una rete di mutuo appoggio tra le persone e di scambio di tempo e prestazioni; si fonda sulla disponibilità di ciascuno ad aiutare gli altri (“offrendo una parte del proprio tempo”, secondo le proprie risorse e capacità), p</w:t>
      </w:r>
      <w:r>
        <w:rPr>
          <w:rFonts w:ascii="Arial" w:hAnsi="Arial" w:cs="Century Gothic"/>
          <w:sz w:val="22"/>
          <w:szCs w:val="22"/>
          <w:lang w:val="it-IT"/>
        </w:rPr>
        <w:t>er poi “ricevere in cambio tempo e servizi” nel momento in cui se ne abbia necessità.</w:t>
      </w:r>
    </w:p>
    <w:p w:rsidR="00016D78" w:rsidRPr="008D3762" w:rsidRDefault="00836BC9">
      <w:pPr>
        <w:pStyle w:val="Standard"/>
        <w:numPr>
          <w:ilvl w:val="0"/>
          <w:numId w:val="82"/>
        </w:numPr>
        <w:tabs>
          <w:tab w:val="left" w:pos="0"/>
        </w:tabs>
        <w:spacing w:line="276" w:lineRule="auto"/>
        <w:rPr>
          <w:rFonts w:ascii="Arial" w:hAnsi="Arial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 xml:space="preserve">  </w:t>
      </w:r>
      <w:r>
        <w:rPr>
          <w:rFonts w:ascii="Arial" w:hAnsi="Arial" w:cs="Century Gothic"/>
          <w:b/>
          <w:bCs/>
          <w:sz w:val="22"/>
          <w:szCs w:val="22"/>
          <w:lang w:val="it-IT"/>
        </w:rPr>
        <w:t>Nuova</w:t>
      </w:r>
      <w:r>
        <w:rPr>
          <w:rFonts w:ascii="Arial" w:hAnsi="Arial" w:cs="Century Gothic"/>
          <w:sz w:val="22"/>
          <w:szCs w:val="22"/>
          <w:lang w:val="it-IT"/>
        </w:rPr>
        <w:t xml:space="preserve"> </w:t>
      </w:r>
      <w:r>
        <w:rPr>
          <w:rFonts w:ascii="Arial" w:hAnsi="Arial" w:cs="Century Gothic"/>
          <w:b/>
          <w:sz w:val="22"/>
          <w:szCs w:val="22"/>
          <w:lang w:val="it-IT"/>
        </w:rPr>
        <w:t xml:space="preserve">Pro-Loco </w:t>
      </w:r>
      <w:r>
        <w:rPr>
          <w:rFonts w:ascii="Arial" w:hAnsi="Arial" w:cs="Century Gothic"/>
          <w:sz w:val="22"/>
          <w:szCs w:val="22"/>
          <w:lang w:val="it-IT"/>
        </w:rPr>
        <w:t>: ente che organizza feste, mostre, spettacoli, manifestazioni di promozione turistica/culturale, anche con la partecipazione delle scuole (Festa dello S</w:t>
      </w:r>
      <w:r>
        <w:rPr>
          <w:rFonts w:ascii="Arial" w:hAnsi="Arial" w:cs="Century Gothic"/>
          <w:sz w:val="22"/>
          <w:szCs w:val="22"/>
          <w:lang w:val="it-IT"/>
        </w:rPr>
        <w:t>port, La Maccheronata, Festa dei marroni…)</w:t>
      </w:r>
    </w:p>
    <w:p w:rsidR="00016D78" w:rsidRPr="008D3762" w:rsidRDefault="00836BC9">
      <w:pPr>
        <w:pStyle w:val="Standard"/>
        <w:numPr>
          <w:ilvl w:val="0"/>
          <w:numId w:val="83"/>
        </w:numPr>
        <w:tabs>
          <w:tab w:val="left" w:pos="0"/>
        </w:tabs>
        <w:spacing w:line="276" w:lineRule="auto"/>
        <w:jc w:val="both"/>
        <w:rPr>
          <w:rFonts w:ascii="Arial" w:hAnsi="Arial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 xml:space="preserve"> </w:t>
      </w:r>
      <w:r>
        <w:rPr>
          <w:rFonts w:ascii="Arial" w:hAnsi="Arial" w:cs="Century Gothic"/>
          <w:b/>
          <w:sz w:val="22"/>
          <w:szCs w:val="22"/>
          <w:lang w:val="it-IT"/>
        </w:rPr>
        <w:t>Centro Sociale Anziani</w:t>
      </w:r>
      <w:r>
        <w:rPr>
          <w:rFonts w:ascii="Arial" w:hAnsi="Arial" w:cs="Century Gothic"/>
          <w:sz w:val="22"/>
          <w:szCs w:val="22"/>
          <w:lang w:val="it-IT"/>
        </w:rPr>
        <w:t xml:space="preserve"> : luogo di aggregazione e di ritrovo per gli anziani; il centro sociale organizza anche  cene, tombole, feste e gite (al momento è chiuso)</w:t>
      </w:r>
    </w:p>
    <w:p w:rsidR="00016D78" w:rsidRPr="008D3762" w:rsidRDefault="00836BC9">
      <w:pPr>
        <w:pStyle w:val="Standard"/>
        <w:numPr>
          <w:ilvl w:val="0"/>
          <w:numId w:val="50"/>
        </w:numPr>
        <w:tabs>
          <w:tab w:val="left" w:pos="0"/>
        </w:tabs>
        <w:spacing w:line="276" w:lineRule="auto"/>
        <w:jc w:val="both"/>
        <w:rPr>
          <w:rFonts w:ascii="Arial" w:hAnsi="Arial"/>
          <w:sz w:val="22"/>
          <w:szCs w:val="22"/>
          <w:lang w:val="it-IT"/>
        </w:rPr>
      </w:pPr>
      <w:r>
        <w:rPr>
          <w:rFonts w:ascii="Arial" w:hAnsi="Arial" w:cs="Century Gothic"/>
          <w:b/>
          <w:sz w:val="22"/>
          <w:szCs w:val="22"/>
          <w:lang w:val="it-IT"/>
        </w:rPr>
        <w:t>Pubblica Assistenza di Monterenzio</w:t>
      </w:r>
      <w:r>
        <w:rPr>
          <w:rFonts w:ascii="Arial" w:hAnsi="Arial" w:cs="Century Gothic"/>
          <w:sz w:val="22"/>
          <w:szCs w:val="22"/>
          <w:lang w:val="it-IT"/>
        </w:rPr>
        <w:t xml:space="preserve"> : associazione che offre un servizio di primo soccorso ed assistenza in caso di emergenze sanitarie; organizza incontri aperti alla cittadinanza e finalizzati a fornire le nozioni di primo soccorso; promuove eventi sociali, cene e feste per raccolta fondi</w:t>
      </w:r>
      <w:r>
        <w:rPr>
          <w:rFonts w:ascii="Arial" w:hAnsi="Arial" w:cs="Century Gothic"/>
          <w:sz w:val="22"/>
          <w:szCs w:val="22"/>
          <w:lang w:val="it-IT"/>
        </w:rPr>
        <w:t>.</w:t>
      </w:r>
    </w:p>
    <w:p w:rsidR="00016D78" w:rsidRPr="008D3762" w:rsidRDefault="00836BC9">
      <w:pPr>
        <w:pStyle w:val="Standard"/>
        <w:numPr>
          <w:ilvl w:val="0"/>
          <w:numId w:val="50"/>
        </w:numPr>
        <w:tabs>
          <w:tab w:val="left" w:pos="0"/>
        </w:tabs>
        <w:spacing w:line="276" w:lineRule="auto"/>
        <w:jc w:val="both"/>
        <w:rPr>
          <w:rFonts w:ascii="Arial" w:hAnsi="Arial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 xml:space="preserve"> </w:t>
      </w:r>
      <w:r>
        <w:rPr>
          <w:rFonts w:ascii="Arial" w:hAnsi="Arial" w:cs="Century Gothic"/>
          <w:b/>
          <w:sz w:val="22"/>
          <w:szCs w:val="22"/>
          <w:lang w:val="it-IT"/>
        </w:rPr>
        <w:t>Protezione Civile</w:t>
      </w:r>
      <w:r>
        <w:rPr>
          <w:rFonts w:ascii="Arial" w:hAnsi="Arial" w:cs="Century Gothic"/>
          <w:sz w:val="22"/>
          <w:szCs w:val="22"/>
          <w:lang w:val="it-IT"/>
        </w:rPr>
        <w:t xml:space="preserve"> : la sezione per l’ecologia e l’ambiente presta la propria attività al fine di tutelare la vita, i beni e l’ambiente da danni e pericoli derivanti da calamità naturali.</w:t>
      </w:r>
    </w:p>
    <w:p w:rsidR="00016D78" w:rsidRPr="008D3762" w:rsidRDefault="00836BC9">
      <w:pPr>
        <w:pStyle w:val="Standard"/>
        <w:numPr>
          <w:ilvl w:val="0"/>
          <w:numId w:val="50"/>
        </w:numPr>
        <w:tabs>
          <w:tab w:val="left" w:pos="0"/>
        </w:tabs>
        <w:spacing w:line="276" w:lineRule="auto"/>
        <w:jc w:val="both"/>
        <w:rPr>
          <w:rFonts w:ascii="Arial" w:hAnsi="Arial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 xml:space="preserve">  </w:t>
      </w:r>
      <w:r>
        <w:rPr>
          <w:rFonts w:ascii="Arial" w:hAnsi="Arial" w:cs="Century Gothic"/>
          <w:b/>
          <w:sz w:val="22"/>
          <w:szCs w:val="22"/>
          <w:lang w:val="it-IT"/>
        </w:rPr>
        <w:t>Assistenti Civici</w:t>
      </w:r>
      <w:r>
        <w:rPr>
          <w:rFonts w:ascii="Arial" w:hAnsi="Arial" w:cs="Century Gothic"/>
          <w:sz w:val="22"/>
          <w:szCs w:val="22"/>
          <w:lang w:val="it-IT"/>
        </w:rPr>
        <w:t xml:space="preserve"> : associazione di volontari che svolgono numerosi servizi per la comunità, al fine di elevare il grado di sicurezza e di qualità del territorio; per quanto riguarda le scuole, essi vigilano gli studenti negli orari di ingresso e di uscita, sui pulmini, du</w:t>
      </w:r>
      <w:r>
        <w:rPr>
          <w:rFonts w:ascii="Arial" w:hAnsi="Arial" w:cs="Century Gothic"/>
          <w:sz w:val="22"/>
          <w:szCs w:val="22"/>
          <w:lang w:val="it-IT"/>
        </w:rPr>
        <w:t>rante le uscite a piedi…</w:t>
      </w:r>
    </w:p>
    <w:p w:rsidR="00016D78" w:rsidRPr="008D3762" w:rsidRDefault="00836BC9">
      <w:pPr>
        <w:pStyle w:val="Standard"/>
        <w:numPr>
          <w:ilvl w:val="0"/>
          <w:numId w:val="50"/>
        </w:numPr>
        <w:tabs>
          <w:tab w:val="left" w:pos="0"/>
        </w:tabs>
        <w:spacing w:line="276" w:lineRule="auto"/>
        <w:jc w:val="both"/>
        <w:rPr>
          <w:rFonts w:ascii="Arial" w:hAnsi="Arial"/>
          <w:sz w:val="22"/>
          <w:szCs w:val="22"/>
          <w:lang w:val="it-IT"/>
        </w:rPr>
      </w:pPr>
      <w:r>
        <w:rPr>
          <w:rFonts w:ascii="Arial" w:hAnsi="Arial" w:cs="Century Gothic"/>
          <w:b/>
          <w:sz w:val="22"/>
          <w:szCs w:val="22"/>
          <w:lang w:val="it-IT"/>
        </w:rPr>
        <w:t xml:space="preserve"> Sezione AVIS</w:t>
      </w:r>
      <w:r>
        <w:rPr>
          <w:rFonts w:ascii="Arial" w:hAnsi="Arial" w:cs="Century Gothic"/>
          <w:sz w:val="22"/>
          <w:szCs w:val="22"/>
          <w:lang w:val="it-IT"/>
        </w:rPr>
        <w:t xml:space="preserve"> : l’associazione mira a sensibilizzare la popolazione riguardo alla necessità di donare il proprio sangue a chi ne ha bisogno; le iniziative organizzate sul territorio interessano sia i giovani che gli adulti (interve</w:t>
      </w:r>
      <w:r>
        <w:rPr>
          <w:rFonts w:ascii="Arial" w:hAnsi="Arial" w:cs="Century Gothic"/>
          <w:sz w:val="22"/>
          <w:szCs w:val="22"/>
          <w:lang w:val="it-IT"/>
        </w:rPr>
        <w:t>nti nelle scuole, distribuzione di materiale informativo, visite ai centri di donazione, svolgimento di temi con premiazione, manifestazioni sportive, feste).</w:t>
      </w:r>
    </w:p>
    <w:p w:rsidR="00016D78" w:rsidRPr="008D3762" w:rsidRDefault="00836BC9">
      <w:pPr>
        <w:pStyle w:val="Standard"/>
        <w:numPr>
          <w:ilvl w:val="0"/>
          <w:numId w:val="50"/>
        </w:numPr>
        <w:tabs>
          <w:tab w:val="left" w:pos="0"/>
        </w:tabs>
        <w:spacing w:line="276" w:lineRule="auto"/>
        <w:jc w:val="both"/>
        <w:rPr>
          <w:rFonts w:ascii="Arial" w:hAnsi="Arial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 xml:space="preserve"> </w:t>
      </w:r>
      <w:r>
        <w:rPr>
          <w:rFonts w:ascii="Arial" w:hAnsi="Arial" w:cs="Century Gothic"/>
          <w:b/>
          <w:sz w:val="22"/>
          <w:szCs w:val="22"/>
          <w:lang w:val="it-IT"/>
        </w:rPr>
        <w:t>Associazione pro Istituto Ramazzini</w:t>
      </w:r>
      <w:r>
        <w:rPr>
          <w:rFonts w:ascii="Arial" w:hAnsi="Arial" w:cs="Century Gothic"/>
          <w:sz w:val="22"/>
          <w:szCs w:val="22"/>
          <w:lang w:val="it-IT"/>
        </w:rPr>
        <w:t xml:space="preserve"> : sul territorio è presente una sezione comunale che organiz</w:t>
      </w:r>
      <w:r>
        <w:rPr>
          <w:rFonts w:ascii="Arial" w:hAnsi="Arial" w:cs="Century Gothic"/>
          <w:sz w:val="22"/>
          <w:szCs w:val="22"/>
          <w:lang w:val="it-IT"/>
        </w:rPr>
        <w:t>za gite, spettacoli teatrali, concerti, iniziative di vendita,mirate alla raccolta di fondi da investire nello studio, prevenzione e cura dei tumori e delle malattie professionali e ambientali.</w:t>
      </w:r>
    </w:p>
    <w:p w:rsidR="00016D78" w:rsidRPr="008D3762" w:rsidRDefault="00836BC9">
      <w:pPr>
        <w:pStyle w:val="Standard"/>
        <w:numPr>
          <w:ilvl w:val="0"/>
          <w:numId w:val="50"/>
        </w:numPr>
        <w:tabs>
          <w:tab w:val="left" w:pos="0"/>
        </w:tabs>
        <w:spacing w:line="276" w:lineRule="auto"/>
        <w:jc w:val="both"/>
        <w:rPr>
          <w:rFonts w:ascii="Arial" w:hAnsi="Arial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 xml:space="preserve"> </w:t>
      </w:r>
      <w:r>
        <w:rPr>
          <w:rFonts w:ascii="Arial" w:hAnsi="Arial" w:cs="Century Gothic"/>
          <w:b/>
          <w:sz w:val="22"/>
          <w:szCs w:val="22"/>
          <w:lang w:val="it-IT"/>
        </w:rPr>
        <w:t>Associazione A.N.T</w:t>
      </w:r>
      <w:r>
        <w:rPr>
          <w:rFonts w:ascii="Arial" w:hAnsi="Arial" w:cs="Century Gothic"/>
          <w:sz w:val="22"/>
          <w:szCs w:val="22"/>
          <w:lang w:val="it-IT"/>
        </w:rPr>
        <w:t xml:space="preserve"> : svolge attività di ricerca/studio al fin</w:t>
      </w:r>
      <w:r>
        <w:rPr>
          <w:rFonts w:ascii="Arial" w:hAnsi="Arial" w:cs="Century Gothic"/>
          <w:sz w:val="22"/>
          <w:szCs w:val="22"/>
          <w:lang w:val="it-IT"/>
        </w:rPr>
        <w:t>e di personalizzare i trattamenti antitumorali; si occupa di assistere i pazienti a domicilio e del loro trasporto; sostiene concretamente e psicologicamente i pazienti e i loro familiari. Non esiste una sezione comunale, ma ci sono dei referenti di zona c</w:t>
      </w:r>
      <w:r>
        <w:rPr>
          <w:rFonts w:ascii="Arial" w:hAnsi="Arial" w:cs="Century Gothic"/>
          <w:sz w:val="22"/>
          <w:szCs w:val="22"/>
          <w:lang w:val="it-IT"/>
        </w:rPr>
        <w:t>he organizzano attività e manifestazioni al fine di raccogliere fondi per sostenere l’associazione e i suoi progetti.</w:t>
      </w:r>
    </w:p>
    <w:p w:rsidR="00016D78" w:rsidRPr="008D3762" w:rsidRDefault="00836BC9">
      <w:pPr>
        <w:pStyle w:val="Standard"/>
        <w:numPr>
          <w:ilvl w:val="0"/>
          <w:numId w:val="50"/>
        </w:numPr>
        <w:tabs>
          <w:tab w:val="left" w:pos="0"/>
        </w:tabs>
        <w:spacing w:line="276" w:lineRule="auto"/>
        <w:jc w:val="both"/>
        <w:rPr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 xml:space="preserve">  </w:t>
      </w:r>
      <w:r>
        <w:rPr>
          <w:rFonts w:ascii="Arial" w:hAnsi="Arial" w:cs="Century Gothic"/>
          <w:b/>
          <w:sz w:val="22"/>
          <w:szCs w:val="22"/>
          <w:lang w:val="it-IT"/>
        </w:rPr>
        <w:t xml:space="preserve">Associazione “Bisano e…”: </w:t>
      </w:r>
      <w:r>
        <w:rPr>
          <w:rFonts w:ascii="Arial" w:hAnsi="Arial" w:cs="Century Gothic"/>
          <w:sz w:val="22"/>
          <w:szCs w:val="22"/>
          <w:lang w:val="it-IT"/>
        </w:rPr>
        <w:t xml:space="preserve">organizza spettacoli di beneficenza, eventi aggregativi, cene, serate danzanti, mercatini per raccolta fondi; </w:t>
      </w:r>
      <w:r>
        <w:rPr>
          <w:rFonts w:ascii="Arial" w:hAnsi="Arial" w:cs="Century Gothic"/>
          <w:sz w:val="22"/>
          <w:szCs w:val="22"/>
          <w:lang w:val="it-IT"/>
        </w:rPr>
        <w:t>collabora con varie manifestazioni del territorio</w:t>
      </w:r>
    </w:p>
    <w:p w:rsidR="00016D78" w:rsidRPr="008D3762" w:rsidRDefault="00836BC9">
      <w:pPr>
        <w:pStyle w:val="Standard"/>
        <w:numPr>
          <w:ilvl w:val="0"/>
          <w:numId w:val="50"/>
        </w:numPr>
        <w:tabs>
          <w:tab w:val="left" w:pos="0"/>
        </w:tabs>
        <w:spacing w:line="276" w:lineRule="auto"/>
        <w:jc w:val="both"/>
        <w:rPr>
          <w:lang w:val="it-IT"/>
        </w:rPr>
      </w:pPr>
      <w:r>
        <w:rPr>
          <w:rFonts w:ascii="Arial" w:hAnsi="Arial" w:cs="Century Gothic"/>
          <w:b/>
          <w:sz w:val="22"/>
          <w:szCs w:val="22"/>
          <w:lang w:val="it-IT"/>
        </w:rPr>
        <w:t xml:space="preserve"> Associazione “Rebus”</w:t>
      </w:r>
      <w:r>
        <w:rPr>
          <w:rFonts w:ascii="Arial" w:hAnsi="Arial" w:cs="Century Gothic"/>
          <w:sz w:val="22"/>
          <w:szCs w:val="22"/>
          <w:lang w:val="it-IT"/>
        </w:rPr>
        <w:t xml:space="preserve"> : costituita da appassionati di ricerca storico-militare sulla Seconda Guerra Mondiale che si dedicano alla raccolta di documenti, immagini, testimonianze, reperti e all’organizzazione</w:t>
      </w:r>
      <w:r>
        <w:rPr>
          <w:rFonts w:ascii="Arial" w:hAnsi="Arial" w:cs="Century Gothic"/>
          <w:sz w:val="22"/>
          <w:szCs w:val="22"/>
          <w:lang w:val="it-IT"/>
        </w:rPr>
        <w:t xml:space="preserve"> di mostre ed eventi a tema.</w:t>
      </w:r>
    </w:p>
    <w:p w:rsidR="00016D78" w:rsidRPr="008D3762" w:rsidRDefault="00836BC9">
      <w:pPr>
        <w:pStyle w:val="Standard"/>
        <w:numPr>
          <w:ilvl w:val="0"/>
          <w:numId w:val="50"/>
        </w:numPr>
        <w:tabs>
          <w:tab w:val="left" w:pos="0"/>
        </w:tabs>
        <w:spacing w:line="276" w:lineRule="auto"/>
        <w:jc w:val="both"/>
        <w:rPr>
          <w:rFonts w:ascii="Arial" w:hAnsi="Arial"/>
          <w:sz w:val="22"/>
          <w:szCs w:val="22"/>
          <w:lang w:val="it-IT"/>
        </w:rPr>
      </w:pPr>
      <w:r>
        <w:rPr>
          <w:rFonts w:ascii="Arial" w:hAnsi="Arial" w:cs="Century Gothic"/>
          <w:b/>
          <w:sz w:val="22"/>
          <w:szCs w:val="22"/>
          <w:lang w:val="it-IT"/>
        </w:rPr>
        <w:t xml:space="preserve"> “Associazione Nuova Vita”</w:t>
      </w:r>
      <w:r>
        <w:rPr>
          <w:rFonts w:ascii="Arial" w:hAnsi="Arial" w:cs="Century Gothic"/>
          <w:sz w:val="22"/>
          <w:szCs w:val="22"/>
          <w:lang w:val="it-IT"/>
        </w:rPr>
        <w:t>: la sede è a S. Benedetto del Querceto, ma i servizi offerti interessano anche i comuni limitrofi  di Monghidoro e Loiano; i volontari gestiscono uno sportello d’ascolto, due centri di distribuzione d</w:t>
      </w:r>
      <w:r>
        <w:rPr>
          <w:rFonts w:ascii="Arial" w:hAnsi="Arial" w:cs="Century Gothic"/>
          <w:sz w:val="22"/>
          <w:szCs w:val="22"/>
          <w:lang w:val="it-IT"/>
        </w:rPr>
        <w:t>i cibo e vestiario per le famiglie bisognose.</w:t>
      </w:r>
    </w:p>
    <w:p w:rsidR="00016D78" w:rsidRPr="008D3762" w:rsidRDefault="00836BC9">
      <w:pPr>
        <w:pStyle w:val="Standard"/>
        <w:numPr>
          <w:ilvl w:val="0"/>
          <w:numId w:val="50"/>
        </w:numPr>
        <w:tabs>
          <w:tab w:val="left" w:pos="0"/>
        </w:tabs>
        <w:spacing w:line="276" w:lineRule="auto"/>
        <w:jc w:val="both"/>
        <w:rPr>
          <w:rFonts w:ascii="Arial" w:hAnsi="Arial"/>
          <w:sz w:val="22"/>
          <w:szCs w:val="22"/>
          <w:lang w:val="it-IT"/>
        </w:rPr>
      </w:pPr>
      <w:r>
        <w:rPr>
          <w:rFonts w:ascii="Arial" w:hAnsi="Arial" w:cs="Century Gothic"/>
          <w:b/>
          <w:sz w:val="22"/>
          <w:szCs w:val="22"/>
          <w:lang w:val="it-IT"/>
        </w:rPr>
        <w:t xml:space="preserve"> “Ortogiardino di Monterenzio” </w:t>
      </w:r>
      <w:r>
        <w:rPr>
          <w:rFonts w:ascii="Arial" w:hAnsi="Arial" w:cs="Century Gothic"/>
          <w:sz w:val="22"/>
          <w:szCs w:val="22"/>
          <w:lang w:val="it-IT"/>
        </w:rPr>
        <w:t xml:space="preserve">: associazione di cittadini che si propone di favorire l’incontro, la conoscenza, l’amicizia, la collaborazione e la solidarietà tra gli abitanti del comune, mediante la proposta </w:t>
      </w:r>
      <w:r>
        <w:rPr>
          <w:rFonts w:ascii="Arial" w:hAnsi="Arial" w:cs="Century Gothic"/>
          <w:sz w:val="22"/>
          <w:szCs w:val="22"/>
          <w:lang w:val="it-IT"/>
        </w:rPr>
        <w:t>di iniziative,rivolte sia agli adulti che ai bambini, di carattere ricreativo, culturale, umanitario, di tutela/salvaguardia ambientale, di aiuto sociale e di sostegno ai servizi del territorio.</w:t>
      </w:r>
    </w:p>
    <w:p w:rsidR="00016D78" w:rsidRPr="008D3762" w:rsidRDefault="00836BC9">
      <w:pPr>
        <w:pStyle w:val="Standard"/>
        <w:numPr>
          <w:ilvl w:val="0"/>
          <w:numId w:val="50"/>
        </w:numPr>
        <w:tabs>
          <w:tab w:val="left" w:pos="0"/>
        </w:tabs>
        <w:spacing w:line="276" w:lineRule="auto"/>
        <w:jc w:val="both"/>
        <w:rPr>
          <w:rFonts w:ascii="Arial" w:hAnsi="Arial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 xml:space="preserve">  </w:t>
      </w:r>
      <w:r>
        <w:rPr>
          <w:rFonts w:ascii="Arial" w:hAnsi="Arial" w:cs="Century Gothic"/>
          <w:b/>
          <w:bCs/>
          <w:sz w:val="22"/>
          <w:szCs w:val="22"/>
          <w:lang w:val="it-IT"/>
        </w:rPr>
        <w:t>Associazione “A Monterenzio”</w:t>
      </w:r>
      <w:r>
        <w:rPr>
          <w:rFonts w:ascii="Arial" w:hAnsi="Arial" w:cs="Century Gothic"/>
          <w:sz w:val="22"/>
          <w:szCs w:val="22"/>
          <w:lang w:val="it-IT"/>
        </w:rPr>
        <w:t xml:space="preserve"> : da alcuni mesi gestisce il C</w:t>
      </w:r>
      <w:r>
        <w:rPr>
          <w:rFonts w:ascii="Arial" w:hAnsi="Arial" w:cs="Century Gothic"/>
          <w:sz w:val="22"/>
          <w:szCs w:val="22"/>
          <w:lang w:val="it-IT"/>
        </w:rPr>
        <w:t>ircolo Sportivo/Sociale “Cà del Sole”</w:t>
      </w:r>
    </w:p>
    <w:p w:rsidR="00016D78" w:rsidRDefault="00836BC9">
      <w:pPr>
        <w:pStyle w:val="Standard"/>
        <w:tabs>
          <w:tab w:val="left" w:pos="778"/>
          <w:tab w:val="left" w:pos="963"/>
        </w:tabs>
        <w:spacing w:line="276" w:lineRule="auto"/>
        <w:jc w:val="both"/>
        <w:rPr>
          <w:rFonts w:ascii="Arial" w:hAnsi="Arial" w:cs="Century Gothic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>in cui si organizzano corsi sportivi, laboratori di vario tipo, momenti sociali ed aggregativi, spazi polifunzionali e d'incontro per i bambini e le loro famiglie.</w:t>
      </w:r>
    </w:p>
    <w:p w:rsidR="00016D78" w:rsidRDefault="00016D78">
      <w:pPr>
        <w:pStyle w:val="Standard"/>
        <w:tabs>
          <w:tab w:val="left" w:pos="778"/>
          <w:tab w:val="left" w:pos="963"/>
        </w:tabs>
        <w:spacing w:line="276" w:lineRule="auto"/>
        <w:jc w:val="both"/>
        <w:rPr>
          <w:rFonts w:ascii="Arial" w:hAnsi="Arial" w:cs="Century Gothic"/>
          <w:sz w:val="22"/>
          <w:szCs w:val="22"/>
          <w:lang w:val="it-IT"/>
        </w:rPr>
      </w:pPr>
    </w:p>
    <w:p w:rsidR="00016D78" w:rsidRDefault="00016D78">
      <w:pPr>
        <w:pStyle w:val="Standard"/>
        <w:tabs>
          <w:tab w:val="left" w:pos="0"/>
        </w:tabs>
        <w:spacing w:line="276" w:lineRule="auto"/>
        <w:jc w:val="both"/>
        <w:rPr>
          <w:rFonts w:ascii="Arial" w:hAnsi="Arial" w:cs="Century Gothic"/>
          <w:sz w:val="6"/>
          <w:szCs w:val="6"/>
          <w:lang w:val="it-IT"/>
        </w:rPr>
      </w:pPr>
    </w:p>
    <w:p w:rsidR="00016D78" w:rsidRDefault="00836BC9">
      <w:pPr>
        <w:pStyle w:val="Standard"/>
        <w:tabs>
          <w:tab w:val="left" w:pos="0"/>
        </w:tabs>
        <w:spacing w:line="276" w:lineRule="auto"/>
        <w:jc w:val="both"/>
        <w:rPr>
          <w:rFonts w:ascii="Arial" w:hAnsi="Arial" w:cs="Arial Rounded MT Bold"/>
          <w:b/>
          <w:sz w:val="24"/>
          <w:szCs w:val="24"/>
          <w:u w:val="single"/>
          <w:lang w:val="it-IT"/>
        </w:rPr>
      </w:pPr>
      <w:r>
        <w:rPr>
          <w:rFonts w:ascii="Arial" w:hAnsi="Arial" w:cs="Arial Rounded MT Bold"/>
          <w:b/>
          <w:sz w:val="24"/>
          <w:szCs w:val="24"/>
          <w:u w:val="single"/>
          <w:lang w:val="it-IT"/>
        </w:rPr>
        <w:t>Da alcuni anni il comune di Monterenzio mostra una m</w:t>
      </w:r>
      <w:r>
        <w:rPr>
          <w:rFonts w:ascii="Arial" w:hAnsi="Arial" w:cs="Arial Rounded MT Bold"/>
          <w:b/>
          <w:sz w:val="24"/>
          <w:szCs w:val="24"/>
          <w:u w:val="single"/>
          <w:lang w:val="it-IT"/>
        </w:rPr>
        <w:t>aggior vivacità sociale e culturale, ciò si traduce in numerose iniziative, manifestazioni, feste ed eventi, tra cui si ricorda :</w:t>
      </w:r>
    </w:p>
    <w:p w:rsidR="00016D78" w:rsidRPr="008D3762" w:rsidRDefault="00836BC9">
      <w:pPr>
        <w:pStyle w:val="Standard"/>
        <w:numPr>
          <w:ilvl w:val="0"/>
          <w:numId w:val="84"/>
        </w:numPr>
        <w:tabs>
          <w:tab w:val="left" w:pos="389"/>
        </w:tabs>
        <w:spacing w:line="276" w:lineRule="auto"/>
        <w:jc w:val="both"/>
        <w:rPr>
          <w:rFonts w:ascii="Arial" w:hAnsi="Arial"/>
          <w:sz w:val="22"/>
          <w:szCs w:val="22"/>
          <w:lang w:val="it-IT"/>
        </w:rPr>
      </w:pPr>
      <w:r>
        <w:rPr>
          <w:rFonts w:ascii="Arial" w:hAnsi="Arial" w:cs="Century Gothic"/>
          <w:b/>
          <w:sz w:val="22"/>
          <w:szCs w:val="22"/>
          <w:lang w:val="it-IT"/>
        </w:rPr>
        <w:t>Festa Celtica :</w:t>
      </w:r>
      <w:r>
        <w:rPr>
          <w:rFonts w:ascii="Arial" w:hAnsi="Arial" w:cs="Century Gothic"/>
          <w:sz w:val="22"/>
          <w:szCs w:val="22"/>
          <w:lang w:val="it-IT"/>
        </w:rPr>
        <w:t xml:space="preserve"> valorizza e divulga la storia e la cultura dei Celti, popolazione che in passato si è stanziata nel territorio</w:t>
      </w:r>
      <w:r>
        <w:rPr>
          <w:rFonts w:ascii="Arial" w:hAnsi="Arial" w:cs="Century Gothic"/>
          <w:sz w:val="22"/>
          <w:szCs w:val="22"/>
          <w:lang w:val="it-IT"/>
        </w:rPr>
        <w:t xml:space="preserve"> di Monterenzio; la manifestazione prevede spettacoli e balli in costume, ricostruzione di accampamenti con scene di vita quotidiana, duelli e prove di abilità, visite guidate agli scavi e al museo, laboratori per bambini</w:t>
      </w:r>
      <w:r>
        <w:rPr>
          <w:rFonts w:ascii="Arial" w:hAnsi="Arial" w:cs="Century Gothic"/>
          <w:b/>
          <w:sz w:val="22"/>
          <w:szCs w:val="22"/>
          <w:lang w:val="it-IT"/>
        </w:rPr>
        <w:t>,</w:t>
      </w:r>
      <w:r>
        <w:rPr>
          <w:rFonts w:ascii="Arial" w:hAnsi="Arial" w:cs="Century Gothic"/>
          <w:sz w:val="22"/>
          <w:szCs w:val="22"/>
          <w:lang w:val="it-IT"/>
        </w:rPr>
        <w:t xml:space="preserve"> mercatino con manufatti tipici, r</w:t>
      </w:r>
      <w:r>
        <w:rPr>
          <w:rFonts w:ascii="Arial" w:hAnsi="Arial" w:cs="Century Gothic"/>
          <w:sz w:val="22"/>
          <w:szCs w:val="22"/>
          <w:lang w:val="it-IT"/>
        </w:rPr>
        <w:t>istorante con menù a tema.</w:t>
      </w:r>
    </w:p>
    <w:p w:rsidR="00016D78" w:rsidRDefault="00016D78">
      <w:pPr>
        <w:pStyle w:val="Standard"/>
        <w:tabs>
          <w:tab w:val="left" w:pos="389"/>
        </w:tabs>
        <w:spacing w:line="276" w:lineRule="auto"/>
        <w:jc w:val="both"/>
        <w:rPr>
          <w:rFonts w:ascii="Arial" w:hAnsi="Arial" w:cs="Century Gothic"/>
          <w:sz w:val="22"/>
          <w:szCs w:val="22"/>
          <w:lang w:val="it-IT"/>
        </w:rPr>
      </w:pPr>
    </w:p>
    <w:p w:rsidR="00016D78" w:rsidRPr="008D3762" w:rsidRDefault="00836BC9">
      <w:pPr>
        <w:pStyle w:val="Standard"/>
        <w:numPr>
          <w:ilvl w:val="0"/>
          <w:numId w:val="84"/>
        </w:numPr>
        <w:tabs>
          <w:tab w:val="left" w:pos="593"/>
        </w:tabs>
        <w:spacing w:line="276" w:lineRule="auto"/>
        <w:jc w:val="both"/>
        <w:rPr>
          <w:rFonts w:ascii="Arial" w:hAnsi="Arial"/>
          <w:sz w:val="22"/>
          <w:szCs w:val="22"/>
          <w:lang w:val="it-IT"/>
        </w:rPr>
      </w:pPr>
      <w:r>
        <w:rPr>
          <w:rFonts w:ascii="Arial" w:hAnsi="Arial" w:cs="Century Gothic"/>
          <w:b/>
          <w:sz w:val="22"/>
          <w:szCs w:val="22"/>
          <w:lang w:val="it-IT"/>
        </w:rPr>
        <w:t xml:space="preserve"> Fiera di Bisano :</w:t>
      </w:r>
      <w:r>
        <w:rPr>
          <w:rFonts w:ascii="Arial" w:hAnsi="Arial" w:cs="Century Gothic"/>
          <w:sz w:val="22"/>
          <w:szCs w:val="22"/>
          <w:lang w:val="it-IT"/>
        </w:rPr>
        <w:t xml:space="preserve"> versione rinnovata di un’antica fiera nata nel 1250; propone manifestazioni sportive e culturali, spettacoli musicali e d’intrattenimento, sfilate di moda, stand gastronomici, mercato dell’antiquariato e </w:t>
      </w:r>
      <w:r>
        <w:rPr>
          <w:rFonts w:ascii="Arial" w:hAnsi="Arial" w:cs="Century Gothic"/>
          <w:sz w:val="22"/>
          <w:szCs w:val="22"/>
          <w:lang w:val="it-IT"/>
        </w:rPr>
        <w:t>moderno, mostre, esposizioni artistiche e storiche.</w:t>
      </w:r>
    </w:p>
    <w:p w:rsidR="00016D78" w:rsidRDefault="00016D78">
      <w:pPr>
        <w:pStyle w:val="Standard"/>
        <w:tabs>
          <w:tab w:val="left" w:pos="593"/>
        </w:tabs>
        <w:spacing w:line="276" w:lineRule="auto"/>
        <w:jc w:val="both"/>
        <w:rPr>
          <w:rFonts w:ascii="Arial" w:hAnsi="Arial" w:cs="Century Gothic"/>
          <w:sz w:val="22"/>
          <w:szCs w:val="22"/>
          <w:lang w:val="it-IT"/>
        </w:rPr>
      </w:pPr>
    </w:p>
    <w:p w:rsidR="00016D78" w:rsidRPr="008D3762" w:rsidRDefault="00836BC9">
      <w:pPr>
        <w:pStyle w:val="Standard"/>
        <w:numPr>
          <w:ilvl w:val="0"/>
          <w:numId w:val="85"/>
        </w:numPr>
        <w:tabs>
          <w:tab w:val="left" w:pos="0"/>
        </w:tabs>
        <w:spacing w:line="276" w:lineRule="auto"/>
        <w:jc w:val="both"/>
        <w:rPr>
          <w:rFonts w:ascii="Arial" w:hAnsi="Arial"/>
          <w:sz w:val="22"/>
          <w:szCs w:val="22"/>
          <w:lang w:val="it-IT"/>
        </w:rPr>
      </w:pPr>
      <w:r>
        <w:rPr>
          <w:rFonts w:ascii="Arial" w:hAnsi="Arial" w:cs="Century Gothic"/>
          <w:b/>
          <w:sz w:val="22"/>
          <w:szCs w:val="22"/>
          <w:lang w:val="it-IT"/>
        </w:rPr>
        <w:t xml:space="preserve">Feste e Manifestazioni varie </w:t>
      </w:r>
      <w:r>
        <w:rPr>
          <w:rFonts w:ascii="Arial" w:hAnsi="Arial" w:cs="Century Gothic"/>
          <w:sz w:val="22"/>
          <w:szCs w:val="22"/>
          <w:lang w:val="it-IT"/>
        </w:rPr>
        <w:t xml:space="preserve">: Il Giocaparco, la Festa del Volontariato, La Festa della Birra, Festa dell'autunno...ecc. con finalità varie a seconda del tipo di iniziativa ( sensibilizzare a </w:t>
      </w:r>
      <w:r>
        <w:rPr>
          <w:rFonts w:ascii="Arial" w:hAnsi="Arial" w:cs="Century Gothic"/>
          <w:sz w:val="22"/>
          <w:szCs w:val="22"/>
          <w:lang w:val="it-IT"/>
        </w:rPr>
        <w:t>problematiche ambientali, sociali ed umanitarie, creare occasioni di svago e divertimento, favorire l’incontro, l’integrazione e l’aggregazione degli abitanti del territorio, ecc.)</w:t>
      </w:r>
    </w:p>
    <w:p w:rsidR="00016D78" w:rsidRDefault="00016D78">
      <w:pPr>
        <w:pStyle w:val="Standard"/>
        <w:tabs>
          <w:tab w:val="left" w:pos="0"/>
        </w:tabs>
        <w:spacing w:line="276" w:lineRule="auto"/>
        <w:jc w:val="both"/>
        <w:rPr>
          <w:rFonts w:ascii="Arial" w:hAnsi="Arial" w:cs="Century Gothic"/>
          <w:sz w:val="22"/>
          <w:szCs w:val="22"/>
          <w:lang w:val="it-IT"/>
        </w:rPr>
      </w:pPr>
    </w:p>
    <w:p w:rsidR="00016D78" w:rsidRPr="008D3762" w:rsidRDefault="00836BC9">
      <w:pPr>
        <w:pStyle w:val="Standard"/>
        <w:numPr>
          <w:ilvl w:val="0"/>
          <w:numId w:val="85"/>
        </w:numPr>
        <w:tabs>
          <w:tab w:val="left" w:pos="0"/>
        </w:tabs>
        <w:spacing w:line="276" w:lineRule="auto"/>
        <w:jc w:val="both"/>
        <w:rPr>
          <w:rFonts w:ascii="Arial" w:hAnsi="Arial"/>
          <w:sz w:val="22"/>
          <w:szCs w:val="22"/>
          <w:lang w:val="it-IT"/>
        </w:rPr>
      </w:pPr>
      <w:r>
        <w:rPr>
          <w:rFonts w:ascii="Arial" w:hAnsi="Arial" w:cs="Century Gothic"/>
          <w:b/>
          <w:sz w:val="22"/>
          <w:szCs w:val="22"/>
          <w:lang w:val="it-IT"/>
        </w:rPr>
        <w:t>Feste religiose</w:t>
      </w:r>
      <w:r>
        <w:rPr>
          <w:rFonts w:ascii="Arial" w:hAnsi="Arial" w:cs="Century Gothic"/>
          <w:sz w:val="22"/>
          <w:szCs w:val="22"/>
          <w:lang w:val="it-IT"/>
        </w:rPr>
        <w:t>: nelle frazioni del comune si svolgono alcune feste religi</w:t>
      </w:r>
      <w:r>
        <w:rPr>
          <w:rFonts w:ascii="Arial" w:hAnsi="Arial" w:cs="Century Gothic"/>
          <w:sz w:val="22"/>
          <w:szCs w:val="22"/>
          <w:lang w:val="it-IT"/>
        </w:rPr>
        <w:t>ose che, oltre alle tradizionali cerimonie, usanze e riti tipici della zona, offrono stand gastronomici e spettacoli d’intrattenimento (Festa di S. Anna a Sassuno, Festa di S. Mamante a Sassonero, Festa di S. Alessandro a Bisano, Festa della Madonna a S. B</w:t>
      </w:r>
      <w:r>
        <w:rPr>
          <w:rFonts w:ascii="Arial" w:hAnsi="Arial" w:cs="Century Gothic"/>
          <w:sz w:val="22"/>
          <w:szCs w:val="22"/>
          <w:lang w:val="it-IT"/>
        </w:rPr>
        <w:t>enedetto del Querceto, Festa di S. Antonio a Pizzano, Festa del Santuario del Monte delle Formiche, Festa di S. Clemente a S.Clemente …ecc).</w:t>
      </w:r>
    </w:p>
    <w:p w:rsidR="00016D78" w:rsidRDefault="00016D78">
      <w:pPr>
        <w:pStyle w:val="Standard"/>
        <w:tabs>
          <w:tab w:val="left" w:pos="0"/>
        </w:tabs>
        <w:spacing w:line="276" w:lineRule="auto"/>
        <w:jc w:val="both"/>
        <w:rPr>
          <w:rFonts w:ascii="Arial" w:hAnsi="Arial" w:cs="Century Gothic"/>
          <w:sz w:val="22"/>
          <w:szCs w:val="22"/>
          <w:lang w:val="it-IT"/>
        </w:rPr>
      </w:pPr>
    </w:p>
    <w:p w:rsidR="00016D78" w:rsidRDefault="00836BC9">
      <w:pPr>
        <w:pStyle w:val="Standard"/>
        <w:tabs>
          <w:tab w:val="left" w:pos="0"/>
          <w:tab w:val="left" w:pos="927"/>
        </w:tabs>
        <w:spacing w:line="276" w:lineRule="auto"/>
        <w:jc w:val="both"/>
        <w:rPr>
          <w:rFonts w:ascii="Arial" w:hAnsi="Arial" w:cs="Arial Rounded MT Bold"/>
          <w:b/>
          <w:sz w:val="24"/>
          <w:szCs w:val="24"/>
          <w:u w:val="single"/>
          <w:lang w:val="it-IT"/>
        </w:rPr>
      </w:pPr>
      <w:r>
        <w:rPr>
          <w:rFonts w:ascii="Arial" w:hAnsi="Arial" w:cs="Arial Rounded MT Bold"/>
          <w:b/>
          <w:sz w:val="24"/>
          <w:szCs w:val="24"/>
          <w:u w:val="single"/>
          <w:lang w:val="it-IT"/>
        </w:rPr>
        <w:t>Luoghi di grande interesse storico e ambientale:</w:t>
      </w:r>
    </w:p>
    <w:p w:rsidR="00016D78" w:rsidRDefault="00836BC9">
      <w:pPr>
        <w:pStyle w:val="Standard"/>
        <w:tabs>
          <w:tab w:val="left" w:pos="0"/>
          <w:tab w:val="left" w:pos="927"/>
        </w:tabs>
        <w:spacing w:line="276" w:lineRule="auto"/>
        <w:jc w:val="both"/>
        <w:rPr>
          <w:rFonts w:ascii="Arial" w:hAnsi="Arial" w:cs="Century Gothic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>Nel comune di Monterenzio ci sono vari luoghi di grande interess</w:t>
      </w:r>
      <w:r>
        <w:rPr>
          <w:rFonts w:ascii="Arial" w:hAnsi="Arial" w:cs="Century Gothic"/>
          <w:sz w:val="22"/>
          <w:szCs w:val="22"/>
          <w:lang w:val="it-IT"/>
        </w:rPr>
        <w:t>e storico e ambientale tra cui:</w:t>
      </w:r>
    </w:p>
    <w:p w:rsidR="00016D78" w:rsidRDefault="00836BC9">
      <w:pPr>
        <w:pStyle w:val="Standard"/>
        <w:numPr>
          <w:ilvl w:val="0"/>
          <w:numId w:val="86"/>
        </w:numPr>
        <w:tabs>
          <w:tab w:val="left" w:pos="0"/>
          <w:tab w:val="left" w:pos="927"/>
        </w:tabs>
        <w:spacing w:line="276" w:lineRule="auto"/>
        <w:jc w:val="both"/>
        <w:rPr>
          <w:rFonts w:ascii="Arial" w:hAnsi="Arial" w:cs="Century Gothic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 xml:space="preserve">i dragoncelli di Sassuno  </w:t>
      </w:r>
    </w:p>
    <w:p w:rsidR="00016D78" w:rsidRDefault="00836BC9">
      <w:pPr>
        <w:pStyle w:val="Standard"/>
        <w:numPr>
          <w:ilvl w:val="0"/>
          <w:numId w:val="86"/>
        </w:numPr>
        <w:tabs>
          <w:tab w:val="left" w:pos="0"/>
          <w:tab w:val="left" w:pos="927"/>
        </w:tabs>
        <w:spacing w:line="276" w:lineRule="auto"/>
        <w:jc w:val="both"/>
        <w:rPr>
          <w:rFonts w:ascii="Arial" w:hAnsi="Arial" w:cs="Century Gothic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 xml:space="preserve">gli scavi etruschi di M. Bibele e di Monterenzio Vecchio  </w:t>
      </w:r>
    </w:p>
    <w:p w:rsidR="00016D78" w:rsidRDefault="00836BC9">
      <w:pPr>
        <w:pStyle w:val="Standard"/>
        <w:numPr>
          <w:ilvl w:val="0"/>
          <w:numId w:val="86"/>
        </w:numPr>
        <w:tabs>
          <w:tab w:val="left" w:pos="0"/>
          <w:tab w:val="left" w:pos="927"/>
        </w:tabs>
        <w:spacing w:line="276" w:lineRule="auto"/>
        <w:jc w:val="both"/>
        <w:rPr>
          <w:rFonts w:ascii="Arial" w:hAnsi="Arial" w:cs="Century Gothic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 xml:space="preserve">la Flaminia Minor  </w:t>
      </w:r>
    </w:p>
    <w:p w:rsidR="00016D78" w:rsidRDefault="00836BC9">
      <w:pPr>
        <w:pStyle w:val="Standard"/>
        <w:numPr>
          <w:ilvl w:val="0"/>
          <w:numId w:val="86"/>
        </w:numPr>
        <w:tabs>
          <w:tab w:val="left" w:pos="0"/>
          <w:tab w:val="left" w:pos="927"/>
        </w:tabs>
        <w:spacing w:line="276" w:lineRule="auto"/>
        <w:jc w:val="both"/>
        <w:rPr>
          <w:rFonts w:ascii="Arial" w:hAnsi="Arial" w:cs="Century Gothic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>le Case Torri di Monterenzio (del XIII° secolo) e i borghi medievali di Scaruglio e Cassano</w:t>
      </w:r>
    </w:p>
    <w:p w:rsidR="00016D78" w:rsidRDefault="00836BC9">
      <w:pPr>
        <w:pStyle w:val="Standard"/>
        <w:numPr>
          <w:ilvl w:val="0"/>
          <w:numId w:val="86"/>
        </w:numPr>
        <w:tabs>
          <w:tab w:val="left" w:pos="0"/>
          <w:tab w:val="left" w:pos="927"/>
        </w:tabs>
        <w:spacing w:line="276" w:lineRule="auto"/>
        <w:jc w:val="both"/>
        <w:rPr>
          <w:rFonts w:ascii="Arial" w:hAnsi="Arial" w:cs="Century Gothic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 xml:space="preserve"> i Castelloni di roccia di</w:t>
      </w:r>
      <w:r>
        <w:rPr>
          <w:rFonts w:ascii="Arial" w:hAnsi="Arial" w:cs="Century Gothic"/>
          <w:sz w:val="22"/>
          <w:szCs w:val="22"/>
          <w:lang w:val="it-IT"/>
        </w:rPr>
        <w:t xml:space="preserve"> Pizzano… ecc.</w:t>
      </w:r>
    </w:p>
    <w:p w:rsidR="00016D78" w:rsidRDefault="00016D78">
      <w:pPr>
        <w:pStyle w:val="Standard"/>
        <w:tabs>
          <w:tab w:val="left" w:pos="0"/>
          <w:tab w:val="left" w:pos="927"/>
        </w:tabs>
        <w:spacing w:line="276" w:lineRule="auto"/>
        <w:jc w:val="both"/>
        <w:rPr>
          <w:rFonts w:ascii="Arial" w:hAnsi="Arial" w:cs="Arial Rounded MT Bold"/>
          <w:b/>
          <w:sz w:val="22"/>
          <w:szCs w:val="22"/>
          <w:u w:val="single"/>
          <w:lang w:val="it-IT"/>
        </w:rPr>
      </w:pPr>
    </w:p>
    <w:p w:rsidR="00016D78" w:rsidRDefault="00836BC9">
      <w:pPr>
        <w:pStyle w:val="Standard"/>
        <w:tabs>
          <w:tab w:val="left" w:pos="0"/>
        </w:tabs>
        <w:spacing w:line="276" w:lineRule="auto"/>
        <w:jc w:val="both"/>
        <w:rPr>
          <w:rFonts w:ascii="Arial" w:hAnsi="Arial" w:cs="Arial Rounded MT Bold"/>
          <w:b/>
          <w:sz w:val="24"/>
          <w:szCs w:val="24"/>
          <w:u w:val="single"/>
          <w:lang w:val="it-IT"/>
        </w:rPr>
      </w:pPr>
      <w:r>
        <w:rPr>
          <w:rFonts w:ascii="Arial" w:hAnsi="Arial" w:cs="Arial Rounded MT Bold"/>
          <w:b/>
          <w:sz w:val="24"/>
          <w:szCs w:val="24"/>
          <w:u w:val="single"/>
          <w:lang w:val="it-IT"/>
        </w:rPr>
        <w:t>Per quanto riguarda la tutela dell’ambiente, sul territorio comunale si effettua :</w:t>
      </w:r>
    </w:p>
    <w:p w:rsidR="00016D78" w:rsidRPr="008D3762" w:rsidRDefault="00836BC9">
      <w:pPr>
        <w:pStyle w:val="Standard"/>
        <w:numPr>
          <w:ilvl w:val="0"/>
          <w:numId w:val="87"/>
        </w:numPr>
        <w:tabs>
          <w:tab w:val="left" w:pos="0"/>
        </w:tabs>
        <w:spacing w:line="276" w:lineRule="auto"/>
        <w:jc w:val="both"/>
        <w:rPr>
          <w:rFonts w:ascii="Arial" w:hAnsi="Arial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 xml:space="preserve">la </w:t>
      </w:r>
      <w:r>
        <w:rPr>
          <w:rFonts w:ascii="Arial" w:hAnsi="Arial" w:cs="Century Gothic"/>
          <w:sz w:val="22"/>
          <w:szCs w:val="22"/>
          <w:u w:val="single"/>
          <w:lang w:val="it-IT"/>
        </w:rPr>
        <w:t>raccolta differenziata</w:t>
      </w:r>
      <w:r>
        <w:rPr>
          <w:rFonts w:ascii="Arial" w:hAnsi="Arial" w:cs="Century Gothic"/>
          <w:sz w:val="22"/>
          <w:szCs w:val="22"/>
          <w:lang w:val="it-IT"/>
        </w:rPr>
        <w:t xml:space="preserve"> per salvaguardare la natura e per sensibilizzare la popolazione al rispetto e alla conservazione del patrimonio ambientale.</w:t>
      </w:r>
    </w:p>
    <w:p w:rsidR="00016D78" w:rsidRPr="008D3762" w:rsidRDefault="00836BC9">
      <w:pPr>
        <w:pStyle w:val="Standard"/>
        <w:numPr>
          <w:ilvl w:val="0"/>
          <w:numId w:val="87"/>
        </w:numPr>
        <w:tabs>
          <w:tab w:val="left" w:pos="0"/>
        </w:tabs>
        <w:spacing w:line="276" w:lineRule="auto"/>
        <w:jc w:val="both"/>
        <w:rPr>
          <w:rFonts w:ascii="Arial" w:hAnsi="Arial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u w:val="single"/>
          <w:lang w:val="it-IT"/>
        </w:rPr>
        <w:t>progett</w:t>
      </w:r>
      <w:r>
        <w:rPr>
          <w:rFonts w:ascii="Arial" w:hAnsi="Arial" w:cs="Century Gothic"/>
          <w:sz w:val="22"/>
          <w:szCs w:val="22"/>
          <w:u w:val="single"/>
          <w:lang w:val="it-IT"/>
        </w:rPr>
        <w:t>i didattici, spettacoli e laboratori per le scuole</w:t>
      </w:r>
      <w:r>
        <w:rPr>
          <w:rFonts w:ascii="Arial" w:hAnsi="Arial" w:cs="Century Gothic"/>
          <w:sz w:val="22"/>
          <w:szCs w:val="22"/>
          <w:lang w:val="it-IT"/>
        </w:rPr>
        <w:t>: proposti dall’Amministrazione Comunale, dall’Istituto Comprensivo, da Hera, dagli insegnanti, con la collaborazione di alcuni agriturismi ed associazioni della zona.</w:t>
      </w:r>
    </w:p>
    <w:p w:rsidR="00016D78" w:rsidRDefault="00836BC9">
      <w:pPr>
        <w:pStyle w:val="Standard"/>
        <w:tabs>
          <w:tab w:val="left" w:pos="741"/>
        </w:tabs>
        <w:spacing w:line="276" w:lineRule="auto"/>
        <w:ind w:left="741" w:firstLine="19"/>
        <w:jc w:val="both"/>
        <w:rPr>
          <w:rFonts w:ascii="Arial" w:hAnsi="Arial" w:cs="Century Gothic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>Questi percorsi trattano tematiche am</w:t>
      </w:r>
      <w:r>
        <w:rPr>
          <w:rFonts w:ascii="Arial" w:hAnsi="Arial" w:cs="Century Gothic"/>
          <w:sz w:val="22"/>
          <w:szCs w:val="22"/>
          <w:lang w:val="it-IT"/>
        </w:rPr>
        <w:t>bientali relative all’inquinamento, al riciclaggio, al rispetto della natura, alla conoscenza del mondo animale e vegetale del territorio, al fine di educare le nuove generazioni al rispetto e alla tutela dell’ambiente.</w:t>
      </w:r>
    </w:p>
    <w:p w:rsidR="00016D78" w:rsidRDefault="00016D78">
      <w:pPr>
        <w:pStyle w:val="Standard"/>
        <w:ind w:left="741" w:firstLine="741"/>
        <w:rPr>
          <w:rFonts w:ascii="Arial" w:hAnsi="Arial"/>
          <w:lang w:val="it-IT"/>
        </w:rPr>
      </w:pPr>
    </w:p>
    <w:p w:rsidR="00016D78" w:rsidRDefault="00016D78">
      <w:pPr>
        <w:pStyle w:val="Standard"/>
        <w:jc w:val="center"/>
        <w:rPr>
          <w:rFonts w:ascii="Arial" w:hAnsi="Arial" w:cs="Arial Rounded MT Bold"/>
          <w:b/>
          <w:sz w:val="32"/>
          <w:szCs w:val="32"/>
          <w:u w:val="single"/>
          <w:lang w:val="it-IT"/>
        </w:rPr>
      </w:pPr>
    </w:p>
    <w:p w:rsidR="00016D78" w:rsidRDefault="00016D78">
      <w:pPr>
        <w:pStyle w:val="Standard"/>
        <w:jc w:val="center"/>
        <w:rPr>
          <w:rFonts w:ascii="Arial" w:hAnsi="Arial" w:cs="Arial Rounded MT Bold"/>
          <w:b/>
          <w:sz w:val="32"/>
          <w:szCs w:val="32"/>
          <w:u w:val="single"/>
          <w:lang w:val="it-IT"/>
        </w:rPr>
      </w:pPr>
    </w:p>
    <w:p w:rsidR="00016D78" w:rsidRDefault="00016D78">
      <w:pPr>
        <w:pStyle w:val="Standard"/>
        <w:jc w:val="center"/>
        <w:rPr>
          <w:rFonts w:ascii="Arial" w:hAnsi="Arial" w:cs="Arial Rounded MT Bold"/>
          <w:b/>
          <w:sz w:val="32"/>
          <w:szCs w:val="32"/>
          <w:u w:val="single"/>
          <w:lang w:val="it-IT"/>
        </w:rPr>
      </w:pPr>
    </w:p>
    <w:p w:rsidR="00016D78" w:rsidRDefault="00016D78">
      <w:pPr>
        <w:pStyle w:val="Standard"/>
        <w:jc w:val="center"/>
        <w:rPr>
          <w:rFonts w:ascii="Arial" w:hAnsi="Arial" w:cs="Arial Rounded MT Bold"/>
          <w:b/>
          <w:sz w:val="32"/>
          <w:szCs w:val="32"/>
          <w:u w:val="single"/>
          <w:lang w:val="it-IT"/>
        </w:rPr>
      </w:pPr>
    </w:p>
    <w:p w:rsidR="00016D78" w:rsidRDefault="00016D78">
      <w:pPr>
        <w:pStyle w:val="Standard"/>
        <w:jc w:val="center"/>
        <w:rPr>
          <w:rFonts w:ascii="Arial" w:hAnsi="Arial" w:cs="Arial Rounded MT Bold"/>
          <w:b/>
          <w:sz w:val="32"/>
          <w:szCs w:val="32"/>
          <w:u w:val="single"/>
          <w:lang w:val="it-IT"/>
        </w:rPr>
      </w:pPr>
    </w:p>
    <w:p w:rsidR="00016D78" w:rsidRDefault="00016D78">
      <w:pPr>
        <w:pStyle w:val="Standard"/>
        <w:jc w:val="center"/>
        <w:rPr>
          <w:rFonts w:ascii="Arial" w:hAnsi="Arial" w:cs="Arial Rounded MT Bold"/>
          <w:b/>
          <w:sz w:val="32"/>
          <w:szCs w:val="32"/>
          <w:u w:val="single"/>
          <w:lang w:val="it-IT"/>
        </w:rPr>
      </w:pPr>
    </w:p>
    <w:p w:rsidR="00016D78" w:rsidRDefault="00016D78">
      <w:pPr>
        <w:pStyle w:val="Standard"/>
        <w:jc w:val="center"/>
        <w:rPr>
          <w:rFonts w:ascii="Arial" w:hAnsi="Arial" w:cs="Arial Rounded MT Bold"/>
          <w:b/>
          <w:sz w:val="32"/>
          <w:szCs w:val="32"/>
          <w:u w:val="single"/>
          <w:lang w:val="it-IT"/>
        </w:rPr>
      </w:pPr>
    </w:p>
    <w:p w:rsidR="00016D78" w:rsidRDefault="00016D78">
      <w:pPr>
        <w:pStyle w:val="Standard"/>
        <w:jc w:val="center"/>
        <w:rPr>
          <w:rFonts w:ascii="Arial" w:hAnsi="Arial" w:cs="Arial Rounded MT Bold"/>
          <w:b/>
          <w:sz w:val="32"/>
          <w:szCs w:val="32"/>
          <w:u w:val="single"/>
          <w:lang w:val="it-IT"/>
        </w:rPr>
      </w:pPr>
    </w:p>
    <w:p w:rsidR="00016D78" w:rsidRDefault="00016D78">
      <w:pPr>
        <w:pStyle w:val="Standard"/>
        <w:jc w:val="center"/>
        <w:rPr>
          <w:rFonts w:ascii="Arial" w:hAnsi="Arial" w:cs="Arial Rounded MT Bold"/>
          <w:b/>
          <w:sz w:val="32"/>
          <w:szCs w:val="32"/>
          <w:u w:val="single"/>
          <w:lang w:val="it-IT"/>
        </w:rPr>
      </w:pPr>
    </w:p>
    <w:p w:rsidR="00016D78" w:rsidRDefault="00016D78">
      <w:pPr>
        <w:pStyle w:val="Standard"/>
        <w:jc w:val="center"/>
        <w:rPr>
          <w:rFonts w:ascii="Arial" w:hAnsi="Arial" w:cs="Arial Rounded MT Bold"/>
          <w:b/>
          <w:sz w:val="32"/>
          <w:szCs w:val="32"/>
          <w:u w:val="single"/>
          <w:lang w:val="it-IT"/>
        </w:rPr>
      </w:pPr>
    </w:p>
    <w:p w:rsidR="00016D78" w:rsidRDefault="00016D78">
      <w:pPr>
        <w:pStyle w:val="Standard"/>
        <w:jc w:val="center"/>
        <w:rPr>
          <w:rFonts w:ascii="Arial" w:hAnsi="Arial" w:cs="Arial Rounded MT Bold"/>
          <w:b/>
          <w:sz w:val="32"/>
          <w:szCs w:val="32"/>
          <w:u w:val="single"/>
          <w:lang w:val="it-IT"/>
        </w:rPr>
      </w:pPr>
    </w:p>
    <w:p w:rsidR="00016D78" w:rsidRDefault="00016D78">
      <w:pPr>
        <w:pStyle w:val="Standard"/>
        <w:jc w:val="center"/>
        <w:rPr>
          <w:rFonts w:ascii="Arial" w:hAnsi="Arial" w:cs="Arial Rounded MT Bold"/>
          <w:b/>
          <w:sz w:val="32"/>
          <w:szCs w:val="32"/>
          <w:u w:val="single"/>
          <w:lang w:val="it-IT"/>
        </w:rPr>
      </w:pPr>
    </w:p>
    <w:p w:rsidR="00016D78" w:rsidRDefault="00016D78">
      <w:pPr>
        <w:pStyle w:val="Standard"/>
        <w:jc w:val="center"/>
        <w:rPr>
          <w:rFonts w:ascii="Arial" w:hAnsi="Arial" w:cs="Arial Rounded MT Bold"/>
          <w:b/>
          <w:sz w:val="32"/>
          <w:szCs w:val="32"/>
          <w:u w:val="single"/>
          <w:lang w:val="it-IT"/>
        </w:rPr>
      </w:pPr>
    </w:p>
    <w:p w:rsidR="00016D78" w:rsidRDefault="00016D78">
      <w:pPr>
        <w:pStyle w:val="Standard"/>
        <w:jc w:val="center"/>
        <w:rPr>
          <w:rFonts w:ascii="Arial" w:hAnsi="Arial" w:cs="Arial Rounded MT Bold"/>
          <w:b/>
          <w:sz w:val="32"/>
          <w:szCs w:val="32"/>
          <w:u w:val="single"/>
          <w:lang w:val="it-IT"/>
        </w:rPr>
      </w:pPr>
    </w:p>
    <w:p w:rsidR="00016D78" w:rsidRDefault="00016D78">
      <w:pPr>
        <w:pStyle w:val="Standard"/>
        <w:jc w:val="center"/>
        <w:rPr>
          <w:rFonts w:ascii="Arial" w:hAnsi="Arial" w:cs="Arial Rounded MT Bold"/>
          <w:b/>
          <w:sz w:val="32"/>
          <w:szCs w:val="32"/>
          <w:u w:val="single"/>
          <w:lang w:val="it-IT"/>
        </w:rPr>
      </w:pPr>
    </w:p>
    <w:p w:rsidR="00016D78" w:rsidRDefault="00016D78">
      <w:pPr>
        <w:pStyle w:val="Standard"/>
        <w:jc w:val="center"/>
        <w:rPr>
          <w:rFonts w:ascii="Arial" w:hAnsi="Arial" w:cs="Arial Rounded MT Bold"/>
          <w:b/>
          <w:sz w:val="32"/>
          <w:szCs w:val="32"/>
          <w:u w:val="single"/>
          <w:lang w:val="it-IT"/>
        </w:rPr>
      </w:pPr>
    </w:p>
    <w:p w:rsidR="00016D78" w:rsidRDefault="00016D78">
      <w:pPr>
        <w:pStyle w:val="Standard"/>
        <w:jc w:val="center"/>
        <w:rPr>
          <w:rFonts w:ascii="Arial" w:hAnsi="Arial" w:cs="Arial Rounded MT Bold"/>
          <w:b/>
          <w:sz w:val="32"/>
          <w:szCs w:val="32"/>
          <w:u w:val="single"/>
          <w:lang w:val="it-IT"/>
        </w:rPr>
      </w:pPr>
    </w:p>
    <w:p w:rsidR="00016D78" w:rsidRDefault="00016D78">
      <w:pPr>
        <w:pStyle w:val="Standard"/>
        <w:jc w:val="center"/>
        <w:rPr>
          <w:rFonts w:ascii="Arial" w:hAnsi="Arial" w:cs="Arial Rounded MT Bold"/>
          <w:b/>
          <w:sz w:val="32"/>
          <w:szCs w:val="32"/>
          <w:u w:val="single"/>
          <w:lang w:val="it-IT"/>
        </w:rPr>
      </w:pPr>
    </w:p>
    <w:p w:rsidR="00016D78" w:rsidRDefault="00016D78">
      <w:pPr>
        <w:pStyle w:val="Standard"/>
        <w:jc w:val="center"/>
        <w:rPr>
          <w:rFonts w:ascii="Arial" w:hAnsi="Arial" w:cs="Arial Rounded MT Bold"/>
          <w:b/>
          <w:sz w:val="32"/>
          <w:szCs w:val="32"/>
          <w:u w:val="single"/>
          <w:lang w:val="it-IT"/>
        </w:rPr>
      </w:pPr>
    </w:p>
    <w:p w:rsidR="00016D78" w:rsidRDefault="00836BC9">
      <w:pPr>
        <w:pStyle w:val="Standard"/>
        <w:jc w:val="center"/>
        <w:rPr>
          <w:rFonts w:ascii="Arial" w:hAnsi="Arial" w:cs="Arial Rounded MT Bold"/>
          <w:b/>
          <w:sz w:val="32"/>
          <w:szCs w:val="32"/>
          <w:u w:val="single"/>
          <w:lang w:val="it-IT"/>
        </w:rPr>
      </w:pPr>
      <w:r>
        <w:rPr>
          <w:rFonts w:ascii="Arial" w:hAnsi="Arial" w:cs="Arial Rounded MT Bold"/>
          <w:b/>
          <w:sz w:val="32"/>
          <w:szCs w:val="32"/>
          <w:u w:val="single"/>
          <w:lang w:val="it-IT"/>
        </w:rPr>
        <w:t xml:space="preserve">L’EDIFICIO </w:t>
      </w:r>
      <w:r>
        <w:rPr>
          <w:rFonts w:ascii="Arial" w:hAnsi="Arial" w:cs="Arial Rounded MT Bold"/>
          <w:b/>
          <w:sz w:val="32"/>
          <w:szCs w:val="32"/>
          <w:u w:val="single"/>
          <w:lang w:val="it-IT"/>
        </w:rPr>
        <w:t>SCOLASTICO</w:t>
      </w:r>
    </w:p>
    <w:p w:rsidR="00016D78" w:rsidRDefault="00016D78">
      <w:pPr>
        <w:pStyle w:val="Standard"/>
        <w:jc w:val="center"/>
        <w:rPr>
          <w:rFonts w:ascii="Arial" w:hAnsi="Arial" w:cs="Arial Rounded MT Bold"/>
          <w:b/>
          <w:sz w:val="28"/>
          <w:szCs w:val="28"/>
          <w:lang w:val="it-IT"/>
        </w:rPr>
      </w:pPr>
    </w:p>
    <w:p w:rsidR="00016D78" w:rsidRDefault="00836BC9">
      <w:pPr>
        <w:pStyle w:val="Standard"/>
        <w:jc w:val="center"/>
        <w:rPr>
          <w:rFonts w:ascii="Arial" w:hAnsi="Arial" w:cs="Arial Rounded MT Bold"/>
          <w:b/>
          <w:sz w:val="28"/>
          <w:szCs w:val="28"/>
          <w:lang w:val="it-IT"/>
        </w:rPr>
      </w:pPr>
      <w:r>
        <w:rPr>
          <w:rFonts w:ascii="Arial" w:hAnsi="Arial" w:cs="Arial Rounded MT Bold"/>
          <w:b/>
          <w:sz w:val="28"/>
          <w:szCs w:val="28"/>
          <w:lang w:val="it-IT"/>
        </w:rPr>
        <w:t xml:space="preserve">     ANALISI ED ALLESTIMENTO DEGLI SPAZI</w:t>
      </w:r>
    </w:p>
    <w:p w:rsidR="00016D78" w:rsidRDefault="00016D78">
      <w:pPr>
        <w:pStyle w:val="Standard"/>
        <w:jc w:val="center"/>
        <w:rPr>
          <w:rFonts w:ascii="Arial" w:hAnsi="Arial"/>
          <w:b/>
          <w:sz w:val="10"/>
          <w:szCs w:val="10"/>
          <w:lang w:val="it-IT"/>
        </w:rPr>
      </w:pPr>
    </w:p>
    <w:p w:rsidR="00016D78" w:rsidRDefault="00016D78">
      <w:pPr>
        <w:pStyle w:val="Standard"/>
        <w:jc w:val="center"/>
        <w:rPr>
          <w:rFonts w:ascii="Arial" w:hAnsi="Arial"/>
          <w:b/>
          <w:sz w:val="10"/>
          <w:szCs w:val="10"/>
          <w:lang w:val="it-IT"/>
        </w:rPr>
      </w:pPr>
    </w:p>
    <w:p w:rsidR="00016D78" w:rsidRDefault="00016D78">
      <w:pPr>
        <w:pStyle w:val="Standard"/>
        <w:jc w:val="center"/>
        <w:rPr>
          <w:rFonts w:ascii="Arial" w:hAnsi="Arial" w:cs="Century Gothic"/>
          <w:sz w:val="6"/>
          <w:szCs w:val="6"/>
          <w:lang w:val="it-IT"/>
        </w:rPr>
      </w:pPr>
    </w:p>
    <w:p w:rsidR="00016D78" w:rsidRPr="008D3762" w:rsidRDefault="00836BC9">
      <w:pPr>
        <w:pStyle w:val="Standard"/>
        <w:spacing w:line="276" w:lineRule="auto"/>
        <w:jc w:val="both"/>
        <w:rPr>
          <w:rFonts w:ascii="Arial" w:hAnsi="Arial"/>
          <w:lang w:val="it-IT"/>
        </w:rPr>
      </w:pPr>
      <w:r>
        <w:rPr>
          <w:rFonts w:ascii="Arial" w:hAnsi="Arial" w:cs="Arial Rounded MT Bold"/>
          <w:sz w:val="22"/>
          <w:szCs w:val="22"/>
          <w:lang w:val="it-IT"/>
        </w:rPr>
        <w:t>La</w:t>
      </w:r>
      <w:r>
        <w:rPr>
          <w:rFonts w:ascii="Arial" w:hAnsi="Arial" w:cs="Arial Rounded MT Bold"/>
          <w:b/>
          <w:bCs/>
          <w:sz w:val="24"/>
          <w:szCs w:val="24"/>
          <w:lang w:val="it-IT"/>
        </w:rPr>
        <w:t xml:space="preserve"> Scuola dell’Infanzia “Casa del Sole”</w:t>
      </w:r>
      <w:r>
        <w:rPr>
          <w:rFonts w:ascii="Arial" w:hAnsi="Arial" w:cs="Arial Rounded MT Bold"/>
          <w:sz w:val="22"/>
          <w:szCs w:val="22"/>
          <w:lang w:val="it-IT"/>
        </w:rPr>
        <w:t>,</w:t>
      </w:r>
      <w:r>
        <w:rPr>
          <w:rFonts w:ascii="Arial" w:hAnsi="Arial" w:cs="Century Gothic"/>
          <w:lang w:val="it-IT"/>
        </w:rPr>
        <w:t xml:space="preserve"> f</w:t>
      </w:r>
      <w:r>
        <w:rPr>
          <w:rFonts w:ascii="Arial" w:hAnsi="Arial" w:cs="Century Gothic"/>
          <w:sz w:val="22"/>
          <w:szCs w:val="22"/>
          <w:lang w:val="it-IT"/>
        </w:rPr>
        <w:t>a parte dell’ Istituto Comprensivo di Monterenzio (che comprende anche la Scuola dell’Infanzia e la Scuola Primaria di Pizzano, la Scuola Primaria e la Scuola</w:t>
      </w:r>
      <w:r>
        <w:rPr>
          <w:rFonts w:ascii="Arial" w:hAnsi="Arial" w:cs="Century Gothic"/>
          <w:sz w:val="22"/>
          <w:szCs w:val="22"/>
          <w:lang w:val="it-IT"/>
        </w:rPr>
        <w:t xml:space="preserve"> Secondaria di 1° grado di Monterenzio ), è ubicata nel capoluogo in via Olgnano 2 (tel. 051/929150), accoglie  i bambini residenti a Monterenzio e nelle frazioni  circostanti.</w:t>
      </w:r>
    </w:p>
    <w:p w:rsidR="00016D78" w:rsidRDefault="00836BC9">
      <w:pPr>
        <w:pStyle w:val="Standard"/>
        <w:spacing w:line="276" w:lineRule="auto"/>
        <w:jc w:val="both"/>
        <w:rPr>
          <w:rFonts w:ascii="Arial" w:hAnsi="Arial" w:cs="Century Gothic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 xml:space="preserve">La Scuola dell’Infanzia “Casa del Sole” è stata ampliata nel 1998/’99 per </w:t>
      </w:r>
      <w:r>
        <w:rPr>
          <w:rFonts w:ascii="Arial" w:hAnsi="Arial" w:cs="Century Gothic"/>
          <w:sz w:val="22"/>
          <w:szCs w:val="22"/>
          <w:lang w:val="it-IT"/>
        </w:rPr>
        <w:t>rispondere alle esigenze di spazio delle due sezioni esistenti.</w:t>
      </w:r>
    </w:p>
    <w:p w:rsidR="00016D78" w:rsidRDefault="00836BC9">
      <w:pPr>
        <w:pStyle w:val="Standard"/>
        <w:spacing w:line="276" w:lineRule="auto"/>
        <w:jc w:val="both"/>
        <w:rPr>
          <w:rFonts w:ascii="Arial" w:hAnsi="Arial" w:cs="Century Gothic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>Dopo alcuni anni, a causa dell’incremento demografico che ha interessato il territorio, è stata avviata in modo temporaneo una terza sezione per sopperire alla grande affluenza del momento.</w:t>
      </w:r>
    </w:p>
    <w:p w:rsidR="00016D78" w:rsidRDefault="00836BC9">
      <w:pPr>
        <w:pStyle w:val="Standard"/>
        <w:spacing w:line="276" w:lineRule="auto"/>
        <w:jc w:val="both"/>
        <w:rPr>
          <w:rFonts w:ascii="Arial" w:hAnsi="Arial" w:cs="Century Gothic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 xml:space="preserve">Questa terza sezione continua ad </w:t>
      </w:r>
      <w:r>
        <w:rPr>
          <w:rFonts w:ascii="Arial" w:hAnsi="Arial" w:cs="Century Gothic"/>
          <w:sz w:val="22"/>
          <w:szCs w:val="22"/>
          <w:lang w:val="it-IT"/>
        </w:rPr>
        <w:t>esistere</w:t>
      </w:r>
      <w:r>
        <w:rPr>
          <w:rFonts w:ascii="Arial" w:hAnsi="Arial" w:cs="Century Gothic"/>
          <w:sz w:val="22"/>
          <w:szCs w:val="22"/>
          <w:lang w:val="it-IT"/>
        </w:rPr>
        <w:t xml:space="preserve"> essendo tutt'ora necessaria, senza che vi sia stato un conseguente ampliamento degli spazi scolastici, che sono insufficienti per il numero dei bambini frequentanti, e necessitano di interventi di ristrutturazione </w:t>
      </w:r>
      <w:r>
        <w:rPr>
          <w:rFonts w:ascii="Arial" w:hAnsi="Arial" w:cs="Century Gothic"/>
          <w:sz w:val="22"/>
          <w:szCs w:val="22"/>
          <w:lang w:val="it-IT"/>
        </w:rPr>
        <w:t>e risanamento.</w:t>
      </w:r>
    </w:p>
    <w:p w:rsidR="00016D78" w:rsidRDefault="00016D78">
      <w:pPr>
        <w:pStyle w:val="Standard"/>
        <w:spacing w:line="276" w:lineRule="auto"/>
        <w:jc w:val="both"/>
        <w:rPr>
          <w:rFonts w:ascii="Arial" w:hAnsi="Arial" w:cs="Century Gothic"/>
          <w:sz w:val="16"/>
          <w:szCs w:val="16"/>
          <w:lang w:val="it-IT"/>
        </w:rPr>
      </w:pPr>
    </w:p>
    <w:p w:rsidR="00016D78" w:rsidRDefault="00836BC9">
      <w:pPr>
        <w:pStyle w:val="Standard"/>
        <w:spacing w:line="276" w:lineRule="auto"/>
        <w:jc w:val="both"/>
        <w:rPr>
          <w:rFonts w:ascii="Arial" w:hAnsi="Arial" w:cs="Century Gothic"/>
          <w:b/>
          <w:sz w:val="24"/>
          <w:szCs w:val="24"/>
          <w:u w:val="single"/>
          <w:lang w:val="it-IT"/>
        </w:rPr>
      </w:pPr>
      <w:r>
        <w:rPr>
          <w:rFonts w:ascii="Arial" w:hAnsi="Arial" w:cs="Century Gothic"/>
          <w:b/>
          <w:sz w:val="24"/>
          <w:szCs w:val="24"/>
          <w:u w:val="single"/>
          <w:lang w:val="it-IT"/>
        </w:rPr>
        <w:t>L’ambiente scolastico è costituito da</w:t>
      </w:r>
    </w:p>
    <w:p w:rsidR="00016D78" w:rsidRDefault="00836BC9">
      <w:pPr>
        <w:pStyle w:val="Standard"/>
        <w:numPr>
          <w:ilvl w:val="0"/>
          <w:numId w:val="88"/>
        </w:numPr>
        <w:tabs>
          <w:tab w:val="left" w:pos="1080"/>
        </w:tabs>
        <w:spacing w:line="276" w:lineRule="auto"/>
        <w:jc w:val="both"/>
        <w:rPr>
          <w:rFonts w:ascii="Arial" w:hAnsi="Arial" w:cs="Century Gothic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>ingresso con zona spogliatoio bambini</w:t>
      </w:r>
    </w:p>
    <w:p w:rsidR="00016D78" w:rsidRDefault="00836BC9">
      <w:pPr>
        <w:pStyle w:val="Standard"/>
        <w:numPr>
          <w:ilvl w:val="0"/>
          <w:numId w:val="12"/>
        </w:numPr>
        <w:tabs>
          <w:tab w:val="left" w:pos="1080"/>
        </w:tabs>
        <w:spacing w:line="276" w:lineRule="auto"/>
        <w:jc w:val="both"/>
        <w:rPr>
          <w:rFonts w:ascii="Arial" w:hAnsi="Arial" w:cs="Century Gothic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>bagno portatori di handicap</w:t>
      </w:r>
    </w:p>
    <w:p w:rsidR="00016D78" w:rsidRDefault="00836BC9">
      <w:pPr>
        <w:pStyle w:val="Standard"/>
        <w:numPr>
          <w:ilvl w:val="0"/>
          <w:numId w:val="12"/>
        </w:numPr>
        <w:tabs>
          <w:tab w:val="left" w:pos="1080"/>
        </w:tabs>
        <w:spacing w:line="276" w:lineRule="auto"/>
        <w:jc w:val="both"/>
        <w:rPr>
          <w:rFonts w:ascii="Arial" w:hAnsi="Arial" w:cs="Century Gothic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>bagno bambini con quattro servizi</w:t>
      </w:r>
    </w:p>
    <w:p w:rsidR="00016D78" w:rsidRDefault="00836BC9">
      <w:pPr>
        <w:pStyle w:val="Standard"/>
        <w:numPr>
          <w:ilvl w:val="0"/>
          <w:numId w:val="12"/>
        </w:numPr>
        <w:tabs>
          <w:tab w:val="left" w:pos="1080"/>
        </w:tabs>
        <w:spacing w:line="276" w:lineRule="auto"/>
        <w:jc w:val="both"/>
        <w:rPr>
          <w:rFonts w:ascii="Arial" w:hAnsi="Arial" w:cs="Century Gothic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>due bagni per adulti con relativo antibagno-spogliatoio</w:t>
      </w:r>
    </w:p>
    <w:p w:rsidR="00016D78" w:rsidRDefault="00836BC9">
      <w:pPr>
        <w:pStyle w:val="Standard"/>
        <w:numPr>
          <w:ilvl w:val="0"/>
          <w:numId w:val="12"/>
        </w:numPr>
        <w:tabs>
          <w:tab w:val="left" w:pos="1080"/>
        </w:tabs>
        <w:spacing w:line="276" w:lineRule="auto"/>
        <w:jc w:val="both"/>
        <w:rPr>
          <w:rFonts w:ascii="Arial" w:hAnsi="Arial" w:cs="Century Gothic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>soppalco adibito a deposito del materiale dida</w:t>
      </w:r>
      <w:r>
        <w:rPr>
          <w:rFonts w:ascii="Arial" w:hAnsi="Arial" w:cs="Century Gothic"/>
          <w:sz w:val="22"/>
          <w:szCs w:val="22"/>
          <w:lang w:val="it-IT"/>
        </w:rPr>
        <w:t>ttico</w:t>
      </w:r>
    </w:p>
    <w:p w:rsidR="00016D78" w:rsidRDefault="00836BC9">
      <w:pPr>
        <w:pStyle w:val="Standard"/>
        <w:numPr>
          <w:ilvl w:val="0"/>
          <w:numId w:val="12"/>
        </w:numPr>
        <w:tabs>
          <w:tab w:val="left" w:pos="1080"/>
        </w:tabs>
        <w:spacing w:line="276" w:lineRule="auto"/>
        <w:jc w:val="both"/>
        <w:rPr>
          <w:rFonts w:ascii="Arial" w:hAnsi="Arial" w:cs="Century Gothic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>cucina con ripostiglio</w:t>
      </w:r>
    </w:p>
    <w:p w:rsidR="00016D78" w:rsidRDefault="00836BC9">
      <w:pPr>
        <w:pStyle w:val="Standard"/>
        <w:numPr>
          <w:ilvl w:val="0"/>
          <w:numId w:val="12"/>
        </w:numPr>
        <w:tabs>
          <w:tab w:val="left" w:pos="1080"/>
        </w:tabs>
        <w:spacing w:line="276" w:lineRule="auto"/>
        <w:jc w:val="both"/>
        <w:rPr>
          <w:rFonts w:ascii="Arial" w:hAnsi="Arial" w:cs="Century Gothic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>salone-dormitorio</w:t>
      </w:r>
    </w:p>
    <w:p w:rsidR="00016D78" w:rsidRDefault="00836BC9">
      <w:pPr>
        <w:pStyle w:val="Standard"/>
        <w:numPr>
          <w:ilvl w:val="0"/>
          <w:numId w:val="12"/>
        </w:numPr>
        <w:tabs>
          <w:tab w:val="left" w:pos="1080"/>
        </w:tabs>
        <w:spacing w:line="276" w:lineRule="auto"/>
        <w:jc w:val="both"/>
        <w:rPr>
          <w:rFonts w:ascii="Arial" w:hAnsi="Arial" w:cs="Century Gothic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>tre aule</w:t>
      </w:r>
    </w:p>
    <w:p w:rsidR="00016D78" w:rsidRDefault="00836BC9">
      <w:pPr>
        <w:pStyle w:val="Standard"/>
        <w:numPr>
          <w:ilvl w:val="0"/>
          <w:numId w:val="12"/>
        </w:numPr>
        <w:tabs>
          <w:tab w:val="left" w:pos="1080"/>
        </w:tabs>
        <w:spacing w:line="276" w:lineRule="auto"/>
        <w:jc w:val="both"/>
        <w:rPr>
          <w:rFonts w:ascii="Arial" w:hAnsi="Arial" w:cs="Century Gothic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>ripostiglio del materiale di pulizia</w:t>
      </w:r>
    </w:p>
    <w:p w:rsidR="00016D78" w:rsidRDefault="00836BC9">
      <w:pPr>
        <w:pStyle w:val="Standard"/>
        <w:numPr>
          <w:ilvl w:val="0"/>
          <w:numId w:val="12"/>
        </w:numPr>
        <w:tabs>
          <w:tab w:val="left" w:pos="1080"/>
        </w:tabs>
        <w:spacing w:line="276" w:lineRule="auto"/>
        <w:jc w:val="both"/>
        <w:rPr>
          <w:rFonts w:ascii="Arial" w:hAnsi="Arial" w:cs="Century Gothic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>aula insegnanti/deposito materiale didattico</w:t>
      </w:r>
    </w:p>
    <w:p w:rsidR="00016D78" w:rsidRDefault="00836BC9">
      <w:pPr>
        <w:pStyle w:val="Standard"/>
        <w:numPr>
          <w:ilvl w:val="0"/>
          <w:numId w:val="12"/>
        </w:numPr>
        <w:tabs>
          <w:tab w:val="left" w:pos="1080"/>
        </w:tabs>
        <w:spacing w:line="276" w:lineRule="auto"/>
        <w:jc w:val="both"/>
        <w:rPr>
          <w:rFonts w:ascii="Arial" w:hAnsi="Arial" w:cs="Century Gothic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>saloncino/laboratorio</w:t>
      </w:r>
    </w:p>
    <w:p w:rsidR="00016D78" w:rsidRDefault="00836BC9">
      <w:pPr>
        <w:pStyle w:val="Standard"/>
        <w:numPr>
          <w:ilvl w:val="0"/>
          <w:numId w:val="12"/>
        </w:numPr>
        <w:spacing w:line="276" w:lineRule="auto"/>
        <w:jc w:val="both"/>
        <w:rPr>
          <w:rFonts w:ascii="Arial" w:hAnsi="Arial" w:cs="Century Gothic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>giardino.</w:t>
      </w:r>
    </w:p>
    <w:p w:rsidR="00016D78" w:rsidRDefault="00836BC9">
      <w:pPr>
        <w:pStyle w:val="Standard"/>
        <w:spacing w:line="276" w:lineRule="auto"/>
        <w:jc w:val="both"/>
        <w:rPr>
          <w:rFonts w:ascii="Arial" w:hAnsi="Arial" w:cs="Century Gothic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>Mancando il refettorio, il pasto viene consumato in sezione.</w:t>
      </w:r>
    </w:p>
    <w:p w:rsidR="00016D78" w:rsidRDefault="00836BC9">
      <w:pPr>
        <w:pStyle w:val="Standard"/>
        <w:spacing w:line="276" w:lineRule="auto"/>
        <w:jc w:val="both"/>
        <w:rPr>
          <w:rFonts w:ascii="Arial" w:hAnsi="Arial" w:cs="Century Gothic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>Il servizio di mensa è ef</w:t>
      </w:r>
      <w:r>
        <w:rPr>
          <w:rFonts w:ascii="Arial" w:hAnsi="Arial" w:cs="Century Gothic"/>
          <w:sz w:val="22"/>
          <w:szCs w:val="22"/>
          <w:lang w:val="it-IT"/>
        </w:rPr>
        <w:t>fettuato dalla ditta CONCERTA di Ozzano dell’Emilia.</w:t>
      </w:r>
    </w:p>
    <w:p w:rsidR="00016D78" w:rsidRDefault="00016D78">
      <w:pPr>
        <w:pStyle w:val="Standard"/>
        <w:spacing w:line="276" w:lineRule="auto"/>
        <w:jc w:val="both"/>
        <w:rPr>
          <w:rFonts w:ascii="Arial" w:hAnsi="Arial" w:cs="Century Gothic"/>
          <w:sz w:val="16"/>
          <w:szCs w:val="16"/>
          <w:lang w:val="it-IT"/>
        </w:rPr>
      </w:pPr>
    </w:p>
    <w:p w:rsidR="00016D78" w:rsidRDefault="00836BC9">
      <w:pPr>
        <w:pStyle w:val="Standard"/>
        <w:spacing w:line="276" w:lineRule="auto"/>
        <w:jc w:val="both"/>
        <w:rPr>
          <w:rFonts w:ascii="Arial" w:hAnsi="Arial" w:cs="Century Gothic"/>
          <w:b/>
          <w:sz w:val="26"/>
          <w:szCs w:val="26"/>
          <w:u w:val="single"/>
          <w:lang w:val="it-IT"/>
        </w:rPr>
      </w:pPr>
      <w:r>
        <w:rPr>
          <w:rFonts w:ascii="Arial" w:hAnsi="Arial" w:cs="Century Gothic"/>
          <w:b/>
          <w:sz w:val="26"/>
          <w:szCs w:val="26"/>
          <w:u w:val="single"/>
          <w:lang w:val="it-IT"/>
        </w:rPr>
        <w:t>Gli ambienti della scuola sono stati organizzati ed allestiti  nel seguente modo:</w:t>
      </w:r>
    </w:p>
    <w:p w:rsidR="00016D78" w:rsidRDefault="00016D78">
      <w:pPr>
        <w:pStyle w:val="Standard"/>
        <w:spacing w:line="276" w:lineRule="auto"/>
        <w:rPr>
          <w:rFonts w:ascii="Arial" w:hAnsi="Arial" w:cs="Century Gothic"/>
          <w:sz w:val="10"/>
          <w:szCs w:val="10"/>
          <w:u w:val="single"/>
          <w:lang w:val="it-IT"/>
        </w:rPr>
      </w:pPr>
    </w:p>
    <w:p w:rsidR="00016D78" w:rsidRDefault="00836BC9">
      <w:pPr>
        <w:pStyle w:val="Standard"/>
        <w:spacing w:line="276" w:lineRule="auto"/>
        <w:jc w:val="center"/>
        <w:rPr>
          <w:rFonts w:ascii="Arial" w:hAnsi="Arial" w:cs="Arial Rounded MT Bold"/>
          <w:b/>
          <w:sz w:val="24"/>
          <w:szCs w:val="24"/>
          <w:lang w:val="it-IT"/>
        </w:rPr>
      </w:pPr>
      <w:r>
        <w:rPr>
          <w:rFonts w:ascii="Arial" w:hAnsi="Arial" w:cs="Arial Rounded MT Bold"/>
          <w:b/>
          <w:sz w:val="24"/>
          <w:szCs w:val="24"/>
          <w:lang w:val="it-IT"/>
        </w:rPr>
        <w:t>SPAZIO ACCOGLIENZA</w:t>
      </w:r>
    </w:p>
    <w:p w:rsidR="00016D78" w:rsidRDefault="00836BC9">
      <w:pPr>
        <w:pStyle w:val="Standard"/>
        <w:numPr>
          <w:ilvl w:val="0"/>
          <w:numId w:val="89"/>
        </w:numPr>
        <w:tabs>
          <w:tab w:val="left" w:pos="1636"/>
        </w:tabs>
        <w:spacing w:line="276" w:lineRule="auto"/>
        <w:jc w:val="both"/>
        <w:rPr>
          <w:rFonts w:ascii="Arial" w:hAnsi="Arial" w:cs="Century Gothic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>ingresso con postazione telefonica, albo sindacale, albo degli avvisi ai genitori</w:t>
      </w:r>
    </w:p>
    <w:p w:rsidR="00016D78" w:rsidRDefault="00836BC9">
      <w:pPr>
        <w:pStyle w:val="Standard"/>
        <w:numPr>
          <w:ilvl w:val="0"/>
          <w:numId w:val="24"/>
        </w:numPr>
        <w:tabs>
          <w:tab w:val="left" w:pos="1636"/>
        </w:tabs>
        <w:spacing w:line="276" w:lineRule="auto"/>
        <w:jc w:val="both"/>
        <w:rPr>
          <w:rFonts w:ascii="Arial" w:hAnsi="Arial" w:cs="Century Gothic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 xml:space="preserve">spogliatoio per </w:t>
      </w:r>
      <w:r>
        <w:rPr>
          <w:rFonts w:ascii="Arial" w:hAnsi="Arial" w:cs="Century Gothic"/>
          <w:sz w:val="22"/>
          <w:szCs w:val="22"/>
          <w:lang w:val="it-IT"/>
        </w:rPr>
        <w:t>bambini con mobili attaccapanni;</w:t>
      </w:r>
    </w:p>
    <w:p w:rsidR="00016D78" w:rsidRDefault="00836BC9">
      <w:pPr>
        <w:pStyle w:val="Standard"/>
        <w:numPr>
          <w:ilvl w:val="0"/>
          <w:numId w:val="24"/>
        </w:numPr>
        <w:tabs>
          <w:tab w:val="left" w:pos="1636"/>
        </w:tabs>
        <w:spacing w:line="276" w:lineRule="auto"/>
        <w:jc w:val="both"/>
        <w:rPr>
          <w:rFonts w:ascii="Arial" w:hAnsi="Arial" w:cs="Century Gothic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>angolo della lettura con tavolini, sedie, libreria;</w:t>
      </w:r>
    </w:p>
    <w:p w:rsidR="00016D78" w:rsidRDefault="00836BC9">
      <w:pPr>
        <w:pStyle w:val="Standard"/>
        <w:spacing w:line="276" w:lineRule="auto"/>
        <w:rPr>
          <w:rFonts w:ascii="Arial" w:hAnsi="Arial" w:cs="Century Gothic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>Questo spazio viene utilizzato anche dal Servizio di pre-scuola e post-scuola.</w:t>
      </w:r>
    </w:p>
    <w:p w:rsidR="00016D78" w:rsidRDefault="00016D78">
      <w:pPr>
        <w:pStyle w:val="Standard"/>
        <w:spacing w:line="276" w:lineRule="auto"/>
        <w:rPr>
          <w:rFonts w:ascii="Arial" w:hAnsi="Arial" w:cs="Century Gothic"/>
          <w:sz w:val="22"/>
          <w:szCs w:val="22"/>
          <w:lang w:val="it-IT"/>
        </w:rPr>
      </w:pPr>
    </w:p>
    <w:p w:rsidR="00016D78" w:rsidRDefault="00016D78">
      <w:pPr>
        <w:pStyle w:val="Standard"/>
        <w:spacing w:line="276" w:lineRule="auto"/>
        <w:jc w:val="both"/>
        <w:rPr>
          <w:rFonts w:ascii="Arial" w:hAnsi="Arial" w:cs="Century Gothic"/>
          <w:sz w:val="10"/>
          <w:szCs w:val="10"/>
          <w:lang w:val="it-IT"/>
        </w:rPr>
      </w:pPr>
    </w:p>
    <w:p w:rsidR="00016D78" w:rsidRDefault="00836BC9">
      <w:pPr>
        <w:pStyle w:val="Standard"/>
        <w:spacing w:line="276" w:lineRule="auto"/>
        <w:jc w:val="center"/>
        <w:rPr>
          <w:rFonts w:ascii="Arial" w:hAnsi="Arial" w:cs="Arial Rounded MT Bold"/>
          <w:b/>
          <w:sz w:val="24"/>
          <w:szCs w:val="24"/>
          <w:lang w:val="it-IT"/>
        </w:rPr>
      </w:pPr>
      <w:r>
        <w:rPr>
          <w:rFonts w:ascii="Arial" w:hAnsi="Arial" w:cs="Arial Rounded MT Bold"/>
          <w:b/>
          <w:sz w:val="24"/>
          <w:szCs w:val="24"/>
          <w:lang w:val="it-IT"/>
        </w:rPr>
        <w:t>SPAZIO IGIENE</w:t>
      </w:r>
    </w:p>
    <w:p w:rsidR="00016D78" w:rsidRDefault="00836BC9">
      <w:pPr>
        <w:pStyle w:val="Standard"/>
        <w:numPr>
          <w:ilvl w:val="0"/>
          <w:numId w:val="90"/>
        </w:numPr>
        <w:tabs>
          <w:tab w:val="left" w:pos="1636"/>
        </w:tabs>
        <w:spacing w:line="276" w:lineRule="auto"/>
        <w:jc w:val="both"/>
        <w:rPr>
          <w:rFonts w:ascii="Arial" w:hAnsi="Arial" w:cs="Century Gothic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>bagno per bambini portatori di handicap;</w:t>
      </w:r>
    </w:p>
    <w:p w:rsidR="00016D78" w:rsidRDefault="00836BC9">
      <w:pPr>
        <w:pStyle w:val="Standard"/>
        <w:numPr>
          <w:ilvl w:val="0"/>
          <w:numId w:val="15"/>
        </w:numPr>
        <w:tabs>
          <w:tab w:val="left" w:pos="1636"/>
        </w:tabs>
        <w:spacing w:line="276" w:lineRule="auto"/>
        <w:jc w:val="both"/>
        <w:rPr>
          <w:rFonts w:ascii="Arial" w:hAnsi="Arial" w:cs="Century Gothic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>bagno per bambini con quattro serv</w:t>
      </w:r>
      <w:r>
        <w:rPr>
          <w:rFonts w:ascii="Arial" w:hAnsi="Arial" w:cs="Century Gothic"/>
          <w:sz w:val="22"/>
          <w:szCs w:val="22"/>
          <w:lang w:val="it-IT"/>
        </w:rPr>
        <w:t>izi  igienici;</w:t>
      </w:r>
    </w:p>
    <w:p w:rsidR="00016D78" w:rsidRDefault="00836BC9">
      <w:pPr>
        <w:pStyle w:val="Standard"/>
        <w:numPr>
          <w:ilvl w:val="0"/>
          <w:numId w:val="15"/>
        </w:numPr>
        <w:tabs>
          <w:tab w:val="left" w:pos="1636"/>
        </w:tabs>
        <w:spacing w:line="276" w:lineRule="auto"/>
        <w:jc w:val="both"/>
        <w:rPr>
          <w:rFonts w:ascii="Arial" w:hAnsi="Arial" w:cs="Century Gothic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>antibagno con lavanderia e armadi-spogliatoio per il personale collaboratore;</w:t>
      </w:r>
    </w:p>
    <w:p w:rsidR="00016D78" w:rsidRDefault="00836BC9">
      <w:pPr>
        <w:pStyle w:val="Standard"/>
        <w:numPr>
          <w:ilvl w:val="0"/>
          <w:numId w:val="15"/>
        </w:numPr>
        <w:tabs>
          <w:tab w:val="left" w:pos="1636"/>
        </w:tabs>
        <w:spacing w:line="276" w:lineRule="auto"/>
        <w:jc w:val="both"/>
        <w:rPr>
          <w:rFonts w:ascii="Arial" w:hAnsi="Arial" w:cs="Century Gothic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>due bagni per adulti;</w:t>
      </w:r>
    </w:p>
    <w:p w:rsidR="00016D78" w:rsidRDefault="00836BC9">
      <w:pPr>
        <w:pStyle w:val="Standard"/>
        <w:numPr>
          <w:ilvl w:val="0"/>
          <w:numId w:val="15"/>
        </w:numPr>
        <w:tabs>
          <w:tab w:val="left" w:pos="1636"/>
        </w:tabs>
        <w:spacing w:line="276" w:lineRule="auto"/>
        <w:jc w:val="both"/>
        <w:rPr>
          <w:rFonts w:ascii="Arial" w:hAnsi="Arial" w:cs="Century Gothic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>ripostiglio del materiale di pulizia</w:t>
      </w:r>
    </w:p>
    <w:p w:rsidR="00016D78" w:rsidRDefault="00836BC9">
      <w:pPr>
        <w:pStyle w:val="Standard"/>
        <w:numPr>
          <w:ilvl w:val="0"/>
          <w:numId w:val="15"/>
        </w:numPr>
        <w:tabs>
          <w:tab w:val="left" w:pos="1636"/>
        </w:tabs>
        <w:spacing w:line="276" w:lineRule="auto"/>
        <w:jc w:val="both"/>
        <w:rPr>
          <w:rFonts w:ascii="Arial" w:hAnsi="Arial" w:cs="Century Gothic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>cucina con ripostiglio adiacente</w:t>
      </w:r>
    </w:p>
    <w:p w:rsidR="00016D78" w:rsidRDefault="00836BC9">
      <w:pPr>
        <w:pStyle w:val="Standard"/>
        <w:spacing w:line="276" w:lineRule="auto"/>
        <w:ind w:right="567"/>
        <w:jc w:val="center"/>
        <w:rPr>
          <w:rFonts w:ascii="Arial" w:hAnsi="Arial" w:cs="Arial Rounded MT Bold"/>
          <w:b/>
          <w:lang w:val="it-IT"/>
        </w:rPr>
      </w:pPr>
      <w:r>
        <w:rPr>
          <w:rFonts w:ascii="Arial" w:hAnsi="Arial" w:cs="Arial Rounded MT Bold"/>
          <w:b/>
          <w:lang w:val="it-IT"/>
        </w:rPr>
        <w:t xml:space="preserve">         </w:t>
      </w:r>
    </w:p>
    <w:p w:rsidR="00016D78" w:rsidRDefault="00836BC9">
      <w:pPr>
        <w:pStyle w:val="Standard"/>
        <w:spacing w:line="276" w:lineRule="auto"/>
        <w:ind w:right="567"/>
        <w:jc w:val="center"/>
        <w:rPr>
          <w:rFonts w:ascii="Arial" w:hAnsi="Arial" w:cs="Arial Rounded MT Bold"/>
          <w:b/>
          <w:sz w:val="24"/>
          <w:szCs w:val="24"/>
          <w:lang w:val="it-IT"/>
        </w:rPr>
      </w:pPr>
      <w:r>
        <w:rPr>
          <w:rFonts w:ascii="Arial" w:hAnsi="Arial" w:cs="Arial Rounded MT Bold"/>
          <w:b/>
          <w:sz w:val="24"/>
          <w:szCs w:val="24"/>
          <w:lang w:val="it-IT"/>
        </w:rPr>
        <w:t>SPAZIO MOTORIO</w:t>
      </w:r>
    </w:p>
    <w:p w:rsidR="00016D78" w:rsidRDefault="00836BC9">
      <w:pPr>
        <w:pStyle w:val="Standard"/>
        <w:numPr>
          <w:ilvl w:val="0"/>
          <w:numId w:val="91"/>
        </w:numPr>
        <w:tabs>
          <w:tab w:val="left" w:pos="3272"/>
        </w:tabs>
        <w:spacing w:line="276" w:lineRule="auto"/>
        <w:ind w:left="1636" w:right="567" w:hanging="1636"/>
        <w:jc w:val="both"/>
        <w:rPr>
          <w:rFonts w:ascii="Arial" w:hAnsi="Arial" w:cs="Century Gothic"/>
          <w:b/>
          <w:sz w:val="22"/>
          <w:szCs w:val="22"/>
          <w:lang w:val="it-IT"/>
        </w:rPr>
      </w:pPr>
      <w:r>
        <w:rPr>
          <w:rFonts w:ascii="Arial" w:hAnsi="Arial" w:cs="Century Gothic"/>
          <w:b/>
          <w:sz w:val="22"/>
          <w:szCs w:val="22"/>
          <w:lang w:val="it-IT"/>
        </w:rPr>
        <w:t xml:space="preserve">Salone   </w:t>
      </w:r>
    </w:p>
    <w:p w:rsidR="00016D78" w:rsidRPr="008D3762" w:rsidRDefault="00836BC9">
      <w:pPr>
        <w:pStyle w:val="Standard"/>
        <w:tabs>
          <w:tab w:val="left" w:pos="360"/>
          <w:tab w:val="left" w:pos="1636"/>
          <w:tab w:val="left" w:pos="9356"/>
        </w:tabs>
        <w:spacing w:line="276" w:lineRule="auto"/>
        <w:rPr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 xml:space="preserve">-  </w:t>
      </w:r>
      <w:r>
        <w:rPr>
          <w:rFonts w:ascii="Arial" w:hAnsi="Arial" w:cs="Century Gothic"/>
          <w:sz w:val="22"/>
          <w:szCs w:val="22"/>
          <w:u w:val="single"/>
          <w:lang w:val="it-IT"/>
        </w:rPr>
        <w:t xml:space="preserve">Spazio per il gioco motorio, </w:t>
      </w:r>
      <w:r>
        <w:rPr>
          <w:rFonts w:ascii="Arial" w:hAnsi="Arial" w:cs="Century Gothic"/>
          <w:sz w:val="22"/>
          <w:szCs w:val="22"/>
          <w:u w:val="single"/>
          <w:lang w:val="it-IT"/>
        </w:rPr>
        <w:t>psicomotorio e la socializzazione:</w:t>
      </w:r>
      <w:r>
        <w:rPr>
          <w:rFonts w:ascii="Arial" w:hAnsi="Arial" w:cs="Century Gothic"/>
          <w:sz w:val="22"/>
          <w:szCs w:val="22"/>
          <w:lang w:val="it-IT"/>
        </w:rPr>
        <w:t xml:space="preserve"> attrezzato con cuscini, palloni, cerchi, materasso, tavolino per saltare, teli di stoffa, pupazzi, costruzioni giganti, materiale di recupero e strutture ludiche per il </w:t>
      </w:r>
      <w:r>
        <w:rPr>
          <w:rFonts w:ascii="Arial" w:hAnsi="Arial" w:cs="Century Gothic"/>
          <w:sz w:val="22"/>
          <w:szCs w:val="22"/>
          <w:u w:val="single"/>
          <w:lang w:val="it-IT"/>
        </w:rPr>
        <w:t>gioco simbolico e psicomotorio</w:t>
      </w:r>
      <w:r>
        <w:rPr>
          <w:rFonts w:ascii="Arial" w:hAnsi="Arial" w:cs="Century Gothic"/>
          <w:sz w:val="22"/>
          <w:szCs w:val="22"/>
          <w:lang w:val="it-IT"/>
        </w:rPr>
        <w:t>;</w:t>
      </w:r>
    </w:p>
    <w:p w:rsidR="00016D78" w:rsidRPr="008D3762" w:rsidRDefault="00836BC9">
      <w:pPr>
        <w:pStyle w:val="Standard"/>
        <w:tabs>
          <w:tab w:val="left" w:pos="360"/>
          <w:tab w:val="left" w:pos="1636"/>
          <w:tab w:val="left" w:pos="9356"/>
        </w:tabs>
        <w:spacing w:line="276" w:lineRule="auto"/>
        <w:jc w:val="both"/>
        <w:rPr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 xml:space="preserve">-  </w:t>
      </w:r>
      <w:r>
        <w:rPr>
          <w:rFonts w:ascii="Arial" w:hAnsi="Arial" w:cs="Century Gothic"/>
          <w:sz w:val="22"/>
          <w:szCs w:val="22"/>
          <w:u w:val="single"/>
          <w:lang w:val="it-IT"/>
        </w:rPr>
        <w:t>Angolo della musi</w:t>
      </w:r>
      <w:r>
        <w:rPr>
          <w:rFonts w:ascii="Arial" w:hAnsi="Arial" w:cs="Century Gothic"/>
          <w:sz w:val="22"/>
          <w:szCs w:val="22"/>
          <w:u w:val="single"/>
          <w:lang w:val="it-IT"/>
        </w:rPr>
        <w:t>ca</w:t>
      </w:r>
      <w:r>
        <w:rPr>
          <w:rFonts w:ascii="Arial" w:hAnsi="Arial" w:cs="Century Gothic"/>
          <w:sz w:val="22"/>
          <w:szCs w:val="22"/>
          <w:lang w:val="it-IT"/>
        </w:rPr>
        <w:t xml:space="preserve"> con cd, radio-registratore, strumenti musicali.</w:t>
      </w:r>
    </w:p>
    <w:p w:rsidR="00016D78" w:rsidRPr="008D3762" w:rsidRDefault="00836BC9">
      <w:pPr>
        <w:pStyle w:val="Standard"/>
        <w:tabs>
          <w:tab w:val="left" w:pos="56"/>
          <w:tab w:val="left" w:pos="9384"/>
        </w:tabs>
        <w:spacing w:line="276" w:lineRule="auto"/>
        <w:ind w:left="28" w:right="567" w:hanging="1636"/>
        <w:jc w:val="both"/>
        <w:rPr>
          <w:rFonts w:ascii="Arial" w:hAnsi="Arial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 xml:space="preserve">    Il                    Il salone viene utilizzato anche per il </w:t>
      </w:r>
      <w:r>
        <w:rPr>
          <w:rFonts w:ascii="Arial" w:hAnsi="Arial" w:cs="Century Gothic"/>
          <w:sz w:val="22"/>
          <w:szCs w:val="22"/>
          <w:u w:val="single"/>
          <w:lang w:val="it-IT"/>
        </w:rPr>
        <w:t>gioco libero</w:t>
      </w:r>
      <w:r>
        <w:rPr>
          <w:rFonts w:ascii="Arial" w:hAnsi="Arial" w:cs="Century Gothic"/>
          <w:sz w:val="22"/>
          <w:szCs w:val="22"/>
          <w:lang w:val="it-IT"/>
        </w:rPr>
        <w:t xml:space="preserve">, le </w:t>
      </w:r>
      <w:r>
        <w:rPr>
          <w:rFonts w:ascii="Arial" w:hAnsi="Arial" w:cs="Century Gothic"/>
          <w:sz w:val="22"/>
          <w:szCs w:val="22"/>
          <w:u w:val="single"/>
          <w:lang w:val="it-IT"/>
        </w:rPr>
        <w:t>attività didattiche di sezione/intersezione</w:t>
      </w:r>
      <w:r>
        <w:rPr>
          <w:rFonts w:ascii="Arial" w:hAnsi="Arial" w:cs="Century Gothic"/>
          <w:sz w:val="22"/>
          <w:szCs w:val="22"/>
          <w:lang w:val="it-IT"/>
        </w:rPr>
        <w:t xml:space="preserve"> a piccolo e a grande gruppo.</w:t>
      </w:r>
    </w:p>
    <w:p w:rsidR="00016D78" w:rsidRDefault="00836BC9">
      <w:pPr>
        <w:pStyle w:val="Standard"/>
        <w:numPr>
          <w:ilvl w:val="0"/>
          <w:numId w:val="92"/>
        </w:numPr>
        <w:tabs>
          <w:tab w:val="left" w:pos="3272"/>
          <w:tab w:val="left" w:pos="10992"/>
        </w:tabs>
        <w:spacing w:line="276" w:lineRule="auto"/>
        <w:ind w:left="1636" w:hanging="1636"/>
        <w:jc w:val="both"/>
        <w:rPr>
          <w:rFonts w:ascii="Arial" w:hAnsi="Arial" w:cs="Century Gothic"/>
          <w:b/>
          <w:sz w:val="22"/>
          <w:szCs w:val="22"/>
          <w:lang w:val="it-IT"/>
        </w:rPr>
      </w:pPr>
      <w:r>
        <w:rPr>
          <w:rFonts w:ascii="Arial" w:hAnsi="Arial" w:cs="Century Gothic"/>
          <w:b/>
          <w:sz w:val="22"/>
          <w:szCs w:val="22"/>
          <w:lang w:val="it-IT"/>
        </w:rPr>
        <w:t>Giardino</w:t>
      </w:r>
    </w:p>
    <w:p w:rsidR="00016D78" w:rsidRPr="008D3762" w:rsidRDefault="00836BC9">
      <w:pPr>
        <w:pStyle w:val="Standard"/>
        <w:tabs>
          <w:tab w:val="left" w:pos="360"/>
          <w:tab w:val="left" w:pos="9356"/>
        </w:tabs>
        <w:spacing w:line="276" w:lineRule="auto"/>
        <w:rPr>
          <w:rFonts w:ascii="Arial" w:hAnsi="Arial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 xml:space="preserve">-  </w:t>
      </w:r>
      <w:r>
        <w:rPr>
          <w:rFonts w:ascii="Arial" w:hAnsi="Arial" w:cs="Century Gothic"/>
          <w:sz w:val="22"/>
          <w:szCs w:val="22"/>
          <w:u w:val="single"/>
          <w:lang w:val="it-IT"/>
        </w:rPr>
        <w:t>Zona per i giochi con la terra:</w:t>
      </w:r>
      <w:r>
        <w:rPr>
          <w:rFonts w:ascii="Arial" w:hAnsi="Arial" w:cs="Century Gothic"/>
          <w:sz w:val="22"/>
          <w:szCs w:val="22"/>
          <w:lang w:val="it-IT"/>
        </w:rPr>
        <w:t xml:space="preserve"> attre</w:t>
      </w:r>
      <w:r>
        <w:rPr>
          <w:rFonts w:ascii="Arial" w:hAnsi="Arial" w:cs="Century Gothic"/>
          <w:sz w:val="22"/>
          <w:szCs w:val="22"/>
          <w:lang w:val="it-IT"/>
        </w:rPr>
        <w:t>zzata con palette, secchielli, camion, ruspe;</w:t>
      </w:r>
    </w:p>
    <w:p w:rsidR="00016D78" w:rsidRPr="008D3762" w:rsidRDefault="00836BC9">
      <w:pPr>
        <w:pStyle w:val="Standard"/>
        <w:tabs>
          <w:tab w:val="left" w:pos="360"/>
          <w:tab w:val="left" w:pos="9356"/>
        </w:tabs>
        <w:spacing w:line="276" w:lineRule="auto"/>
        <w:jc w:val="both"/>
        <w:rPr>
          <w:rFonts w:ascii="Arial" w:hAnsi="Arial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 xml:space="preserve">-  </w:t>
      </w:r>
      <w:r>
        <w:rPr>
          <w:rFonts w:ascii="Arial" w:hAnsi="Arial" w:cs="Century Gothic"/>
          <w:sz w:val="22"/>
          <w:szCs w:val="22"/>
          <w:u w:val="single"/>
          <w:lang w:val="it-IT"/>
        </w:rPr>
        <w:t>Spazio per il gioco imitativo e simbolico:</w:t>
      </w:r>
      <w:r>
        <w:rPr>
          <w:rFonts w:ascii="Arial" w:hAnsi="Arial" w:cs="Century Gothic"/>
          <w:sz w:val="22"/>
          <w:szCs w:val="22"/>
          <w:lang w:val="it-IT"/>
        </w:rPr>
        <w:t xml:space="preserve"> con baita, casetta</w:t>
      </w:r>
      <w:r>
        <w:rPr>
          <w:rFonts w:ascii="Arial" w:hAnsi="Arial" w:cs="Century Gothic"/>
          <w:i/>
          <w:sz w:val="22"/>
          <w:szCs w:val="22"/>
          <w:lang w:val="it-IT"/>
        </w:rPr>
        <w:t xml:space="preserve"> e </w:t>
      </w:r>
      <w:r>
        <w:rPr>
          <w:rFonts w:ascii="Arial" w:hAnsi="Arial" w:cs="Century Gothic"/>
          <w:sz w:val="22"/>
          <w:szCs w:val="22"/>
          <w:lang w:val="it-IT"/>
        </w:rPr>
        <w:t>castello in materiale plastico;</w:t>
      </w:r>
    </w:p>
    <w:p w:rsidR="00016D78" w:rsidRPr="008D3762" w:rsidRDefault="00836BC9">
      <w:pPr>
        <w:pStyle w:val="Standard"/>
        <w:tabs>
          <w:tab w:val="left" w:pos="360"/>
          <w:tab w:val="left" w:pos="9356"/>
        </w:tabs>
        <w:spacing w:line="276" w:lineRule="auto"/>
        <w:jc w:val="both"/>
        <w:rPr>
          <w:rFonts w:ascii="Arial" w:hAnsi="Arial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 xml:space="preserve">-  </w:t>
      </w:r>
      <w:r>
        <w:rPr>
          <w:rFonts w:ascii="Arial" w:hAnsi="Arial" w:cs="Century Gothic"/>
          <w:sz w:val="22"/>
          <w:szCs w:val="22"/>
          <w:u w:val="single"/>
          <w:lang w:val="it-IT"/>
        </w:rPr>
        <w:t>Zona per il gioco di movimento:</w:t>
      </w:r>
      <w:r>
        <w:rPr>
          <w:rFonts w:ascii="Arial" w:hAnsi="Arial" w:cs="Century Gothic"/>
          <w:sz w:val="22"/>
          <w:szCs w:val="22"/>
          <w:lang w:val="it-IT"/>
        </w:rPr>
        <w:t xml:space="preserve"> attrezzata con scivoli e strutture motorie.</w:t>
      </w:r>
    </w:p>
    <w:p w:rsidR="00016D78" w:rsidRDefault="00836BC9">
      <w:pPr>
        <w:pStyle w:val="Standard"/>
        <w:tabs>
          <w:tab w:val="left" w:pos="360"/>
        </w:tabs>
        <w:spacing w:line="276" w:lineRule="auto"/>
        <w:jc w:val="center"/>
        <w:rPr>
          <w:rFonts w:ascii="Arial" w:hAnsi="Arial" w:cs="Arial Rounded MT Bold"/>
          <w:b/>
          <w:lang w:val="it-IT"/>
        </w:rPr>
      </w:pPr>
      <w:r>
        <w:rPr>
          <w:rFonts w:ascii="Arial" w:hAnsi="Arial" w:cs="Arial Rounded MT Bold"/>
          <w:b/>
          <w:sz w:val="22"/>
          <w:szCs w:val="22"/>
          <w:lang w:val="it-IT"/>
        </w:rPr>
        <w:t xml:space="preserve">             </w:t>
      </w:r>
      <w:r>
        <w:rPr>
          <w:rFonts w:ascii="Arial" w:hAnsi="Arial" w:cs="Arial Rounded MT Bold"/>
          <w:b/>
          <w:lang w:val="it-IT"/>
        </w:rPr>
        <w:t xml:space="preserve">                   </w:t>
      </w:r>
    </w:p>
    <w:p w:rsidR="00016D78" w:rsidRDefault="00836BC9">
      <w:pPr>
        <w:pStyle w:val="Standard"/>
        <w:tabs>
          <w:tab w:val="left" w:pos="360"/>
        </w:tabs>
        <w:spacing w:line="276" w:lineRule="auto"/>
        <w:jc w:val="center"/>
        <w:rPr>
          <w:rFonts w:ascii="Arial" w:hAnsi="Arial" w:cs="Arial Rounded MT Bold"/>
          <w:b/>
          <w:sz w:val="24"/>
          <w:szCs w:val="24"/>
          <w:lang w:val="it-IT"/>
        </w:rPr>
      </w:pPr>
      <w:r>
        <w:rPr>
          <w:rFonts w:ascii="Arial" w:hAnsi="Arial" w:cs="Arial Rounded MT Bold"/>
          <w:b/>
          <w:sz w:val="24"/>
          <w:szCs w:val="24"/>
          <w:lang w:val="it-IT"/>
        </w:rPr>
        <w:t>SPAZIO RELAX</w:t>
      </w:r>
    </w:p>
    <w:p w:rsidR="00016D78" w:rsidRDefault="00836BC9">
      <w:pPr>
        <w:pStyle w:val="Standard"/>
        <w:numPr>
          <w:ilvl w:val="0"/>
          <w:numId w:val="93"/>
        </w:numPr>
        <w:tabs>
          <w:tab w:val="left" w:pos="3272"/>
        </w:tabs>
        <w:spacing w:line="276" w:lineRule="auto"/>
        <w:ind w:left="1636" w:hanging="1636"/>
        <w:jc w:val="both"/>
        <w:rPr>
          <w:rFonts w:ascii="Arial" w:hAnsi="Arial" w:cs="Century Gothic"/>
          <w:b/>
          <w:sz w:val="22"/>
          <w:szCs w:val="22"/>
          <w:lang w:val="it-IT"/>
        </w:rPr>
      </w:pPr>
      <w:r>
        <w:rPr>
          <w:rFonts w:ascii="Arial" w:hAnsi="Arial" w:cs="Century Gothic"/>
          <w:b/>
          <w:sz w:val="22"/>
          <w:szCs w:val="22"/>
          <w:lang w:val="it-IT"/>
        </w:rPr>
        <w:t>Dormitorio</w:t>
      </w:r>
    </w:p>
    <w:p w:rsidR="00016D78" w:rsidRDefault="00836BC9">
      <w:pPr>
        <w:pStyle w:val="Standard"/>
        <w:tabs>
          <w:tab w:val="left" w:pos="151"/>
          <w:tab w:val="left" w:pos="1732"/>
        </w:tabs>
        <w:spacing w:line="276" w:lineRule="auto"/>
        <w:ind w:left="96" w:hanging="786"/>
        <w:jc w:val="both"/>
        <w:rPr>
          <w:rFonts w:ascii="Arial" w:hAnsi="Arial" w:cs="Century Gothic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 xml:space="preserve">              Durante le ore pomeridiane, il salone, attrezzato con brandine, pupazzi, libri di fiabe, cd musicali e di fiabe sonore, viene utilizzato per il riposo dei bambini di 3 anni .</w:t>
      </w:r>
    </w:p>
    <w:p w:rsidR="00016D78" w:rsidRDefault="00836BC9">
      <w:pPr>
        <w:pStyle w:val="Standard"/>
        <w:numPr>
          <w:ilvl w:val="0"/>
          <w:numId w:val="94"/>
        </w:numPr>
        <w:tabs>
          <w:tab w:val="left" w:pos="3272"/>
        </w:tabs>
        <w:spacing w:line="276" w:lineRule="auto"/>
        <w:ind w:left="1636" w:hanging="1636"/>
        <w:jc w:val="both"/>
        <w:rPr>
          <w:rFonts w:ascii="Arial" w:hAnsi="Arial" w:cs="Century Gothic"/>
          <w:b/>
          <w:sz w:val="22"/>
          <w:szCs w:val="22"/>
          <w:lang w:val="it-IT"/>
        </w:rPr>
      </w:pPr>
      <w:r>
        <w:rPr>
          <w:rFonts w:ascii="Arial" w:hAnsi="Arial" w:cs="Century Gothic"/>
          <w:b/>
          <w:sz w:val="22"/>
          <w:szCs w:val="22"/>
          <w:lang w:val="it-IT"/>
        </w:rPr>
        <w:t>Saloncino</w:t>
      </w:r>
    </w:p>
    <w:p w:rsidR="00016D78" w:rsidRPr="008D3762" w:rsidRDefault="00836BC9">
      <w:pPr>
        <w:pStyle w:val="Standard"/>
        <w:tabs>
          <w:tab w:val="left" w:pos="360"/>
        </w:tabs>
        <w:spacing w:line="276" w:lineRule="auto"/>
        <w:jc w:val="both"/>
        <w:rPr>
          <w:rFonts w:ascii="Arial" w:hAnsi="Arial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 xml:space="preserve">-   </w:t>
      </w:r>
      <w:r>
        <w:rPr>
          <w:rFonts w:ascii="Arial" w:hAnsi="Arial" w:cs="Century Gothic"/>
          <w:sz w:val="22"/>
          <w:szCs w:val="22"/>
          <w:u w:val="single"/>
          <w:lang w:val="it-IT"/>
        </w:rPr>
        <w:t>Spazio/Albo insegnanti</w:t>
      </w:r>
      <w:r>
        <w:rPr>
          <w:rFonts w:ascii="Arial" w:hAnsi="Arial" w:cs="Century Gothic"/>
          <w:sz w:val="22"/>
          <w:szCs w:val="22"/>
          <w:lang w:val="it-IT"/>
        </w:rPr>
        <w:t xml:space="preserve"> : attrezzato con due pannelli per comunicazioni e avvisi importanti;</w:t>
      </w:r>
    </w:p>
    <w:p w:rsidR="00016D78" w:rsidRPr="008D3762" w:rsidRDefault="00836BC9">
      <w:pPr>
        <w:pStyle w:val="Standard"/>
        <w:tabs>
          <w:tab w:val="left" w:pos="619"/>
        </w:tabs>
        <w:spacing w:line="276" w:lineRule="auto"/>
        <w:ind w:left="259" w:hanging="241"/>
        <w:jc w:val="both"/>
        <w:rPr>
          <w:rFonts w:ascii="Arial" w:hAnsi="Arial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 xml:space="preserve">-  </w:t>
      </w:r>
      <w:r>
        <w:rPr>
          <w:rFonts w:ascii="Arial" w:hAnsi="Arial" w:cs="Century Gothic"/>
          <w:sz w:val="22"/>
          <w:szCs w:val="22"/>
          <w:u w:val="single"/>
          <w:lang w:val="it-IT"/>
        </w:rPr>
        <w:t>Spazio del disegno e dei giochi da tavolo:</w:t>
      </w:r>
      <w:r>
        <w:rPr>
          <w:rFonts w:ascii="Arial" w:hAnsi="Arial" w:cs="Century Gothic"/>
          <w:sz w:val="22"/>
          <w:szCs w:val="22"/>
          <w:lang w:val="it-IT"/>
        </w:rPr>
        <w:t xml:space="preserve"> attrezzato con tavolo, sedie, materiali per disegnare,  giochi da tavolo, giochi strutturati, materiali per il </w:t>
      </w:r>
      <w:r>
        <w:rPr>
          <w:rFonts w:ascii="Arial" w:hAnsi="Arial" w:cs="Century Gothic"/>
          <w:sz w:val="22"/>
          <w:szCs w:val="22"/>
          <w:u w:val="single"/>
          <w:lang w:val="it-IT"/>
        </w:rPr>
        <w:t>laboratorio di educazione str</w:t>
      </w:r>
      <w:r>
        <w:rPr>
          <w:rFonts w:ascii="Arial" w:hAnsi="Arial" w:cs="Century Gothic"/>
          <w:sz w:val="22"/>
          <w:szCs w:val="22"/>
          <w:u w:val="single"/>
          <w:lang w:val="it-IT"/>
        </w:rPr>
        <w:t>adale.</w:t>
      </w:r>
    </w:p>
    <w:p w:rsidR="00016D78" w:rsidRPr="008D3762" w:rsidRDefault="00836BC9">
      <w:pPr>
        <w:pStyle w:val="Standard"/>
        <w:tabs>
          <w:tab w:val="left" w:pos="-1642"/>
          <w:tab w:val="left" w:pos="-1471"/>
          <w:tab w:val="left" w:pos="-1253"/>
          <w:tab w:val="left" w:pos="-1097"/>
        </w:tabs>
        <w:spacing w:line="276" w:lineRule="auto"/>
        <w:ind w:left="-1457"/>
        <w:jc w:val="both"/>
        <w:rPr>
          <w:rFonts w:ascii="Arial" w:hAnsi="Arial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u w:val="single"/>
          <w:lang w:val="it-IT"/>
        </w:rPr>
        <w:t xml:space="preserve">     </w:t>
      </w:r>
      <w:r>
        <w:rPr>
          <w:rFonts w:ascii="Arial" w:hAnsi="Arial" w:cs="Century Gothic"/>
          <w:sz w:val="22"/>
          <w:szCs w:val="22"/>
          <w:lang w:val="it-IT"/>
        </w:rPr>
        <w:t xml:space="preserve">                   -   </w:t>
      </w:r>
      <w:r>
        <w:rPr>
          <w:rFonts w:ascii="Arial" w:hAnsi="Arial" w:cs="Century Gothic"/>
          <w:sz w:val="22"/>
          <w:szCs w:val="22"/>
          <w:u w:val="single"/>
          <w:lang w:val="it-IT"/>
        </w:rPr>
        <w:t xml:space="preserve">Zona multimediale </w:t>
      </w:r>
      <w:r>
        <w:rPr>
          <w:rFonts w:ascii="Arial" w:hAnsi="Arial" w:cs="Century Gothic"/>
          <w:sz w:val="22"/>
          <w:szCs w:val="22"/>
          <w:lang w:val="it-IT"/>
        </w:rPr>
        <w:t>con televisore, videolettore, proiettore per diapositive, computer, macchina</w:t>
      </w:r>
    </w:p>
    <w:p w:rsidR="00016D78" w:rsidRDefault="00836BC9">
      <w:pPr>
        <w:pStyle w:val="Standard"/>
        <w:numPr>
          <w:ilvl w:val="8"/>
          <w:numId w:val="95"/>
        </w:numPr>
        <w:tabs>
          <w:tab w:val="left" w:pos="-1642"/>
          <w:tab w:val="left" w:pos="-1471"/>
          <w:tab w:val="left" w:pos="-1253"/>
          <w:tab w:val="left" w:pos="-1097"/>
        </w:tabs>
        <w:spacing w:line="276" w:lineRule="auto"/>
        <w:ind w:left="-1457" w:firstLine="0"/>
        <w:jc w:val="both"/>
        <w:rPr>
          <w:rFonts w:ascii="Arial" w:hAnsi="Arial" w:cs="Century Gothic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 xml:space="preserve">      fotografica e videocamera</w:t>
      </w:r>
    </w:p>
    <w:p w:rsidR="00016D78" w:rsidRPr="008D3762" w:rsidRDefault="00836BC9">
      <w:pPr>
        <w:pStyle w:val="Standard"/>
        <w:tabs>
          <w:tab w:val="left" w:pos="-28"/>
        </w:tabs>
        <w:spacing w:line="276" w:lineRule="auto"/>
        <w:ind w:left="-14" w:hanging="644"/>
        <w:jc w:val="both"/>
        <w:rPr>
          <w:rFonts w:ascii="Arial" w:hAnsi="Arial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 xml:space="preserve">          Il saloncino viene utilizzato anche per il </w:t>
      </w:r>
      <w:r>
        <w:rPr>
          <w:rFonts w:ascii="Arial" w:hAnsi="Arial" w:cs="Century Gothic"/>
          <w:sz w:val="22"/>
          <w:szCs w:val="22"/>
          <w:u w:val="single"/>
          <w:lang w:val="it-IT"/>
        </w:rPr>
        <w:t>gioco libero</w:t>
      </w:r>
      <w:r>
        <w:rPr>
          <w:rFonts w:ascii="Arial" w:hAnsi="Arial" w:cs="Century Gothic"/>
          <w:sz w:val="22"/>
          <w:szCs w:val="22"/>
          <w:lang w:val="it-IT"/>
        </w:rPr>
        <w:t xml:space="preserve"> e per le </w:t>
      </w:r>
      <w:r>
        <w:rPr>
          <w:rFonts w:ascii="Arial" w:hAnsi="Arial" w:cs="Century Gothic"/>
          <w:sz w:val="22"/>
          <w:szCs w:val="22"/>
          <w:u w:val="single"/>
          <w:lang w:val="it-IT"/>
        </w:rPr>
        <w:t>attività didattich</w:t>
      </w:r>
      <w:r>
        <w:rPr>
          <w:rFonts w:ascii="Arial" w:hAnsi="Arial" w:cs="Century Gothic"/>
          <w:sz w:val="22"/>
          <w:szCs w:val="22"/>
          <w:u w:val="single"/>
          <w:lang w:val="it-IT"/>
        </w:rPr>
        <w:t>e di sezione/intersezione a piccolo e a grande gruppo.</w:t>
      </w:r>
    </w:p>
    <w:p w:rsidR="00016D78" w:rsidRDefault="00016D78">
      <w:pPr>
        <w:pStyle w:val="Standard"/>
        <w:tabs>
          <w:tab w:val="left" w:pos="1778"/>
        </w:tabs>
        <w:spacing w:line="276" w:lineRule="auto"/>
        <w:ind w:left="1418" w:hanging="1636"/>
        <w:rPr>
          <w:rFonts w:ascii="Arial" w:hAnsi="Arial" w:cs="Century Gothic"/>
          <w:sz w:val="16"/>
          <w:szCs w:val="16"/>
          <w:u w:val="single"/>
          <w:lang w:val="it-IT"/>
        </w:rPr>
      </w:pPr>
    </w:p>
    <w:p w:rsidR="00016D78" w:rsidRDefault="00836BC9">
      <w:pPr>
        <w:pStyle w:val="Standard"/>
        <w:tabs>
          <w:tab w:val="left" w:pos="28"/>
        </w:tabs>
        <w:spacing w:line="276" w:lineRule="auto"/>
        <w:ind w:left="14" w:hanging="426"/>
        <w:rPr>
          <w:rFonts w:ascii="Arial" w:hAnsi="Arial" w:cs="Century Gothic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 xml:space="preserve">        Lo spazio può essere utilizzato anche durante l’orario del pre-scuola e del post-scuola, nel caso il numero dei bambini sia piuttosto elevato.</w:t>
      </w:r>
    </w:p>
    <w:p w:rsidR="00016D78" w:rsidRDefault="00836BC9">
      <w:pPr>
        <w:pStyle w:val="Standard"/>
        <w:tabs>
          <w:tab w:val="left" w:pos="360"/>
        </w:tabs>
        <w:spacing w:line="276" w:lineRule="auto"/>
        <w:ind w:right="567" w:hanging="1636"/>
        <w:rPr>
          <w:rFonts w:ascii="Arial" w:hAnsi="Arial" w:cs="Century Gothic"/>
          <w:b/>
          <w:sz w:val="22"/>
          <w:szCs w:val="22"/>
          <w:lang w:val="it-IT"/>
        </w:rPr>
      </w:pPr>
      <w:r>
        <w:rPr>
          <w:rFonts w:ascii="Arial" w:hAnsi="Arial" w:cs="Century Gothic"/>
          <w:b/>
          <w:sz w:val="22"/>
          <w:szCs w:val="22"/>
          <w:lang w:val="it-IT"/>
        </w:rPr>
        <w:t xml:space="preserve">                    </w:t>
      </w:r>
    </w:p>
    <w:p w:rsidR="00016D78" w:rsidRPr="008D3762" w:rsidRDefault="00836BC9">
      <w:pPr>
        <w:pStyle w:val="Standard"/>
        <w:tabs>
          <w:tab w:val="left" w:pos="360"/>
        </w:tabs>
        <w:spacing w:line="276" w:lineRule="auto"/>
        <w:ind w:right="567" w:hanging="1636"/>
        <w:jc w:val="center"/>
        <w:rPr>
          <w:rFonts w:ascii="Arial" w:hAnsi="Arial"/>
          <w:lang w:val="it-IT"/>
        </w:rPr>
      </w:pPr>
      <w:r>
        <w:rPr>
          <w:rFonts w:ascii="Arial" w:hAnsi="Arial" w:cs="Century Gothic"/>
          <w:b/>
          <w:lang w:val="it-IT"/>
        </w:rPr>
        <w:t xml:space="preserve">                                           </w:t>
      </w:r>
      <w:r>
        <w:rPr>
          <w:rFonts w:ascii="Arial" w:hAnsi="Arial" w:cs="Century Gothic"/>
          <w:b/>
          <w:sz w:val="24"/>
          <w:szCs w:val="24"/>
          <w:lang w:val="it-IT"/>
        </w:rPr>
        <w:t xml:space="preserve"> </w:t>
      </w:r>
      <w:r>
        <w:rPr>
          <w:rFonts w:ascii="Arial" w:hAnsi="Arial" w:cs="Arial Rounded MT Bold"/>
          <w:b/>
          <w:sz w:val="24"/>
          <w:szCs w:val="24"/>
          <w:lang w:val="it-IT"/>
        </w:rPr>
        <w:t>SPAZIO DELLE SEZIONI</w:t>
      </w:r>
    </w:p>
    <w:p w:rsidR="00016D78" w:rsidRDefault="00016D78">
      <w:pPr>
        <w:pStyle w:val="Standard"/>
        <w:tabs>
          <w:tab w:val="left" w:pos="360"/>
        </w:tabs>
        <w:spacing w:line="276" w:lineRule="auto"/>
        <w:ind w:right="567" w:hanging="1636"/>
        <w:jc w:val="center"/>
        <w:rPr>
          <w:rFonts w:ascii="Arial" w:hAnsi="Arial" w:cs="Arial Rounded MT Bold"/>
          <w:b/>
          <w:lang w:val="it-IT"/>
        </w:rPr>
      </w:pPr>
    </w:p>
    <w:p w:rsidR="00016D78" w:rsidRPr="008D3762" w:rsidRDefault="00836BC9">
      <w:pPr>
        <w:pStyle w:val="Standard"/>
        <w:tabs>
          <w:tab w:val="left" w:pos="1440"/>
        </w:tabs>
        <w:spacing w:line="276" w:lineRule="auto"/>
        <w:ind w:left="1080" w:right="567" w:hanging="1080"/>
        <w:rPr>
          <w:rFonts w:ascii="Arial" w:hAnsi="Arial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 xml:space="preserve">Nelle </w:t>
      </w:r>
      <w:r>
        <w:rPr>
          <w:rFonts w:ascii="Arial" w:hAnsi="Arial" w:cs="Century Gothic"/>
          <w:b/>
          <w:sz w:val="22"/>
          <w:szCs w:val="22"/>
          <w:lang w:val="it-IT"/>
        </w:rPr>
        <w:t>Sezioni</w:t>
      </w:r>
      <w:r>
        <w:rPr>
          <w:rFonts w:ascii="Arial" w:hAnsi="Arial" w:cs="Century Gothic"/>
          <w:sz w:val="22"/>
          <w:szCs w:val="22"/>
          <w:lang w:val="it-IT"/>
        </w:rPr>
        <w:t xml:space="preserve"> sono allestiti i seguenti </w:t>
      </w:r>
      <w:r>
        <w:rPr>
          <w:rFonts w:ascii="Arial" w:hAnsi="Arial" w:cs="Century Gothic"/>
          <w:b/>
          <w:sz w:val="22"/>
          <w:szCs w:val="22"/>
          <w:lang w:val="it-IT"/>
        </w:rPr>
        <w:t>spazi-gioco:</w:t>
      </w:r>
    </w:p>
    <w:p w:rsidR="00016D78" w:rsidRDefault="00836BC9">
      <w:pPr>
        <w:pStyle w:val="Standard"/>
        <w:numPr>
          <w:ilvl w:val="0"/>
          <w:numId w:val="96"/>
        </w:numPr>
        <w:tabs>
          <w:tab w:val="left" w:pos="360"/>
          <w:tab w:val="left" w:pos="1636"/>
        </w:tabs>
        <w:spacing w:line="276" w:lineRule="auto"/>
        <w:jc w:val="both"/>
        <w:rPr>
          <w:rFonts w:ascii="Arial" w:hAnsi="Arial" w:cs="Century Gothic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>della casa e dei travestimenti</w:t>
      </w:r>
    </w:p>
    <w:p w:rsidR="00016D78" w:rsidRDefault="00836BC9">
      <w:pPr>
        <w:pStyle w:val="Standard"/>
        <w:numPr>
          <w:ilvl w:val="0"/>
          <w:numId w:val="96"/>
        </w:numPr>
        <w:tabs>
          <w:tab w:val="left" w:pos="360"/>
          <w:tab w:val="left" w:pos="1636"/>
        </w:tabs>
        <w:spacing w:line="276" w:lineRule="auto"/>
        <w:jc w:val="both"/>
        <w:rPr>
          <w:rFonts w:ascii="Arial" w:hAnsi="Arial" w:cs="Century Gothic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>del gioco con piste e mezzi di trasporto, animali, costruzioni, scenari per giocare</w:t>
      </w:r>
    </w:p>
    <w:p w:rsidR="00016D78" w:rsidRDefault="00836BC9">
      <w:pPr>
        <w:pStyle w:val="Standard"/>
        <w:numPr>
          <w:ilvl w:val="0"/>
          <w:numId w:val="96"/>
        </w:numPr>
        <w:tabs>
          <w:tab w:val="left" w:pos="360"/>
          <w:tab w:val="left" w:pos="1636"/>
        </w:tabs>
        <w:spacing w:line="276" w:lineRule="auto"/>
        <w:jc w:val="both"/>
        <w:rPr>
          <w:rFonts w:ascii="Arial" w:hAnsi="Arial" w:cs="Century Gothic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>“ morbido” con tappeto</w:t>
      </w:r>
      <w:r>
        <w:rPr>
          <w:rFonts w:ascii="Arial" w:hAnsi="Arial" w:cs="Century Gothic"/>
          <w:sz w:val="22"/>
          <w:szCs w:val="22"/>
          <w:lang w:val="it-IT"/>
        </w:rPr>
        <w:t xml:space="preserve"> e pupazzi</w:t>
      </w:r>
    </w:p>
    <w:p w:rsidR="00016D78" w:rsidRDefault="00836BC9">
      <w:pPr>
        <w:pStyle w:val="Standard"/>
        <w:numPr>
          <w:ilvl w:val="0"/>
          <w:numId w:val="96"/>
        </w:numPr>
        <w:tabs>
          <w:tab w:val="left" w:pos="360"/>
          <w:tab w:val="left" w:pos="1636"/>
        </w:tabs>
        <w:spacing w:line="276" w:lineRule="auto"/>
        <w:jc w:val="both"/>
        <w:rPr>
          <w:rFonts w:ascii="Arial" w:hAnsi="Arial" w:cs="Century Gothic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>della conversazione con panchine, tappeto e libreria</w:t>
      </w:r>
    </w:p>
    <w:p w:rsidR="00016D78" w:rsidRDefault="00836BC9">
      <w:pPr>
        <w:pStyle w:val="Standard"/>
        <w:numPr>
          <w:ilvl w:val="0"/>
          <w:numId w:val="96"/>
        </w:numPr>
        <w:tabs>
          <w:tab w:val="left" w:pos="360"/>
          <w:tab w:val="left" w:pos="1636"/>
        </w:tabs>
        <w:spacing w:line="276" w:lineRule="auto"/>
        <w:jc w:val="both"/>
        <w:rPr>
          <w:rFonts w:ascii="Arial" w:hAnsi="Arial" w:cs="Century Gothic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>creativo (con materiali vari per creazioni grafiche, pittoriche, plastiche,manipolative…)</w:t>
      </w:r>
    </w:p>
    <w:p w:rsidR="00016D78" w:rsidRDefault="00836BC9">
      <w:pPr>
        <w:pStyle w:val="Standard"/>
        <w:numPr>
          <w:ilvl w:val="0"/>
          <w:numId w:val="96"/>
        </w:numPr>
        <w:tabs>
          <w:tab w:val="left" w:pos="360"/>
          <w:tab w:val="left" w:pos="1636"/>
        </w:tabs>
        <w:spacing w:line="276" w:lineRule="auto"/>
        <w:jc w:val="both"/>
        <w:rPr>
          <w:rFonts w:ascii="Arial" w:hAnsi="Arial" w:cs="Century Gothic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>dei giochi strutturati</w:t>
      </w:r>
    </w:p>
    <w:p w:rsidR="00016D78" w:rsidRDefault="00836BC9">
      <w:pPr>
        <w:pStyle w:val="Standard"/>
        <w:numPr>
          <w:ilvl w:val="0"/>
          <w:numId w:val="96"/>
        </w:numPr>
        <w:tabs>
          <w:tab w:val="left" w:pos="360"/>
          <w:tab w:val="left" w:pos="1636"/>
        </w:tabs>
        <w:spacing w:line="276" w:lineRule="auto"/>
        <w:jc w:val="both"/>
        <w:rPr>
          <w:rFonts w:ascii="Arial" w:hAnsi="Arial" w:cs="Century Gothic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>della prelettura, prescrittura e della protomatematica</w:t>
      </w:r>
    </w:p>
    <w:p w:rsidR="00016D78" w:rsidRDefault="00836BC9">
      <w:pPr>
        <w:pStyle w:val="Standard"/>
        <w:tabs>
          <w:tab w:val="left" w:pos="360"/>
          <w:tab w:val="left" w:pos="9356"/>
        </w:tabs>
        <w:spacing w:line="276" w:lineRule="auto"/>
        <w:jc w:val="both"/>
        <w:rPr>
          <w:rFonts w:ascii="Arial" w:hAnsi="Arial" w:cs="Century Gothic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>In corso d’anno tali sp</w:t>
      </w:r>
      <w:r>
        <w:rPr>
          <w:rFonts w:ascii="Arial" w:hAnsi="Arial" w:cs="Century Gothic"/>
          <w:sz w:val="22"/>
          <w:szCs w:val="22"/>
          <w:lang w:val="it-IT"/>
        </w:rPr>
        <w:t>azi potranno subire delle variazioni per meglio adeguarsi ai bisogni e agli interessi dei bambini e alle attività educativo-didattiche che saranno svolte.</w:t>
      </w:r>
    </w:p>
    <w:p w:rsidR="00016D78" w:rsidRDefault="00016D78">
      <w:pPr>
        <w:pStyle w:val="Standard"/>
        <w:tabs>
          <w:tab w:val="left" w:pos="360"/>
          <w:tab w:val="left" w:pos="9356"/>
        </w:tabs>
        <w:rPr>
          <w:rFonts w:ascii="Arial" w:hAnsi="Arial"/>
          <w:sz w:val="22"/>
          <w:szCs w:val="22"/>
          <w:lang w:val="it-IT"/>
        </w:rPr>
      </w:pPr>
    </w:p>
    <w:p w:rsidR="00016D78" w:rsidRDefault="00836BC9">
      <w:pPr>
        <w:pStyle w:val="Standard"/>
        <w:spacing w:line="276" w:lineRule="auto"/>
        <w:ind w:right="567"/>
        <w:jc w:val="center"/>
        <w:rPr>
          <w:rFonts w:ascii="Arial" w:hAnsi="Arial" w:cs="Arial Rounded MT Bold"/>
          <w:b/>
          <w:sz w:val="28"/>
          <w:szCs w:val="28"/>
          <w:lang w:val="it-IT"/>
        </w:rPr>
      </w:pPr>
      <w:r>
        <w:rPr>
          <w:rFonts w:ascii="Arial" w:hAnsi="Arial" w:cs="Arial Rounded MT Bold"/>
          <w:b/>
          <w:sz w:val="28"/>
          <w:szCs w:val="28"/>
          <w:lang w:val="it-IT"/>
        </w:rPr>
        <w:t xml:space="preserve">     </w:t>
      </w:r>
    </w:p>
    <w:p w:rsidR="00016D78" w:rsidRDefault="00016D78">
      <w:pPr>
        <w:pStyle w:val="Standard"/>
        <w:spacing w:line="276" w:lineRule="auto"/>
        <w:ind w:right="567"/>
        <w:jc w:val="center"/>
        <w:rPr>
          <w:rFonts w:ascii="Arial" w:hAnsi="Arial" w:cs="Arial Rounded MT Bold"/>
          <w:b/>
          <w:sz w:val="28"/>
          <w:szCs w:val="28"/>
          <w:lang w:val="it-IT"/>
        </w:rPr>
      </w:pPr>
    </w:p>
    <w:p w:rsidR="00016D78" w:rsidRDefault="00016D78">
      <w:pPr>
        <w:pStyle w:val="Standard"/>
        <w:spacing w:line="276" w:lineRule="auto"/>
        <w:ind w:right="567"/>
        <w:jc w:val="center"/>
        <w:rPr>
          <w:rFonts w:ascii="Arial" w:hAnsi="Arial" w:cs="Arial Rounded MT Bold"/>
          <w:b/>
          <w:sz w:val="28"/>
          <w:szCs w:val="28"/>
          <w:lang w:val="it-IT"/>
        </w:rPr>
      </w:pPr>
    </w:p>
    <w:p w:rsidR="00016D78" w:rsidRDefault="00016D78">
      <w:pPr>
        <w:pStyle w:val="Standard"/>
        <w:spacing w:line="276" w:lineRule="auto"/>
        <w:ind w:right="567"/>
        <w:jc w:val="center"/>
        <w:rPr>
          <w:rFonts w:ascii="Arial" w:hAnsi="Arial" w:cs="Arial Rounded MT Bold"/>
          <w:b/>
          <w:sz w:val="28"/>
          <w:szCs w:val="28"/>
          <w:lang w:val="it-IT"/>
        </w:rPr>
      </w:pPr>
    </w:p>
    <w:p w:rsidR="00016D78" w:rsidRDefault="00016D78">
      <w:pPr>
        <w:pStyle w:val="Standard"/>
        <w:spacing w:line="276" w:lineRule="auto"/>
        <w:ind w:right="567"/>
        <w:jc w:val="center"/>
        <w:rPr>
          <w:rFonts w:ascii="Arial" w:hAnsi="Arial" w:cs="Arial Rounded MT Bold"/>
          <w:b/>
          <w:sz w:val="28"/>
          <w:szCs w:val="28"/>
          <w:lang w:val="it-IT"/>
        </w:rPr>
      </w:pPr>
    </w:p>
    <w:p w:rsidR="00016D78" w:rsidRDefault="00836BC9">
      <w:pPr>
        <w:pStyle w:val="Standard"/>
        <w:spacing w:line="276" w:lineRule="auto"/>
        <w:ind w:right="567"/>
        <w:jc w:val="center"/>
        <w:rPr>
          <w:rFonts w:ascii="Arial" w:hAnsi="Arial" w:cs="Arial Rounded MT Bold"/>
          <w:b/>
          <w:sz w:val="28"/>
          <w:szCs w:val="28"/>
          <w:lang w:val="it-IT"/>
        </w:rPr>
      </w:pPr>
      <w:r>
        <w:rPr>
          <w:rFonts w:ascii="Arial" w:hAnsi="Arial" w:cs="Arial Rounded MT Bold"/>
          <w:b/>
          <w:sz w:val="28"/>
          <w:szCs w:val="28"/>
          <w:lang w:val="it-IT"/>
        </w:rPr>
        <w:t xml:space="preserve">            </w:t>
      </w:r>
    </w:p>
    <w:p w:rsidR="00016D78" w:rsidRDefault="00836BC9">
      <w:pPr>
        <w:pStyle w:val="Standard"/>
        <w:spacing w:line="276" w:lineRule="auto"/>
        <w:ind w:right="567"/>
        <w:rPr>
          <w:rFonts w:ascii="Arial" w:hAnsi="Arial" w:cs="Arial Rounded MT Bold"/>
          <w:b/>
          <w:sz w:val="28"/>
          <w:szCs w:val="28"/>
          <w:lang w:val="it-IT"/>
        </w:rPr>
      </w:pPr>
      <w:r>
        <w:rPr>
          <w:rFonts w:ascii="Arial" w:hAnsi="Arial" w:cs="Arial Rounded MT Bold"/>
          <w:b/>
          <w:sz w:val="28"/>
          <w:szCs w:val="28"/>
          <w:lang w:val="it-IT"/>
        </w:rPr>
        <w:t xml:space="preserve">          </w:t>
      </w:r>
      <w:r>
        <w:rPr>
          <w:rFonts w:ascii="Arial" w:hAnsi="Arial" w:cs="Arial Rounded MT Bold"/>
          <w:b/>
          <w:sz w:val="32"/>
          <w:szCs w:val="32"/>
          <w:lang w:val="it-IT"/>
        </w:rPr>
        <w:t xml:space="preserve">          </w:t>
      </w:r>
      <w:r>
        <w:rPr>
          <w:rFonts w:ascii="Arial" w:hAnsi="Arial" w:cs="Arial Rounded MT Bold"/>
          <w:b/>
          <w:sz w:val="32"/>
          <w:szCs w:val="32"/>
          <w:u w:val="single"/>
          <w:lang w:val="it-IT"/>
        </w:rPr>
        <w:t>ORARI DI FUNZIONAMENTO DELLA SCUOLA</w:t>
      </w:r>
    </w:p>
    <w:p w:rsidR="00016D78" w:rsidRDefault="00016D78">
      <w:pPr>
        <w:pStyle w:val="Standard"/>
        <w:spacing w:line="276" w:lineRule="auto"/>
        <w:ind w:right="567"/>
        <w:jc w:val="center"/>
        <w:rPr>
          <w:rFonts w:ascii="Arial" w:hAnsi="Arial" w:cs="Arial Rounded MT Bold"/>
          <w:b/>
          <w:sz w:val="10"/>
          <w:szCs w:val="10"/>
          <w:lang w:val="it-IT"/>
        </w:rPr>
      </w:pPr>
    </w:p>
    <w:p w:rsidR="00016D78" w:rsidRDefault="00836BC9">
      <w:pPr>
        <w:pStyle w:val="Standard"/>
        <w:tabs>
          <w:tab w:val="left" w:pos="9356"/>
        </w:tabs>
        <w:spacing w:line="276" w:lineRule="auto"/>
        <w:rPr>
          <w:rFonts w:ascii="Arial" w:hAnsi="Arial" w:cs="Century Gothic"/>
          <w:lang w:val="it-IT"/>
        </w:rPr>
      </w:pPr>
      <w:r>
        <w:rPr>
          <w:rFonts w:ascii="Arial" w:hAnsi="Arial" w:cs="Century Gothic"/>
          <w:lang w:val="it-IT"/>
        </w:rPr>
        <w:t xml:space="preserve">La </w:t>
      </w:r>
      <w:r>
        <w:rPr>
          <w:rFonts w:ascii="Arial" w:hAnsi="Arial" w:cs="Century Gothic"/>
          <w:b/>
          <w:bCs/>
          <w:sz w:val="24"/>
          <w:szCs w:val="24"/>
          <w:lang w:val="it-IT"/>
        </w:rPr>
        <w:t xml:space="preserve">SCUOLA </w:t>
      </w:r>
      <w:r>
        <w:rPr>
          <w:rFonts w:ascii="Arial" w:hAnsi="Arial" w:cs="Century Gothic"/>
          <w:b/>
          <w:bCs/>
          <w:sz w:val="24"/>
          <w:szCs w:val="24"/>
          <w:lang w:val="it-IT"/>
        </w:rPr>
        <w:t>DELL’INFANZIA DI MONTERENZIO</w:t>
      </w:r>
      <w:r>
        <w:rPr>
          <w:rFonts w:ascii="Arial" w:hAnsi="Arial" w:cs="Century Gothic"/>
          <w:lang w:val="it-IT"/>
        </w:rPr>
        <w:t xml:space="preserve"> </w:t>
      </w:r>
      <w:r>
        <w:rPr>
          <w:rFonts w:ascii="Arial" w:hAnsi="Arial" w:cs="Century Gothic"/>
          <w:sz w:val="22"/>
          <w:szCs w:val="22"/>
          <w:lang w:val="it-IT"/>
        </w:rPr>
        <w:t>osserva i seguenti orari:</w:t>
      </w:r>
    </w:p>
    <w:p w:rsidR="00016D78" w:rsidRDefault="00836BC9">
      <w:pPr>
        <w:pStyle w:val="Standard"/>
        <w:numPr>
          <w:ilvl w:val="0"/>
          <w:numId w:val="97"/>
        </w:numPr>
        <w:tabs>
          <w:tab w:val="left" w:pos="1080"/>
          <w:tab w:val="left" w:pos="9356"/>
        </w:tabs>
        <w:spacing w:line="276" w:lineRule="auto"/>
        <w:jc w:val="both"/>
        <w:rPr>
          <w:rFonts w:ascii="Arial" w:hAnsi="Arial" w:cs="Century Gothic"/>
          <w:b/>
          <w:sz w:val="22"/>
          <w:szCs w:val="22"/>
          <w:lang w:val="it-IT"/>
        </w:rPr>
      </w:pPr>
      <w:r>
        <w:rPr>
          <w:rFonts w:ascii="Arial" w:hAnsi="Arial" w:cs="Century Gothic"/>
          <w:b/>
          <w:sz w:val="22"/>
          <w:szCs w:val="22"/>
          <w:lang w:val="it-IT"/>
        </w:rPr>
        <w:t>dalle ore 8,00 alle ore 16.00 dal lunedì al venerdì per tutti i bambini</w:t>
      </w:r>
    </w:p>
    <w:p w:rsidR="00016D78" w:rsidRPr="008D3762" w:rsidRDefault="00836BC9">
      <w:pPr>
        <w:pStyle w:val="Standard"/>
        <w:numPr>
          <w:ilvl w:val="0"/>
          <w:numId w:val="44"/>
        </w:numPr>
        <w:tabs>
          <w:tab w:val="left" w:pos="1080"/>
          <w:tab w:val="left" w:pos="9356"/>
        </w:tabs>
        <w:spacing w:line="276" w:lineRule="auto"/>
        <w:jc w:val="both"/>
        <w:rPr>
          <w:rFonts w:ascii="Arial" w:hAnsi="Arial"/>
          <w:sz w:val="22"/>
          <w:szCs w:val="22"/>
          <w:lang w:val="it-IT"/>
        </w:rPr>
      </w:pPr>
      <w:r>
        <w:rPr>
          <w:rFonts w:ascii="Arial" w:hAnsi="Arial" w:cs="Century Gothic"/>
          <w:b/>
          <w:sz w:val="22"/>
          <w:szCs w:val="22"/>
          <w:lang w:val="it-IT"/>
        </w:rPr>
        <w:t xml:space="preserve">dalle ore 7,30 alle ore 8,00 e dalle ore 16,00 alle ore 16,30 </w:t>
      </w:r>
      <w:r>
        <w:rPr>
          <w:rFonts w:ascii="Arial" w:hAnsi="Arial" w:cs="Century Gothic"/>
          <w:sz w:val="22"/>
          <w:szCs w:val="22"/>
          <w:lang w:val="it-IT"/>
        </w:rPr>
        <w:t>viene effettuato</w:t>
      </w:r>
      <w:r>
        <w:rPr>
          <w:rFonts w:ascii="Arial" w:hAnsi="Arial" w:cs="Century Gothic"/>
          <w:b/>
          <w:sz w:val="22"/>
          <w:szCs w:val="22"/>
          <w:lang w:val="it-IT"/>
        </w:rPr>
        <w:t xml:space="preserve"> </w:t>
      </w:r>
      <w:r>
        <w:rPr>
          <w:rFonts w:ascii="Arial" w:hAnsi="Arial" w:cs="Century Gothic"/>
          <w:sz w:val="22"/>
          <w:szCs w:val="22"/>
          <w:lang w:val="it-IT"/>
        </w:rPr>
        <w:t>un servizio anticipato e posticipato gratuito, ge</w:t>
      </w:r>
      <w:r>
        <w:rPr>
          <w:rFonts w:ascii="Arial" w:hAnsi="Arial" w:cs="Century Gothic"/>
          <w:sz w:val="22"/>
          <w:szCs w:val="22"/>
          <w:lang w:val="it-IT"/>
        </w:rPr>
        <w:t>stito dagli insegnanti del plesso,</w:t>
      </w:r>
      <w:r>
        <w:rPr>
          <w:rFonts w:ascii="Arial" w:hAnsi="Arial" w:cs="Century Gothic"/>
          <w:b/>
          <w:sz w:val="22"/>
          <w:szCs w:val="22"/>
          <w:lang w:val="it-IT"/>
        </w:rPr>
        <w:t xml:space="preserve"> per i bambini i cui genitori, per motivi di lavoro, hanno necessità di un tempo scuola prolungato.</w:t>
      </w:r>
    </w:p>
    <w:p w:rsidR="00016D78" w:rsidRDefault="00016D78">
      <w:pPr>
        <w:pStyle w:val="Standard"/>
        <w:tabs>
          <w:tab w:val="left" w:pos="1080"/>
          <w:tab w:val="left" w:pos="9356"/>
        </w:tabs>
        <w:spacing w:line="276" w:lineRule="auto"/>
        <w:jc w:val="both"/>
        <w:rPr>
          <w:rFonts w:ascii="Arial" w:hAnsi="Arial" w:cs="Century Gothic"/>
          <w:b/>
          <w:sz w:val="12"/>
          <w:szCs w:val="12"/>
          <w:lang w:val="it-IT"/>
        </w:rPr>
      </w:pPr>
    </w:p>
    <w:p w:rsidR="00016D78" w:rsidRDefault="00836BC9">
      <w:pPr>
        <w:pStyle w:val="Standard"/>
        <w:tabs>
          <w:tab w:val="left" w:pos="9356"/>
        </w:tabs>
        <w:spacing w:line="276" w:lineRule="auto"/>
        <w:jc w:val="both"/>
        <w:rPr>
          <w:rFonts w:ascii="Arial" w:hAnsi="Arial" w:cs="Century Gothic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>L’entrata e le uscite dei bambini si effettuano secondo le seguenti modalità:</w:t>
      </w:r>
    </w:p>
    <w:p w:rsidR="00016D78" w:rsidRDefault="00836BC9">
      <w:pPr>
        <w:pStyle w:val="Standard"/>
        <w:numPr>
          <w:ilvl w:val="0"/>
          <w:numId w:val="98"/>
        </w:numPr>
        <w:tabs>
          <w:tab w:val="left" w:pos="1101"/>
          <w:tab w:val="left" w:pos="1160"/>
          <w:tab w:val="left" w:pos="9356"/>
        </w:tabs>
        <w:spacing w:line="276" w:lineRule="auto"/>
        <w:jc w:val="both"/>
        <w:rPr>
          <w:rFonts w:ascii="Arial" w:hAnsi="Arial" w:cs="Century Gothic"/>
          <w:b/>
          <w:sz w:val="22"/>
          <w:szCs w:val="22"/>
          <w:lang w:val="it-IT"/>
        </w:rPr>
      </w:pPr>
      <w:r>
        <w:rPr>
          <w:rFonts w:ascii="Arial" w:hAnsi="Arial" w:cs="Century Gothic"/>
          <w:b/>
          <w:sz w:val="22"/>
          <w:szCs w:val="22"/>
          <w:lang w:val="it-IT"/>
        </w:rPr>
        <w:t>ENTRATA     dalle ore 8.00 alle ore 8.45</w:t>
      </w:r>
    </w:p>
    <w:p w:rsidR="00016D78" w:rsidRDefault="00836BC9">
      <w:pPr>
        <w:pStyle w:val="Standard"/>
        <w:numPr>
          <w:ilvl w:val="0"/>
          <w:numId w:val="36"/>
        </w:numPr>
        <w:tabs>
          <w:tab w:val="left" w:pos="1101"/>
          <w:tab w:val="left" w:pos="1160"/>
          <w:tab w:val="left" w:pos="9356"/>
        </w:tabs>
        <w:spacing w:line="276" w:lineRule="auto"/>
        <w:jc w:val="both"/>
        <w:rPr>
          <w:rFonts w:ascii="Arial" w:hAnsi="Arial" w:cs="Century Gothic"/>
          <w:b/>
          <w:sz w:val="22"/>
          <w:szCs w:val="22"/>
          <w:lang w:val="it-IT"/>
        </w:rPr>
      </w:pPr>
      <w:r>
        <w:rPr>
          <w:rFonts w:ascii="Arial" w:hAnsi="Arial" w:cs="Century Gothic"/>
          <w:b/>
          <w:sz w:val="22"/>
          <w:szCs w:val="22"/>
          <w:lang w:val="it-IT"/>
        </w:rPr>
        <w:t>1° USCITA   dalle ore 11.30 alle ore 11.45</w:t>
      </w:r>
    </w:p>
    <w:p w:rsidR="00016D78" w:rsidRDefault="00836BC9">
      <w:pPr>
        <w:pStyle w:val="Standard"/>
        <w:numPr>
          <w:ilvl w:val="0"/>
          <w:numId w:val="36"/>
        </w:numPr>
        <w:tabs>
          <w:tab w:val="left" w:pos="1101"/>
          <w:tab w:val="left" w:pos="1160"/>
          <w:tab w:val="left" w:pos="9356"/>
        </w:tabs>
        <w:spacing w:line="276" w:lineRule="auto"/>
        <w:jc w:val="both"/>
        <w:rPr>
          <w:rFonts w:ascii="Arial" w:hAnsi="Arial" w:cs="Century Gothic"/>
          <w:b/>
          <w:sz w:val="22"/>
          <w:szCs w:val="22"/>
          <w:lang w:val="it-IT"/>
        </w:rPr>
      </w:pPr>
      <w:r>
        <w:rPr>
          <w:rFonts w:ascii="Arial" w:hAnsi="Arial" w:cs="Century Gothic"/>
          <w:b/>
          <w:sz w:val="22"/>
          <w:szCs w:val="22"/>
          <w:lang w:val="it-IT"/>
        </w:rPr>
        <w:t>2° USCITA   dalle ore 13.00 alle ore 13.20</w:t>
      </w:r>
    </w:p>
    <w:p w:rsidR="00016D78" w:rsidRDefault="00836BC9">
      <w:pPr>
        <w:pStyle w:val="Standard"/>
        <w:numPr>
          <w:ilvl w:val="0"/>
          <w:numId w:val="36"/>
        </w:numPr>
        <w:tabs>
          <w:tab w:val="left" w:pos="1101"/>
          <w:tab w:val="left" w:pos="1160"/>
          <w:tab w:val="left" w:pos="9356"/>
        </w:tabs>
        <w:spacing w:line="276" w:lineRule="auto"/>
        <w:jc w:val="both"/>
        <w:rPr>
          <w:rFonts w:ascii="Arial" w:hAnsi="Arial" w:cs="Century Gothic"/>
          <w:b/>
          <w:sz w:val="22"/>
          <w:szCs w:val="22"/>
          <w:lang w:val="it-IT"/>
        </w:rPr>
      </w:pPr>
      <w:r>
        <w:rPr>
          <w:rFonts w:ascii="Arial" w:hAnsi="Arial" w:cs="Century Gothic"/>
          <w:b/>
          <w:sz w:val="22"/>
          <w:szCs w:val="22"/>
          <w:lang w:val="it-IT"/>
        </w:rPr>
        <w:t>3° USCITA   dalle ore 15.40 alle ore 16.00</w:t>
      </w:r>
    </w:p>
    <w:p w:rsidR="00016D78" w:rsidRDefault="00836BC9">
      <w:pPr>
        <w:pStyle w:val="Standard"/>
        <w:numPr>
          <w:ilvl w:val="0"/>
          <w:numId w:val="36"/>
        </w:numPr>
        <w:tabs>
          <w:tab w:val="left" w:pos="1101"/>
          <w:tab w:val="left" w:pos="1160"/>
          <w:tab w:val="left" w:pos="9356"/>
        </w:tabs>
        <w:spacing w:line="276" w:lineRule="auto"/>
        <w:jc w:val="both"/>
        <w:rPr>
          <w:rFonts w:ascii="Arial" w:hAnsi="Arial" w:cs="Century Gothic"/>
          <w:b/>
          <w:sz w:val="22"/>
          <w:szCs w:val="22"/>
          <w:lang w:val="it-IT"/>
        </w:rPr>
      </w:pPr>
      <w:r>
        <w:rPr>
          <w:rFonts w:ascii="Arial" w:hAnsi="Arial" w:cs="Century Gothic"/>
          <w:b/>
          <w:sz w:val="22"/>
          <w:szCs w:val="22"/>
          <w:lang w:val="it-IT"/>
        </w:rPr>
        <w:t>4° USCITA  (durante il servizio posticipato gestito dalle insegnanti) dalle 16.15 alle 16.30</w:t>
      </w:r>
    </w:p>
    <w:p w:rsidR="00016D78" w:rsidRPr="008D3762" w:rsidRDefault="00836BC9">
      <w:pPr>
        <w:pStyle w:val="Standard"/>
        <w:tabs>
          <w:tab w:val="left" w:pos="9356"/>
        </w:tabs>
        <w:spacing w:line="276" w:lineRule="auto"/>
        <w:jc w:val="both"/>
        <w:rPr>
          <w:rFonts w:ascii="Arial" w:hAnsi="Arial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 xml:space="preserve">Nel plesso funziona tutti i </w:t>
      </w:r>
      <w:r>
        <w:rPr>
          <w:rFonts w:ascii="Arial" w:hAnsi="Arial" w:cs="Century Gothic"/>
          <w:sz w:val="22"/>
          <w:szCs w:val="22"/>
          <w:lang w:val="it-IT"/>
        </w:rPr>
        <w:t xml:space="preserve">giorni, </w:t>
      </w:r>
      <w:r>
        <w:rPr>
          <w:rFonts w:ascii="Arial" w:hAnsi="Arial" w:cs="Century Gothic"/>
          <w:b/>
          <w:sz w:val="22"/>
          <w:szCs w:val="22"/>
          <w:lang w:val="it-IT"/>
        </w:rPr>
        <w:t xml:space="preserve">dalle ore 16.30 alle ore 18.00, un servizio di post-scuola, gestito dalla Cooperativa “SEACOOP” : </w:t>
      </w:r>
      <w:r>
        <w:rPr>
          <w:rFonts w:ascii="Arial" w:hAnsi="Arial" w:cs="Century Gothic"/>
          <w:sz w:val="22"/>
          <w:szCs w:val="22"/>
          <w:lang w:val="it-IT"/>
        </w:rPr>
        <w:t>tale servizio, da richiedere presso l’Ufficio Scuola del Comune</w:t>
      </w:r>
      <w:r>
        <w:rPr>
          <w:rFonts w:ascii="Arial" w:hAnsi="Arial" w:cs="Century Gothic"/>
          <w:b/>
          <w:sz w:val="22"/>
          <w:szCs w:val="22"/>
          <w:lang w:val="it-IT"/>
        </w:rPr>
        <w:t>,</w:t>
      </w:r>
      <w:r>
        <w:rPr>
          <w:rFonts w:ascii="Arial" w:hAnsi="Arial" w:cs="Century Gothic"/>
          <w:sz w:val="22"/>
          <w:szCs w:val="22"/>
          <w:lang w:val="it-IT"/>
        </w:rPr>
        <w:t xml:space="preserve"> è a carico delle famiglie.</w:t>
      </w:r>
    </w:p>
    <w:p w:rsidR="00016D78" w:rsidRDefault="00016D78">
      <w:pPr>
        <w:pStyle w:val="Standard"/>
        <w:tabs>
          <w:tab w:val="left" w:pos="9356"/>
        </w:tabs>
        <w:spacing w:line="276" w:lineRule="auto"/>
        <w:jc w:val="both"/>
        <w:rPr>
          <w:rFonts w:ascii="Arial" w:hAnsi="Arial" w:cs="Century Gothic"/>
          <w:sz w:val="24"/>
          <w:szCs w:val="24"/>
          <w:lang w:val="it-IT"/>
        </w:rPr>
      </w:pPr>
    </w:p>
    <w:p w:rsidR="00016D78" w:rsidRPr="008D3762" w:rsidRDefault="00836BC9">
      <w:pPr>
        <w:pStyle w:val="Standard"/>
        <w:tabs>
          <w:tab w:val="left" w:pos="1111"/>
          <w:tab w:val="left" w:pos="9356"/>
        </w:tabs>
        <w:spacing w:line="276" w:lineRule="auto"/>
        <w:jc w:val="center"/>
        <w:rPr>
          <w:rFonts w:ascii="Arial" w:hAnsi="Arial"/>
          <w:b/>
          <w:bCs/>
          <w:lang w:val="it-IT"/>
        </w:rPr>
      </w:pPr>
      <w:r w:rsidRPr="008D3762">
        <w:rPr>
          <w:rFonts w:ascii="Arial" w:hAnsi="Arial" w:cs="Arial Rounded MT Bold"/>
          <w:b/>
          <w:bCs/>
          <w:sz w:val="28"/>
          <w:szCs w:val="28"/>
          <w:lang w:val="it-IT"/>
        </w:rPr>
        <w:t xml:space="preserve"> </w:t>
      </w:r>
      <w:r w:rsidRPr="008D3762">
        <w:rPr>
          <w:rFonts w:ascii="Arial" w:hAnsi="Arial" w:cs="Arial Rounded MT Bold"/>
          <w:b/>
          <w:bCs/>
          <w:sz w:val="32"/>
          <w:szCs w:val="32"/>
          <w:u w:val="single"/>
          <w:lang w:val="it-IT"/>
        </w:rPr>
        <w:t>COMPOSIZIONE DELLE SEZIONI</w:t>
      </w:r>
    </w:p>
    <w:p w:rsidR="00016D78" w:rsidRDefault="00016D78">
      <w:pPr>
        <w:pStyle w:val="Standard"/>
        <w:rPr>
          <w:rFonts w:ascii="Arial" w:hAnsi="Arial"/>
          <w:sz w:val="10"/>
          <w:szCs w:val="10"/>
          <w:lang w:val="it-IT"/>
        </w:rPr>
      </w:pPr>
    </w:p>
    <w:p w:rsidR="00016D78" w:rsidRDefault="00836BC9">
      <w:pPr>
        <w:pStyle w:val="Standard"/>
        <w:spacing w:line="276" w:lineRule="auto"/>
        <w:jc w:val="both"/>
        <w:rPr>
          <w:rFonts w:ascii="Arial" w:hAnsi="Arial" w:cs="Century Gothic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>Nel plesso vi sono tre sezio</w:t>
      </w:r>
      <w:r>
        <w:rPr>
          <w:rFonts w:ascii="Arial" w:hAnsi="Arial" w:cs="Century Gothic"/>
          <w:sz w:val="22"/>
          <w:szCs w:val="22"/>
          <w:lang w:val="it-IT"/>
        </w:rPr>
        <w:t>ni:</w:t>
      </w:r>
    </w:p>
    <w:p w:rsidR="00016D78" w:rsidRPr="008D3762" w:rsidRDefault="00836BC9">
      <w:pPr>
        <w:pStyle w:val="Standard"/>
        <w:numPr>
          <w:ilvl w:val="0"/>
          <w:numId w:val="99"/>
        </w:numPr>
        <w:tabs>
          <w:tab w:val="left" w:pos="1080"/>
        </w:tabs>
        <w:spacing w:line="276" w:lineRule="auto"/>
        <w:jc w:val="both"/>
        <w:rPr>
          <w:rFonts w:ascii="Arial" w:hAnsi="Arial"/>
          <w:sz w:val="22"/>
          <w:szCs w:val="22"/>
          <w:lang w:val="it-IT"/>
        </w:rPr>
      </w:pPr>
      <w:r>
        <w:rPr>
          <w:rFonts w:ascii="Arial" w:hAnsi="Arial" w:cs="Century Gothic"/>
          <w:b/>
          <w:sz w:val="22"/>
          <w:szCs w:val="22"/>
          <w:lang w:val="it-IT"/>
        </w:rPr>
        <w:t>SEZIONE A</w:t>
      </w:r>
      <w:r>
        <w:rPr>
          <w:rFonts w:ascii="Arial" w:hAnsi="Arial" w:cs="Century Gothic"/>
          <w:sz w:val="22"/>
          <w:szCs w:val="22"/>
          <w:lang w:val="it-IT"/>
        </w:rPr>
        <w:t>: comprende  25  bambini e bambine nati negli anni 2010/2011/2012</w:t>
      </w:r>
    </w:p>
    <w:p w:rsidR="00016D78" w:rsidRPr="008D3762" w:rsidRDefault="00836BC9">
      <w:pPr>
        <w:pStyle w:val="Standard"/>
        <w:numPr>
          <w:ilvl w:val="0"/>
          <w:numId w:val="35"/>
        </w:numPr>
        <w:tabs>
          <w:tab w:val="left" w:pos="1080"/>
        </w:tabs>
        <w:spacing w:line="276" w:lineRule="auto"/>
        <w:jc w:val="both"/>
        <w:rPr>
          <w:rFonts w:ascii="Arial" w:hAnsi="Arial"/>
          <w:sz w:val="22"/>
          <w:szCs w:val="22"/>
          <w:lang w:val="it-IT"/>
        </w:rPr>
      </w:pPr>
      <w:r>
        <w:rPr>
          <w:rFonts w:ascii="Arial" w:hAnsi="Arial" w:cs="Century Gothic"/>
          <w:b/>
          <w:sz w:val="22"/>
          <w:szCs w:val="22"/>
          <w:lang w:val="it-IT"/>
        </w:rPr>
        <w:t>SEZIONE B</w:t>
      </w:r>
      <w:r>
        <w:rPr>
          <w:rFonts w:ascii="Arial" w:hAnsi="Arial" w:cs="Century Gothic"/>
          <w:sz w:val="22"/>
          <w:szCs w:val="22"/>
          <w:lang w:val="it-IT"/>
        </w:rPr>
        <w:t>:  comprende 24 bambini e bambine nati negli anni  2010/2011/2012</w:t>
      </w:r>
    </w:p>
    <w:p w:rsidR="00016D78" w:rsidRPr="008D3762" w:rsidRDefault="00836BC9">
      <w:pPr>
        <w:pStyle w:val="Standard"/>
        <w:numPr>
          <w:ilvl w:val="0"/>
          <w:numId w:val="35"/>
        </w:numPr>
        <w:tabs>
          <w:tab w:val="left" w:pos="1080"/>
        </w:tabs>
        <w:spacing w:line="276" w:lineRule="auto"/>
        <w:jc w:val="both"/>
        <w:rPr>
          <w:rFonts w:ascii="Arial" w:hAnsi="Arial"/>
          <w:sz w:val="22"/>
          <w:szCs w:val="22"/>
          <w:lang w:val="it-IT"/>
        </w:rPr>
      </w:pPr>
      <w:r>
        <w:rPr>
          <w:rFonts w:ascii="Arial" w:hAnsi="Arial" w:cs="Century Gothic"/>
          <w:b/>
          <w:sz w:val="22"/>
          <w:szCs w:val="22"/>
          <w:lang w:val="it-IT"/>
        </w:rPr>
        <w:t xml:space="preserve">SEZIONE C: </w:t>
      </w:r>
      <w:r>
        <w:rPr>
          <w:rFonts w:ascii="Arial" w:hAnsi="Arial" w:cs="Century Gothic"/>
          <w:sz w:val="22"/>
          <w:szCs w:val="22"/>
          <w:lang w:val="it-IT"/>
        </w:rPr>
        <w:t>comprende 25 bambini e bambine nati negli anni  2010/2011/2012</w:t>
      </w:r>
    </w:p>
    <w:p w:rsidR="00016D78" w:rsidRDefault="00016D78">
      <w:pPr>
        <w:pStyle w:val="Standard"/>
        <w:tabs>
          <w:tab w:val="left" w:pos="1080"/>
        </w:tabs>
        <w:spacing w:line="276" w:lineRule="auto"/>
        <w:jc w:val="both"/>
        <w:rPr>
          <w:rFonts w:ascii="Arial" w:hAnsi="Arial" w:cs="Century Gothic"/>
          <w:sz w:val="24"/>
          <w:szCs w:val="24"/>
          <w:u w:val="single"/>
          <w:lang w:val="it-IT"/>
        </w:rPr>
      </w:pPr>
    </w:p>
    <w:p w:rsidR="00016D78" w:rsidRPr="008D3762" w:rsidRDefault="00836BC9">
      <w:pPr>
        <w:pStyle w:val="Standard"/>
        <w:tabs>
          <w:tab w:val="left" w:pos="1080"/>
        </w:tabs>
        <w:spacing w:line="276" w:lineRule="auto"/>
        <w:jc w:val="center"/>
        <w:rPr>
          <w:rFonts w:ascii="Arial" w:hAnsi="Arial" w:cs="Arial Rounded MT Bold"/>
          <w:b/>
          <w:bCs/>
          <w:sz w:val="32"/>
          <w:szCs w:val="32"/>
          <w:u w:val="single"/>
          <w:lang w:val="it-IT"/>
        </w:rPr>
      </w:pPr>
      <w:r w:rsidRPr="008D3762">
        <w:rPr>
          <w:rFonts w:ascii="Arial" w:hAnsi="Arial" w:cs="Arial Rounded MT Bold"/>
          <w:b/>
          <w:bCs/>
          <w:sz w:val="32"/>
          <w:szCs w:val="32"/>
          <w:u w:val="single"/>
          <w:lang w:val="it-IT"/>
        </w:rPr>
        <w:t>PERSONALE ed INCARICHI</w:t>
      </w:r>
    </w:p>
    <w:p w:rsidR="00016D78" w:rsidRDefault="00016D78">
      <w:pPr>
        <w:pStyle w:val="Standard"/>
        <w:rPr>
          <w:rFonts w:ascii="Arial" w:hAnsi="Arial"/>
          <w:sz w:val="10"/>
          <w:szCs w:val="10"/>
          <w:lang w:val="it-IT"/>
        </w:rPr>
      </w:pPr>
    </w:p>
    <w:p w:rsidR="00016D78" w:rsidRDefault="00836BC9">
      <w:pPr>
        <w:pStyle w:val="Standard"/>
        <w:spacing w:line="276" w:lineRule="auto"/>
        <w:ind w:right="567"/>
        <w:rPr>
          <w:rFonts w:ascii="Arial" w:hAnsi="Arial" w:cs="Century Gothic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 xml:space="preserve">Il </w:t>
      </w:r>
      <w:r>
        <w:rPr>
          <w:rFonts w:ascii="Arial" w:hAnsi="Arial" w:cs="Century Gothic"/>
          <w:sz w:val="22"/>
          <w:szCs w:val="22"/>
          <w:lang w:val="it-IT"/>
        </w:rPr>
        <w:t>personale operante nella scuola è così costituito:</w:t>
      </w:r>
    </w:p>
    <w:p w:rsidR="00016D78" w:rsidRDefault="00836BC9">
      <w:pPr>
        <w:pStyle w:val="Standard"/>
        <w:numPr>
          <w:ilvl w:val="0"/>
          <w:numId w:val="100"/>
        </w:numPr>
        <w:tabs>
          <w:tab w:val="left" w:pos="426"/>
        </w:tabs>
        <w:spacing w:line="276" w:lineRule="auto"/>
        <w:rPr>
          <w:rFonts w:ascii="Arial" w:hAnsi="Arial" w:cs="Century Gothic"/>
          <w:b/>
          <w:sz w:val="22"/>
          <w:szCs w:val="22"/>
          <w:lang w:val="it-IT"/>
        </w:rPr>
      </w:pPr>
      <w:r>
        <w:rPr>
          <w:rFonts w:ascii="Arial" w:hAnsi="Arial" w:cs="Century Gothic"/>
          <w:b/>
          <w:sz w:val="22"/>
          <w:szCs w:val="22"/>
          <w:lang w:val="it-IT"/>
        </w:rPr>
        <w:t xml:space="preserve">   Insegnanti statali</w:t>
      </w:r>
    </w:p>
    <w:p w:rsidR="00016D78" w:rsidRPr="008D3762" w:rsidRDefault="00836BC9">
      <w:pPr>
        <w:pStyle w:val="Standard"/>
        <w:spacing w:line="276" w:lineRule="auto"/>
        <w:ind w:right="580"/>
        <w:rPr>
          <w:rFonts w:ascii="Arial" w:hAnsi="Arial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 xml:space="preserve">         </w:t>
      </w:r>
      <w:r>
        <w:rPr>
          <w:rFonts w:ascii="Arial" w:hAnsi="Arial" w:cs="Century Gothic"/>
          <w:b/>
          <w:sz w:val="22"/>
          <w:szCs w:val="22"/>
          <w:u w:val="single"/>
          <w:lang w:val="it-IT"/>
        </w:rPr>
        <w:t>SEZIONE A</w:t>
      </w:r>
      <w:r>
        <w:rPr>
          <w:rFonts w:ascii="Arial" w:hAnsi="Arial" w:cs="Century Gothic"/>
          <w:sz w:val="22"/>
          <w:szCs w:val="22"/>
          <w:lang w:val="it-IT"/>
        </w:rPr>
        <w:t xml:space="preserve"> :  Mariapaola Menetti e </w:t>
      </w:r>
      <w:r>
        <w:rPr>
          <w:rFonts w:ascii="Arial" w:hAnsi="Arial" w:cs="Century Gothic"/>
          <w:sz w:val="22"/>
          <w:szCs w:val="22"/>
          <w:lang w:val="it-IT"/>
        </w:rPr>
        <w:t>Agata</w:t>
      </w:r>
      <w:r>
        <w:rPr>
          <w:rFonts w:ascii="Arial" w:hAnsi="Arial" w:cs="Century Gothic"/>
          <w:sz w:val="22"/>
          <w:szCs w:val="22"/>
          <w:lang w:val="it-IT"/>
        </w:rPr>
        <w:t xml:space="preserve"> Paglialonga   </w:t>
      </w:r>
    </w:p>
    <w:p w:rsidR="00016D78" w:rsidRPr="008D3762" w:rsidRDefault="00836BC9">
      <w:pPr>
        <w:pStyle w:val="Standard"/>
        <w:tabs>
          <w:tab w:val="left" w:pos="142"/>
          <w:tab w:val="left" w:pos="993"/>
        </w:tabs>
        <w:spacing w:line="276" w:lineRule="auto"/>
        <w:ind w:right="567"/>
        <w:rPr>
          <w:rFonts w:ascii="Arial" w:hAnsi="Arial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 xml:space="preserve">         </w:t>
      </w:r>
      <w:r>
        <w:rPr>
          <w:rFonts w:ascii="Arial" w:hAnsi="Arial" w:cs="Century Gothic"/>
          <w:b/>
          <w:sz w:val="22"/>
          <w:szCs w:val="22"/>
          <w:u w:val="single"/>
          <w:lang w:val="it-IT"/>
        </w:rPr>
        <w:t>SEZIONE B</w:t>
      </w:r>
      <w:r>
        <w:rPr>
          <w:rFonts w:ascii="Arial" w:hAnsi="Arial" w:cs="Century Gothic"/>
          <w:sz w:val="22"/>
          <w:szCs w:val="22"/>
          <w:lang w:val="it-IT"/>
        </w:rPr>
        <w:t xml:space="preserve"> :  Raffaella Monti  e Calogera Tedesco</w:t>
      </w:r>
    </w:p>
    <w:p w:rsidR="00016D78" w:rsidRPr="008D3762" w:rsidRDefault="00836BC9">
      <w:pPr>
        <w:pStyle w:val="Standard"/>
        <w:tabs>
          <w:tab w:val="left" w:pos="142"/>
          <w:tab w:val="left" w:pos="993"/>
        </w:tabs>
        <w:spacing w:line="276" w:lineRule="auto"/>
        <w:ind w:right="567"/>
        <w:rPr>
          <w:rFonts w:ascii="Arial" w:hAnsi="Arial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 xml:space="preserve">         </w:t>
      </w:r>
      <w:r>
        <w:rPr>
          <w:rFonts w:ascii="Arial" w:hAnsi="Arial" w:cs="Century Gothic"/>
          <w:b/>
          <w:sz w:val="22"/>
          <w:szCs w:val="22"/>
          <w:u w:val="single"/>
          <w:lang w:val="it-IT"/>
        </w:rPr>
        <w:t>SEZIONE C</w:t>
      </w:r>
      <w:r>
        <w:rPr>
          <w:rFonts w:ascii="Arial" w:hAnsi="Arial" w:cs="Century Gothic"/>
          <w:sz w:val="22"/>
          <w:szCs w:val="22"/>
          <w:lang w:val="it-IT"/>
        </w:rPr>
        <w:t xml:space="preserve"> :  Anna Driol e Roberta Guareschi</w:t>
      </w:r>
    </w:p>
    <w:p w:rsidR="00016D78" w:rsidRPr="008D3762" w:rsidRDefault="00836BC9">
      <w:pPr>
        <w:pStyle w:val="Standard"/>
        <w:numPr>
          <w:ilvl w:val="0"/>
          <w:numId w:val="101"/>
        </w:numPr>
        <w:tabs>
          <w:tab w:val="left" w:pos="142"/>
          <w:tab w:val="left" w:pos="593"/>
        </w:tabs>
        <w:spacing w:line="276" w:lineRule="auto"/>
        <w:rPr>
          <w:lang w:val="it-IT"/>
        </w:rPr>
      </w:pPr>
      <w:r>
        <w:rPr>
          <w:rFonts w:ascii="Arial" w:hAnsi="Arial" w:cs="Century Gothic"/>
          <w:b/>
          <w:sz w:val="22"/>
          <w:szCs w:val="22"/>
          <w:lang w:val="it-IT"/>
        </w:rPr>
        <w:t>Collaboratrici</w:t>
      </w:r>
      <w:r>
        <w:rPr>
          <w:rFonts w:ascii="Arial" w:hAnsi="Arial" w:cs="Century Gothic"/>
          <w:sz w:val="22"/>
          <w:szCs w:val="22"/>
          <w:lang w:val="it-IT"/>
        </w:rPr>
        <w:t>: Patrizia Pucillo e Teresina Trasforini</w:t>
      </w:r>
    </w:p>
    <w:p w:rsidR="00016D78" w:rsidRPr="008D3762" w:rsidRDefault="00836BC9">
      <w:pPr>
        <w:pStyle w:val="Standard"/>
        <w:numPr>
          <w:ilvl w:val="0"/>
          <w:numId w:val="101"/>
        </w:numPr>
        <w:tabs>
          <w:tab w:val="left" w:pos="567"/>
          <w:tab w:val="left" w:pos="1069"/>
        </w:tabs>
        <w:spacing w:line="276" w:lineRule="auto"/>
        <w:rPr>
          <w:lang w:val="it-IT"/>
        </w:rPr>
      </w:pPr>
      <w:r>
        <w:rPr>
          <w:rFonts w:ascii="Arial" w:hAnsi="Arial" w:cs="Century Gothic"/>
          <w:b/>
          <w:sz w:val="22"/>
          <w:szCs w:val="22"/>
          <w:lang w:val="it-IT"/>
        </w:rPr>
        <w:t xml:space="preserve"> Insegnante di Educazione Religiosa</w:t>
      </w:r>
      <w:r>
        <w:rPr>
          <w:rFonts w:ascii="Arial" w:hAnsi="Arial" w:cs="Century Gothic"/>
          <w:sz w:val="22"/>
          <w:szCs w:val="22"/>
          <w:lang w:val="it-IT"/>
        </w:rPr>
        <w:t>:  Ale</w:t>
      </w:r>
      <w:r>
        <w:rPr>
          <w:rFonts w:ascii="Arial" w:hAnsi="Arial" w:cs="Century Gothic"/>
          <w:sz w:val="22"/>
          <w:szCs w:val="22"/>
          <w:lang w:val="it-IT"/>
        </w:rPr>
        <w:t>ssandra Cannas</w:t>
      </w:r>
    </w:p>
    <w:p w:rsidR="00016D78" w:rsidRDefault="00016D78">
      <w:pPr>
        <w:pStyle w:val="Standard"/>
        <w:tabs>
          <w:tab w:val="left" w:pos="567"/>
          <w:tab w:val="left" w:pos="1069"/>
        </w:tabs>
        <w:spacing w:line="276" w:lineRule="auto"/>
        <w:ind w:right="567"/>
        <w:rPr>
          <w:rFonts w:ascii="Arial" w:hAnsi="Arial" w:cs="Century Gothic"/>
          <w:sz w:val="6"/>
          <w:szCs w:val="6"/>
          <w:lang w:val="it-IT"/>
        </w:rPr>
      </w:pPr>
    </w:p>
    <w:p w:rsidR="00016D78" w:rsidRPr="008D3762" w:rsidRDefault="00836BC9">
      <w:pPr>
        <w:pStyle w:val="Standard"/>
        <w:spacing w:line="276" w:lineRule="auto"/>
        <w:ind w:right="567"/>
        <w:rPr>
          <w:rFonts w:ascii="Arial" w:hAnsi="Arial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 xml:space="preserve">          </w:t>
      </w:r>
      <w:r>
        <w:rPr>
          <w:rFonts w:ascii="Arial" w:hAnsi="Arial" w:cs="Century Gothic"/>
          <w:b/>
          <w:sz w:val="22"/>
          <w:szCs w:val="22"/>
          <w:lang w:val="it-IT"/>
        </w:rPr>
        <w:t>Gli incarichi assegnati al personale docente risultano così suddivisi:</w:t>
      </w:r>
    </w:p>
    <w:p w:rsidR="00016D78" w:rsidRDefault="00836BC9">
      <w:pPr>
        <w:pStyle w:val="Standard"/>
        <w:numPr>
          <w:ilvl w:val="0"/>
          <w:numId w:val="102"/>
        </w:numPr>
        <w:tabs>
          <w:tab w:val="left" w:pos="1069"/>
        </w:tabs>
        <w:spacing w:line="276" w:lineRule="auto"/>
        <w:rPr>
          <w:rFonts w:ascii="Arial" w:hAnsi="Arial" w:cs="Century Gothic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>Coordinatore/Posta:                                 Roberta  Guareschi</w:t>
      </w:r>
    </w:p>
    <w:p w:rsidR="00016D78" w:rsidRDefault="00836BC9">
      <w:pPr>
        <w:pStyle w:val="Standard"/>
        <w:numPr>
          <w:ilvl w:val="0"/>
          <w:numId w:val="102"/>
        </w:numPr>
        <w:tabs>
          <w:tab w:val="left" w:pos="1069"/>
        </w:tabs>
        <w:spacing w:line="276" w:lineRule="auto"/>
        <w:rPr>
          <w:rFonts w:ascii="Arial" w:hAnsi="Arial" w:cs="Century Gothic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 xml:space="preserve">Segretaria:                                               Insegnanti a rotazione  </w:t>
      </w:r>
    </w:p>
    <w:p w:rsidR="00016D78" w:rsidRDefault="00836BC9">
      <w:pPr>
        <w:pStyle w:val="Standard"/>
        <w:numPr>
          <w:ilvl w:val="0"/>
          <w:numId w:val="102"/>
        </w:numPr>
        <w:tabs>
          <w:tab w:val="left" w:pos="1069"/>
        </w:tabs>
        <w:spacing w:line="276" w:lineRule="auto"/>
        <w:rPr>
          <w:rFonts w:ascii="Arial" w:hAnsi="Arial" w:cs="Century Gothic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>Responsabile strutture e materiali:          Calogera Tedesco</w:t>
      </w:r>
    </w:p>
    <w:p w:rsidR="00016D78" w:rsidRDefault="00836BC9">
      <w:pPr>
        <w:pStyle w:val="Standard"/>
        <w:numPr>
          <w:ilvl w:val="0"/>
          <w:numId w:val="102"/>
        </w:numPr>
        <w:tabs>
          <w:tab w:val="left" w:pos="1069"/>
        </w:tabs>
        <w:spacing w:line="276" w:lineRule="auto"/>
        <w:rPr>
          <w:rFonts w:ascii="Arial" w:hAnsi="Arial" w:cs="Century Gothic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>Responsabile Uscite Didattiche:              Mariapaola Menetti</w:t>
      </w:r>
    </w:p>
    <w:p w:rsidR="00016D78" w:rsidRDefault="00836BC9">
      <w:pPr>
        <w:pStyle w:val="Standard"/>
        <w:numPr>
          <w:ilvl w:val="0"/>
          <w:numId w:val="102"/>
        </w:numPr>
        <w:tabs>
          <w:tab w:val="left" w:pos="0"/>
          <w:tab w:val="left" w:pos="741"/>
        </w:tabs>
        <w:spacing w:line="276" w:lineRule="auto"/>
        <w:rPr>
          <w:rFonts w:ascii="Arial" w:hAnsi="Arial" w:cs="Century Gothic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>Responsabile Sicurezza:                         Roberta Guareschi/Raffaella Monti</w:t>
      </w:r>
    </w:p>
    <w:p w:rsidR="00016D78" w:rsidRDefault="00836BC9">
      <w:pPr>
        <w:pStyle w:val="Standard"/>
        <w:numPr>
          <w:ilvl w:val="0"/>
          <w:numId w:val="102"/>
        </w:numPr>
        <w:tabs>
          <w:tab w:val="left" w:pos="1069"/>
        </w:tabs>
        <w:spacing w:line="276" w:lineRule="auto"/>
        <w:rPr>
          <w:rFonts w:ascii="Arial" w:hAnsi="Arial" w:cs="Century Gothic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 xml:space="preserve">Responsabile A.S.L./Disagio:                 </w:t>
      </w:r>
      <w:r>
        <w:rPr>
          <w:rFonts w:ascii="Arial" w:hAnsi="Arial" w:cs="Century Gothic"/>
          <w:sz w:val="22"/>
          <w:szCs w:val="22"/>
          <w:lang w:val="it-IT"/>
        </w:rPr>
        <w:t xml:space="preserve"> Calogera Tedesco</w:t>
      </w:r>
    </w:p>
    <w:p w:rsidR="00016D78" w:rsidRDefault="00836BC9">
      <w:pPr>
        <w:pStyle w:val="Standard"/>
        <w:tabs>
          <w:tab w:val="left" w:pos="993"/>
        </w:tabs>
        <w:spacing w:line="276" w:lineRule="auto"/>
        <w:ind w:right="567"/>
        <w:jc w:val="center"/>
        <w:rPr>
          <w:rFonts w:ascii="Arial" w:hAnsi="Arial" w:cs="Arial Rounded MT Bold"/>
          <w:b/>
          <w:sz w:val="28"/>
          <w:szCs w:val="28"/>
          <w:lang w:val="it-IT"/>
        </w:rPr>
      </w:pPr>
      <w:r>
        <w:rPr>
          <w:rFonts w:ascii="Arial" w:hAnsi="Arial" w:cs="Arial Rounded MT Bold"/>
          <w:b/>
          <w:sz w:val="28"/>
          <w:szCs w:val="28"/>
          <w:lang w:val="it-IT"/>
        </w:rPr>
        <w:t xml:space="preserve">          </w:t>
      </w:r>
    </w:p>
    <w:p w:rsidR="00016D78" w:rsidRDefault="00836BC9">
      <w:pPr>
        <w:pStyle w:val="Standard"/>
        <w:tabs>
          <w:tab w:val="left" w:pos="993"/>
        </w:tabs>
        <w:spacing w:line="276" w:lineRule="auto"/>
        <w:ind w:right="567"/>
        <w:jc w:val="center"/>
        <w:rPr>
          <w:rFonts w:ascii="Arial" w:hAnsi="Arial" w:cs="Arial Rounded MT Bold"/>
          <w:b/>
          <w:sz w:val="28"/>
          <w:szCs w:val="28"/>
          <w:lang w:val="it-IT"/>
        </w:rPr>
      </w:pPr>
      <w:r>
        <w:rPr>
          <w:rFonts w:ascii="Arial" w:hAnsi="Arial" w:cs="Arial Rounded MT Bold"/>
          <w:b/>
          <w:sz w:val="28"/>
          <w:szCs w:val="28"/>
          <w:lang w:val="it-IT"/>
        </w:rPr>
        <w:t xml:space="preserve">     </w:t>
      </w:r>
      <w:r>
        <w:rPr>
          <w:rFonts w:ascii="Arial" w:hAnsi="Arial" w:cs="Arial Rounded MT Bold"/>
          <w:b/>
          <w:sz w:val="32"/>
          <w:szCs w:val="32"/>
          <w:u w:val="single"/>
          <w:lang w:val="it-IT"/>
        </w:rPr>
        <w:t>ORARI DELLE INSEGNANTI</w:t>
      </w:r>
    </w:p>
    <w:p w:rsidR="00016D78" w:rsidRDefault="00016D78">
      <w:pPr>
        <w:pStyle w:val="Standard"/>
        <w:tabs>
          <w:tab w:val="left" w:pos="993"/>
        </w:tabs>
        <w:spacing w:line="276" w:lineRule="auto"/>
        <w:ind w:right="567"/>
        <w:jc w:val="center"/>
        <w:rPr>
          <w:rFonts w:ascii="Arial" w:hAnsi="Arial" w:cs="Arial Rounded MT Bold"/>
          <w:b/>
          <w:sz w:val="10"/>
          <w:szCs w:val="10"/>
          <w:lang w:val="it-IT"/>
        </w:rPr>
      </w:pPr>
    </w:p>
    <w:p w:rsidR="00016D78" w:rsidRDefault="00016D78">
      <w:pPr>
        <w:pStyle w:val="Standard"/>
        <w:tabs>
          <w:tab w:val="left" w:pos="993"/>
        </w:tabs>
        <w:spacing w:line="276" w:lineRule="auto"/>
        <w:ind w:right="567"/>
        <w:jc w:val="center"/>
        <w:rPr>
          <w:rFonts w:ascii="Arial" w:hAnsi="Arial" w:cs="Arial Rounded MT Bold"/>
          <w:b/>
          <w:sz w:val="6"/>
          <w:szCs w:val="6"/>
          <w:lang w:val="it-IT"/>
        </w:rPr>
      </w:pPr>
    </w:p>
    <w:p w:rsidR="00016D78" w:rsidRDefault="00836BC9">
      <w:pPr>
        <w:pStyle w:val="Standard"/>
        <w:tabs>
          <w:tab w:val="left" w:pos="426"/>
          <w:tab w:val="left" w:pos="993"/>
        </w:tabs>
        <w:spacing w:line="276" w:lineRule="auto"/>
        <w:jc w:val="both"/>
        <w:rPr>
          <w:rFonts w:ascii="Arial" w:hAnsi="Arial" w:cs="Century Gothic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>Gli insegnanti effettuano turni antimeridiani e turni pomeridiani.</w:t>
      </w:r>
    </w:p>
    <w:p w:rsidR="00016D78" w:rsidRDefault="00836BC9">
      <w:pPr>
        <w:pStyle w:val="Standard"/>
        <w:spacing w:line="276" w:lineRule="auto"/>
        <w:jc w:val="both"/>
        <w:rPr>
          <w:rFonts w:ascii="Arial" w:hAnsi="Arial" w:cs="Century Gothic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 xml:space="preserve">Gli orari degli insegnanti vengono comunicati annualmente/mensilmente alla Segreteria dell’Istituto ed esposti  all’Albo </w:t>
      </w:r>
      <w:r>
        <w:rPr>
          <w:rFonts w:ascii="Arial" w:hAnsi="Arial" w:cs="Century Gothic"/>
          <w:sz w:val="22"/>
          <w:szCs w:val="22"/>
          <w:lang w:val="it-IT"/>
        </w:rPr>
        <w:t>Insegnanti.</w:t>
      </w:r>
    </w:p>
    <w:p w:rsidR="00016D78" w:rsidRDefault="00836BC9">
      <w:pPr>
        <w:pStyle w:val="Titolo6"/>
        <w:tabs>
          <w:tab w:val="left" w:pos="1440"/>
        </w:tabs>
        <w:jc w:val="center"/>
        <w:rPr>
          <w:rFonts w:ascii="Arial" w:hAnsi="Arial" w:cs="Arial Rounded MT Bold"/>
          <w:sz w:val="32"/>
          <w:szCs w:val="32"/>
          <w:u w:val="single"/>
        </w:rPr>
      </w:pPr>
      <w:r>
        <w:rPr>
          <w:rFonts w:ascii="Arial" w:hAnsi="Arial" w:cs="Arial Rounded MT Bold"/>
          <w:sz w:val="32"/>
          <w:szCs w:val="32"/>
          <w:u w:val="single"/>
        </w:rPr>
        <w:t>VISITE DIDATTICHE, USCITE GUIDATE,</w:t>
      </w:r>
    </w:p>
    <w:p w:rsidR="00016D78" w:rsidRDefault="00836BC9">
      <w:pPr>
        <w:pStyle w:val="Titolo6"/>
        <w:tabs>
          <w:tab w:val="left" w:pos="1440"/>
        </w:tabs>
        <w:jc w:val="center"/>
        <w:rPr>
          <w:rFonts w:ascii="Arial" w:hAnsi="Arial" w:cs="Arial Rounded MT Bold"/>
          <w:sz w:val="32"/>
          <w:szCs w:val="32"/>
          <w:u w:val="single"/>
        </w:rPr>
      </w:pPr>
      <w:r>
        <w:rPr>
          <w:rFonts w:ascii="Arial" w:hAnsi="Arial" w:cs="Arial Rounded MT Bold"/>
          <w:sz w:val="32"/>
          <w:szCs w:val="32"/>
          <w:u w:val="single"/>
        </w:rPr>
        <w:t>PARTECIPAZIONE A SPETTACOLI</w:t>
      </w:r>
    </w:p>
    <w:p w:rsidR="00016D78" w:rsidRDefault="00016D78">
      <w:pPr>
        <w:pStyle w:val="Standard"/>
        <w:rPr>
          <w:rFonts w:ascii="Arial" w:hAnsi="Arial"/>
          <w:sz w:val="6"/>
          <w:szCs w:val="6"/>
          <w:lang w:val="it-IT"/>
        </w:rPr>
      </w:pPr>
    </w:p>
    <w:p w:rsidR="00016D78" w:rsidRDefault="00016D78">
      <w:pPr>
        <w:pStyle w:val="Standard"/>
        <w:spacing w:line="276" w:lineRule="auto"/>
        <w:ind w:left="720"/>
        <w:jc w:val="both"/>
        <w:rPr>
          <w:rFonts w:ascii="Arial" w:hAnsi="Arial" w:cs="Century Gothic"/>
          <w:b/>
          <w:sz w:val="6"/>
          <w:szCs w:val="6"/>
          <w:lang w:val="it-IT"/>
        </w:rPr>
      </w:pPr>
    </w:p>
    <w:p w:rsidR="00016D78" w:rsidRDefault="00836BC9">
      <w:pPr>
        <w:pStyle w:val="Standard"/>
        <w:spacing w:line="276" w:lineRule="auto"/>
        <w:jc w:val="both"/>
        <w:rPr>
          <w:rFonts w:ascii="Arial" w:hAnsi="Arial" w:cs="Century Gothic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 xml:space="preserve">Per l’anno scolastico in corso, data la carenza di risorse disponibili, non è ancora possibile sapere se verranno effettuate visite ed uscite didattiche che prevedano l’utilizzo </w:t>
      </w:r>
      <w:r>
        <w:rPr>
          <w:rFonts w:ascii="Arial" w:hAnsi="Arial" w:cs="Century Gothic"/>
          <w:sz w:val="22"/>
          <w:szCs w:val="22"/>
          <w:lang w:val="it-IT"/>
        </w:rPr>
        <w:t>dei mezzi di trasporto in appalto al Comune.</w:t>
      </w:r>
    </w:p>
    <w:p w:rsidR="00016D78" w:rsidRDefault="00836BC9">
      <w:pPr>
        <w:pStyle w:val="Standard"/>
        <w:spacing w:line="276" w:lineRule="auto"/>
        <w:jc w:val="both"/>
        <w:rPr>
          <w:rFonts w:ascii="Arial" w:hAnsi="Arial" w:cs="Century Gothic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>Verranno effettuate alcune uscite a piedi per esplorare ed approfondire la conoscenza dell’ambiente extra-scolastico ( il fiume, i prati, il bosco vicino alla scuola, il paese, il Comune, il museo, i parchi, i n</w:t>
      </w:r>
      <w:r>
        <w:rPr>
          <w:rFonts w:ascii="Arial" w:hAnsi="Arial" w:cs="Century Gothic"/>
          <w:sz w:val="22"/>
          <w:szCs w:val="22"/>
          <w:lang w:val="it-IT"/>
        </w:rPr>
        <w:t>egozi, la scuola primaria, la scuola secondaria di primo grado, la palestra, il teatro…), per conoscere, osservare e raccogliere reperti.</w:t>
      </w:r>
    </w:p>
    <w:p w:rsidR="00016D78" w:rsidRDefault="00016D78">
      <w:pPr>
        <w:pStyle w:val="Standard"/>
        <w:rPr>
          <w:rFonts w:ascii="Arial" w:hAnsi="Arial"/>
          <w:lang w:val="it-IT"/>
        </w:rPr>
      </w:pPr>
    </w:p>
    <w:p w:rsidR="00016D78" w:rsidRDefault="00836BC9">
      <w:pPr>
        <w:pStyle w:val="Titolo6"/>
        <w:tabs>
          <w:tab w:val="left" w:pos="1440"/>
        </w:tabs>
        <w:jc w:val="center"/>
        <w:rPr>
          <w:rFonts w:ascii="Arial" w:hAnsi="Arial" w:cs="Arial Rounded MT Bold"/>
          <w:bCs/>
          <w:color w:val="333333"/>
          <w:sz w:val="32"/>
          <w:szCs w:val="32"/>
          <w:u w:val="single"/>
        </w:rPr>
      </w:pPr>
      <w:r>
        <w:rPr>
          <w:rFonts w:ascii="Arial" w:hAnsi="Arial" w:cs="Arial Rounded MT Bold"/>
          <w:bCs/>
          <w:color w:val="333333"/>
          <w:sz w:val="32"/>
          <w:szCs w:val="32"/>
          <w:u w:val="single"/>
        </w:rPr>
        <w:t>RAPPORTI SCUOLA-FAMIGLIA</w:t>
      </w:r>
    </w:p>
    <w:p w:rsidR="00016D78" w:rsidRDefault="00016D78">
      <w:pPr>
        <w:pStyle w:val="Standard"/>
        <w:spacing w:line="276" w:lineRule="auto"/>
        <w:ind w:left="720" w:right="567"/>
        <w:jc w:val="both"/>
        <w:rPr>
          <w:rFonts w:ascii="Arial" w:hAnsi="Arial" w:cs="Century Gothic"/>
          <w:sz w:val="10"/>
          <w:szCs w:val="10"/>
          <w:lang w:val="it-IT"/>
        </w:rPr>
      </w:pPr>
    </w:p>
    <w:p w:rsidR="00016D78" w:rsidRPr="008D3762" w:rsidRDefault="00836BC9">
      <w:pPr>
        <w:pStyle w:val="Standard"/>
        <w:tabs>
          <w:tab w:val="left" w:pos="9356"/>
        </w:tabs>
        <w:spacing w:line="276" w:lineRule="auto"/>
        <w:jc w:val="both"/>
        <w:rPr>
          <w:rFonts w:ascii="Arial" w:hAnsi="Arial"/>
          <w:b/>
          <w:bCs/>
          <w:sz w:val="22"/>
          <w:szCs w:val="22"/>
          <w:lang w:val="it-IT"/>
        </w:rPr>
      </w:pPr>
      <w:r>
        <w:rPr>
          <w:rFonts w:ascii="Arial" w:hAnsi="Arial" w:cs="Century Gothic"/>
          <w:b/>
          <w:bCs/>
          <w:sz w:val="22"/>
          <w:szCs w:val="22"/>
          <w:u w:val="single"/>
          <w:lang w:val="it-IT"/>
        </w:rPr>
        <w:t>Le forme di partecipazione previste dagli organi collegiali sono le seguenti:</w:t>
      </w:r>
    </w:p>
    <w:p w:rsidR="00016D78" w:rsidRPr="008D3762" w:rsidRDefault="00836BC9">
      <w:pPr>
        <w:pStyle w:val="Standard"/>
        <w:numPr>
          <w:ilvl w:val="0"/>
          <w:numId w:val="103"/>
        </w:numPr>
        <w:tabs>
          <w:tab w:val="left" w:pos="1134"/>
          <w:tab w:val="left" w:pos="9923"/>
        </w:tabs>
        <w:spacing w:line="276" w:lineRule="auto"/>
        <w:ind w:left="567" w:hanging="567"/>
        <w:jc w:val="both"/>
        <w:rPr>
          <w:rFonts w:ascii="Arial" w:hAnsi="Arial"/>
          <w:sz w:val="22"/>
          <w:szCs w:val="22"/>
          <w:lang w:val="it-IT"/>
        </w:rPr>
      </w:pPr>
      <w:r>
        <w:rPr>
          <w:rFonts w:ascii="Arial" w:hAnsi="Arial" w:cs="Century Gothic"/>
          <w:b/>
          <w:sz w:val="22"/>
          <w:szCs w:val="22"/>
          <w:lang w:val="it-IT"/>
        </w:rPr>
        <w:t xml:space="preserve">CONSIGLIO </w:t>
      </w:r>
      <w:r>
        <w:rPr>
          <w:rFonts w:ascii="Arial" w:hAnsi="Arial" w:cs="Century Gothic"/>
          <w:b/>
          <w:sz w:val="22"/>
          <w:szCs w:val="22"/>
          <w:lang w:val="it-IT"/>
        </w:rPr>
        <w:t>D’ISTITUTO:</w:t>
      </w:r>
      <w:r>
        <w:rPr>
          <w:rFonts w:ascii="Arial" w:hAnsi="Arial" w:cs="Century Gothic"/>
          <w:sz w:val="22"/>
          <w:szCs w:val="22"/>
          <w:lang w:val="it-IT"/>
        </w:rPr>
        <w:t>(carica triennale) costituito dal preside e da una rappresentanza dei genitori, dei collaboratori scolastici, degli insegnanti di ogni grado scolastico.</w:t>
      </w:r>
    </w:p>
    <w:p w:rsidR="00016D78" w:rsidRPr="008D3762" w:rsidRDefault="00836BC9">
      <w:pPr>
        <w:pStyle w:val="Standard"/>
        <w:numPr>
          <w:ilvl w:val="0"/>
          <w:numId w:val="104"/>
        </w:numPr>
        <w:tabs>
          <w:tab w:val="left" w:pos="1030"/>
          <w:tab w:val="left" w:pos="9923"/>
        </w:tabs>
        <w:spacing w:line="276" w:lineRule="auto"/>
        <w:ind w:left="567" w:hanging="567"/>
        <w:jc w:val="both"/>
        <w:rPr>
          <w:rFonts w:ascii="Arial" w:hAnsi="Arial"/>
          <w:sz w:val="22"/>
          <w:szCs w:val="22"/>
          <w:lang w:val="it-IT"/>
        </w:rPr>
      </w:pPr>
      <w:r>
        <w:rPr>
          <w:rFonts w:ascii="Arial" w:hAnsi="Arial" w:cs="Century Gothic"/>
          <w:b/>
          <w:sz w:val="22"/>
          <w:szCs w:val="22"/>
          <w:lang w:val="it-IT"/>
        </w:rPr>
        <w:t>CONSIGLIO DI INTERSEZIONE:</w:t>
      </w:r>
      <w:r>
        <w:rPr>
          <w:rFonts w:ascii="Arial" w:hAnsi="Arial" w:cs="Century Gothic"/>
          <w:sz w:val="22"/>
          <w:szCs w:val="22"/>
          <w:lang w:val="it-IT"/>
        </w:rPr>
        <w:t xml:space="preserve"> (carica annuale) formato dagli insegnanti del plesso e da un rapp</w:t>
      </w:r>
      <w:r>
        <w:rPr>
          <w:rFonts w:ascii="Arial" w:hAnsi="Arial" w:cs="Century Gothic"/>
          <w:sz w:val="22"/>
          <w:szCs w:val="22"/>
          <w:lang w:val="it-IT"/>
        </w:rPr>
        <w:t>resentante dei genitori per ogni sezione (eletto dai genitori nel mese di ottobre):</w:t>
      </w:r>
    </w:p>
    <w:p w:rsidR="00016D78" w:rsidRDefault="00836BC9">
      <w:pPr>
        <w:pStyle w:val="Standard"/>
        <w:tabs>
          <w:tab w:val="left" w:pos="426"/>
          <w:tab w:val="left" w:pos="9356"/>
        </w:tabs>
        <w:spacing w:line="276" w:lineRule="auto"/>
        <w:jc w:val="both"/>
        <w:rPr>
          <w:rFonts w:ascii="Arial" w:hAnsi="Arial" w:cs="Century Gothic"/>
          <w:b/>
          <w:sz w:val="22"/>
          <w:szCs w:val="22"/>
          <w:lang w:val="it-IT"/>
        </w:rPr>
      </w:pPr>
      <w:r>
        <w:rPr>
          <w:rFonts w:ascii="Arial" w:hAnsi="Arial" w:cs="Century Gothic"/>
          <w:b/>
          <w:sz w:val="22"/>
          <w:szCs w:val="22"/>
          <w:lang w:val="it-IT"/>
        </w:rPr>
        <w:t xml:space="preserve">       Nell' anno scolastico in corso si riunirà nelle seguenti giornate:</w:t>
      </w:r>
    </w:p>
    <w:p w:rsidR="00016D78" w:rsidRDefault="00836BC9">
      <w:pPr>
        <w:pStyle w:val="Standard"/>
        <w:tabs>
          <w:tab w:val="left" w:pos="426"/>
          <w:tab w:val="left" w:pos="9356"/>
        </w:tabs>
        <w:spacing w:line="276" w:lineRule="auto"/>
        <w:jc w:val="both"/>
        <w:rPr>
          <w:rFonts w:ascii="Arial" w:hAnsi="Arial" w:cs="Century Gothic"/>
          <w:b/>
          <w:sz w:val="22"/>
          <w:szCs w:val="22"/>
          <w:lang w:val="it-IT"/>
        </w:rPr>
      </w:pPr>
      <w:r>
        <w:rPr>
          <w:rFonts w:ascii="Arial" w:hAnsi="Arial" w:cs="Century Gothic"/>
          <w:b/>
          <w:sz w:val="22"/>
          <w:szCs w:val="22"/>
          <w:lang w:val="it-IT"/>
        </w:rPr>
        <w:t xml:space="preserve">                                                 10 novembre, 26 gennaio,  17 marzo, 3 maggio.</w:t>
      </w:r>
    </w:p>
    <w:p w:rsidR="00016D78" w:rsidRPr="008D3762" w:rsidRDefault="00836BC9">
      <w:pPr>
        <w:pStyle w:val="Standard"/>
        <w:numPr>
          <w:ilvl w:val="0"/>
          <w:numId w:val="105"/>
        </w:numPr>
        <w:tabs>
          <w:tab w:val="left" w:pos="2160"/>
          <w:tab w:val="left" w:pos="10436"/>
        </w:tabs>
        <w:spacing w:line="276" w:lineRule="auto"/>
        <w:ind w:left="1080" w:hanging="1080"/>
        <w:jc w:val="both"/>
        <w:rPr>
          <w:rFonts w:ascii="Arial" w:hAnsi="Arial"/>
          <w:sz w:val="22"/>
          <w:szCs w:val="22"/>
          <w:lang w:val="it-IT"/>
        </w:rPr>
      </w:pPr>
      <w:r>
        <w:rPr>
          <w:rFonts w:ascii="Arial" w:hAnsi="Arial" w:cs="Century Gothic"/>
          <w:b/>
          <w:sz w:val="22"/>
          <w:szCs w:val="22"/>
          <w:lang w:val="it-IT"/>
        </w:rPr>
        <w:t xml:space="preserve"> A</w:t>
      </w:r>
      <w:r>
        <w:rPr>
          <w:rFonts w:ascii="Arial" w:hAnsi="Arial" w:cs="Century Gothic"/>
          <w:b/>
          <w:sz w:val="22"/>
          <w:szCs w:val="22"/>
          <w:lang w:val="it-IT"/>
        </w:rPr>
        <w:t>SSEMBLEA dei GENITORI</w:t>
      </w:r>
      <w:r>
        <w:rPr>
          <w:rFonts w:ascii="Arial" w:hAnsi="Arial" w:cs="Century Gothic"/>
          <w:sz w:val="22"/>
          <w:szCs w:val="22"/>
          <w:lang w:val="it-IT"/>
        </w:rPr>
        <w:t>: formata da tutti i genitori di un plesso;</w:t>
      </w:r>
    </w:p>
    <w:p w:rsidR="00016D78" w:rsidRDefault="00836BC9">
      <w:pPr>
        <w:pStyle w:val="Standard"/>
        <w:tabs>
          <w:tab w:val="left" w:pos="2160"/>
          <w:tab w:val="left" w:pos="10436"/>
        </w:tabs>
        <w:spacing w:line="276" w:lineRule="auto"/>
        <w:ind w:left="1080" w:hanging="1080"/>
        <w:jc w:val="both"/>
        <w:rPr>
          <w:rFonts w:ascii="Arial" w:hAnsi="Arial" w:cs="Century Gothic"/>
          <w:b/>
          <w:bCs/>
          <w:sz w:val="22"/>
          <w:szCs w:val="22"/>
          <w:lang w:val="it-IT"/>
        </w:rPr>
      </w:pPr>
      <w:r>
        <w:rPr>
          <w:rFonts w:ascii="Arial" w:hAnsi="Arial" w:cs="Century Gothic"/>
          <w:b/>
          <w:bCs/>
          <w:sz w:val="22"/>
          <w:szCs w:val="22"/>
          <w:lang w:val="it-IT"/>
        </w:rPr>
        <w:t xml:space="preserve">       Nell anno scolastico in corso si riunirà nelle seguenti giornate :</w:t>
      </w:r>
    </w:p>
    <w:p w:rsidR="00016D78" w:rsidRDefault="00836BC9">
      <w:pPr>
        <w:pStyle w:val="Standard"/>
        <w:tabs>
          <w:tab w:val="left" w:pos="10436"/>
        </w:tabs>
        <w:spacing w:line="276" w:lineRule="auto"/>
        <w:ind w:left="1080" w:hanging="513"/>
        <w:jc w:val="center"/>
        <w:rPr>
          <w:rFonts w:ascii="Arial" w:hAnsi="Arial" w:cs="Century Gothic"/>
          <w:b/>
          <w:sz w:val="22"/>
          <w:szCs w:val="22"/>
          <w:lang w:val="it-IT"/>
        </w:rPr>
      </w:pPr>
      <w:r>
        <w:rPr>
          <w:rFonts w:ascii="Arial" w:hAnsi="Arial" w:cs="Century Gothic"/>
          <w:b/>
          <w:sz w:val="22"/>
          <w:szCs w:val="22"/>
          <w:lang w:val="it-IT"/>
        </w:rPr>
        <w:t xml:space="preserve"> 9 settembre, 15 ottobre, 10 dicembre, 12 maggio .</w:t>
      </w:r>
    </w:p>
    <w:p w:rsidR="00016D78" w:rsidRDefault="00016D78">
      <w:pPr>
        <w:pStyle w:val="Standard"/>
        <w:tabs>
          <w:tab w:val="left" w:pos="10436"/>
        </w:tabs>
        <w:spacing w:line="276" w:lineRule="auto"/>
        <w:ind w:left="1080" w:hanging="513"/>
        <w:jc w:val="center"/>
        <w:rPr>
          <w:rFonts w:ascii="Arial" w:hAnsi="Arial" w:cs="Century Gothic"/>
          <w:b/>
          <w:sz w:val="16"/>
          <w:szCs w:val="16"/>
          <w:lang w:val="it-IT"/>
        </w:rPr>
      </w:pPr>
    </w:p>
    <w:p w:rsidR="00016D78" w:rsidRPr="008D3762" w:rsidRDefault="00836BC9">
      <w:pPr>
        <w:pStyle w:val="Standard"/>
        <w:tabs>
          <w:tab w:val="left" w:pos="9356"/>
        </w:tabs>
        <w:spacing w:line="276" w:lineRule="auto"/>
        <w:ind w:hanging="1080"/>
        <w:rPr>
          <w:rFonts w:ascii="Arial" w:hAnsi="Arial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 xml:space="preserve">                  </w:t>
      </w:r>
      <w:r>
        <w:rPr>
          <w:rFonts w:ascii="Arial" w:hAnsi="Arial" w:cs="Century Gothic"/>
          <w:b/>
          <w:bCs/>
          <w:sz w:val="22"/>
          <w:szCs w:val="22"/>
          <w:u w:val="single"/>
          <w:lang w:val="it-IT"/>
        </w:rPr>
        <w:t xml:space="preserve">Sono previste ulteriori opportunità di scambio </w:t>
      </w:r>
      <w:r>
        <w:rPr>
          <w:rFonts w:ascii="Arial" w:hAnsi="Arial" w:cs="Century Gothic"/>
          <w:b/>
          <w:bCs/>
          <w:sz w:val="22"/>
          <w:szCs w:val="22"/>
          <w:u w:val="single"/>
          <w:lang w:val="it-IT"/>
        </w:rPr>
        <w:t>e collaborazione con le famiglie :</w:t>
      </w:r>
    </w:p>
    <w:p w:rsidR="00016D78" w:rsidRPr="008D3762" w:rsidRDefault="00836BC9">
      <w:pPr>
        <w:pStyle w:val="Standard"/>
        <w:numPr>
          <w:ilvl w:val="0"/>
          <w:numId w:val="106"/>
        </w:numPr>
        <w:tabs>
          <w:tab w:val="left" w:pos="567"/>
          <w:tab w:val="left" w:pos="9923"/>
        </w:tabs>
        <w:spacing w:line="276" w:lineRule="auto"/>
        <w:ind w:left="567" w:hanging="567"/>
        <w:jc w:val="both"/>
        <w:rPr>
          <w:rFonts w:ascii="Arial" w:hAnsi="Arial"/>
          <w:sz w:val="22"/>
          <w:szCs w:val="22"/>
          <w:lang w:val="it-IT"/>
        </w:rPr>
      </w:pPr>
      <w:r>
        <w:rPr>
          <w:rFonts w:ascii="Arial" w:hAnsi="Arial" w:cs="Century Gothic"/>
          <w:b/>
          <w:sz w:val="22"/>
          <w:szCs w:val="22"/>
          <w:lang w:val="it-IT"/>
        </w:rPr>
        <w:t xml:space="preserve"> COLLOQUI INIZIALI</w:t>
      </w:r>
      <w:r>
        <w:rPr>
          <w:rFonts w:ascii="Arial" w:hAnsi="Arial" w:cs="Century Gothic"/>
          <w:sz w:val="22"/>
          <w:szCs w:val="22"/>
          <w:lang w:val="it-IT"/>
        </w:rPr>
        <w:t xml:space="preserve">: </w:t>
      </w:r>
      <w:r>
        <w:rPr>
          <w:rFonts w:ascii="Arial" w:hAnsi="Arial" w:cs="Century Gothic"/>
          <w:b/>
          <w:bCs/>
          <w:sz w:val="22"/>
          <w:szCs w:val="22"/>
          <w:lang w:val="it-IT"/>
        </w:rPr>
        <w:t>(17 settembre)</w:t>
      </w:r>
      <w:r>
        <w:rPr>
          <w:rFonts w:ascii="Arial" w:hAnsi="Arial" w:cs="Century Gothic"/>
          <w:sz w:val="22"/>
          <w:szCs w:val="22"/>
          <w:lang w:val="it-IT"/>
        </w:rPr>
        <w:t xml:space="preserve"> coi genitori dei nuovi iscritti per approfondire la   conoscenza del bambino ed informare le famiglie in merito all’esperienza scolastica;</w:t>
      </w:r>
    </w:p>
    <w:p w:rsidR="00016D78" w:rsidRPr="008D3762" w:rsidRDefault="00836BC9">
      <w:pPr>
        <w:pStyle w:val="Standard"/>
        <w:numPr>
          <w:ilvl w:val="0"/>
          <w:numId w:val="107"/>
        </w:numPr>
        <w:tabs>
          <w:tab w:val="left" w:pos="1134"/>
          <w:tab w:val="left" w:pos="9923"/>
        </w:tabs>
        <w:spacing w:line="276" w:lineRule="auto"/>
        <w:ind w:left="567" w:hanging="567"/>
        <w:jc w:val="both"/>
        <w:rPr>
          <w:rFonts w:ascii="Arial" w:hAnsi="Arial"/>
          <w:sz w:val="22"/>
          <w:szCs w:val="22"/>
          <w:lang w:val="it-IT"/>
        </w:rPr>
      </w:pPr>
      <w:r>
        <w:rPr>
          <w:rFonts w:ascii="Arial" w:hAnsi="Arial" w:cs="Century Gothic"/>
          <w:b/>
          <w:sz w:val="22"/>
          <w:szCs w:val="22"/>
          <w:lang w:val="it-IT"/>
        </w:rPr>
        <w:t xml:space="preserve"> COLLOQUI FINALI</w:t>
      </w:r>
      <w:r>
        <w:rPr>
          <w:rFonts w:ascii="Arial" w:hAnsi="Arial" w:cs="Century Gothic"/>
          <w:sz w:val="22"/>
          <w:szCs w:val="22"/>
          <w:lang w:val="it-IT"/>
        </w:rPr>
        <w:t xml:space="preserve">: </w:t>
      </w:r>
      <w:r>
        <w:rPr>
          <w:rFonts w:ascii="Arial" w:hAnsi="Arial" w:cs="Century Gothic"/>
          <w:b/>
          <w:bCs/>
          <w:sz w:val="22"/>
          <w:szCs w:val="22"/>
          <w:lang w:val="it-IT"/>
        </w:rPr>
        <w:t>(7 giugno)</w:t>
      </w:r>
      <w:r>
        <w:rPr>
          <w:rFonts w:ascii="Arial" w:hAnsi="Arial" w:cs="Century Gothic"/>
          <w:sz w:val="22"/>
          <w:szCs w:val="22"/>
          <w:lang w:val="it-IT"/>
        </w:rPr>
        <w:t xml:space="preserve"> coi genitori dei bambini di cinque anni che andranno  alla scuola primaria, per informare le famiglie in merito a ciò che il bambino ha raggiunto  nell’ambito della sua esperienza nella scuola dell’infanzia;</w:t>
      </w:r>
    </w:p>
    <w:p w:rsidR="00016D78" w:rsidRPr="008D3762" w:rsidRDefault="00836BC9">
      <w:pPr>
        <w:pStyle w:val="Standard"/>
        <w:numPr>
          <w:ilvl w:val="0"/>
          <w:numId w:val="25"/>
        </w:numPr>
        <w:tabs>
          <w:tab w:val="left" w:pos="1134"/>
          <w:tab w:val="left" w:pos="9923"/>
        </w:tabs>
        <w:spacing w:line="276" w:lineRule="auto"/>
        <w:ind w:left="567" w:hanging="567"/>
        <w:jc w:val="both"/>
        <w:rPr>
          <w:rFonts w:ascii="Arial" w:hAnsi="Arial"/>
          <w:sz w:val="22"/>
          <w:szCs w:val="22"/>
          <w:lang w:val="it-IT"/>
        </w:rPr>
      </w:pPr>
      <w:r>
        <w:rPr>
          <w:rFonts w:ascii="Arial" w:hAnsi="Arial" w:cs="Century Gothic"/>
          <w:b/>
          <w:sz w:val="22"/>
          <w:szCs w:val="22"/>
          <w:lang w:val="it-IT"/>
        </w:rPr>
        <w:t xml:space="preserve"> INFORMAZIONI ALLE FAMIGLIE</w:t>
      </w:r>
      <w:r>
        <w:rPr>
          <w:rFonts w:ascii="Arial" w:hAnsi="Arial" w:cs="Century Gothic"/>
          <w:sz w:val="22"/>
          <w:szCs w:val="22"/>
          <w:lang w:val="it-IT"/>
        </w:rPr>
        <w:t xml:space="preserve">: </w:t>
      </w:r>
      <w:r>
        <w:rPr>
          <w:rFonts w:ascii="Arial" w:hAnsi="Arial" w:cs="Century Gothic"/>
          <w:b/>
          <w:bCs/>
          <w:sz w:val="22"/>
          <w:szCs w:val="22"/>
          <w:lang w:val="it-IT"/>
        </w:rPr>
        <w:t xml:space="preserve">(21 gennaio) </w:t>
      </w:r>
      <w:r>
        <w:rPr>
          <w:rFonts w:ascii="Arial" w:hAnsi="Arial" w:cs="Century Gothic"/>
          <w:sz w:val="22"/>
          <w:szCs w:val="22"/>
          <w:lang w:val="it-IT"/>
        </w:rPr>
        <w:t>le in</w:t>
      </w:r>
      <w:r>
        <w:rPr>
          <w:rFonts w:ascii="Arial" w:hAnsi="Arial" w:cs="Century Gothic"/>
          <w:sz w:val="22"/>
          <w:szCs w:val="22"/>
          <w:lang w:val="it-IT"/>
        </w:rPr>
        <w:t>segnanti sono a disposizione dei familiari dei bambini di 5 anni per colloqui individuali ;</w:t>
      </w:r>
    </w:p>
    <w:p w:rsidR="00016D78" w:rsidRPr="008D3762" w:rsidRDefault="00836BC9">
      <w:pPr>
        <w:pStyle w:val="Standard"/>
        <w:numPr>
          <w:ilvl w:val="0"/>
          <w:numId w:val="25"/>
        </w:numPr>
        <w:tabs>
          <w:tab w:val="left" w:pos="1134"/>
          <w:tab w:val="left" w:pos="9923"/>
        </w:tabs>
        <w:spacing w:line="276" w:lineRule="auto"/>
        <w:ind w:left="567" w:hanging="567"/>
        <w:jc w:val="both"/>
        <w:rPr>
          <w:rFonts w:ascii="Arial" w:hAnsi="Arial"/>
          <w:sz w:val="22"/>
          <w:szCs w:val="22"/>
          <w:lang w:val="it-IT"/>
        </w:rPr>
      </w:pPr>
      <w:r>
        <w:rPr>
          <w:rFonts w:ascii="Arial" w:hAnsi="Arial" w:cs="Century Gothic"/>
          <w:b/>
          <w:sz w:val="22"/>
          <w:szCs w:val="22"/>
          <w:lang w:val="it-IT"/>
        </w:rPr>
        <w:t xml:space="preserve"> COLLOQUI PROGRAMMATI</w:t>
      </w:r>
      <w:r>
        <w:rPr>
          <w:rFonts w:ascii="Arial" w:hAnsi="Arial" w:cs="Century Gothic"/>
          <w:sz w:val="22"/>
          <w:szCs w:val="22"/>
          <w:lang w:val="it-IT"/>
        </w:rPr>
        <w:t>: durante tutto l’anno scolastico possono essere richiesti al bisogno sia dai genitori che dagli insegnanti.</w:t>
      </w:r>
    </w:p>
    <w:p w:rsidR="00016D78" w:rsidRDefault="00016D78">
      <w:pPr>
        <w:pStyle w:val="Standard"/>
        <w:tabs>
          <w:tab w:val="left" w:pos="567"/>
          <w:tab w:val="left" w:pos="9356"/>
        </w:tabs>
        <w:spacing w:line="276" w:lineRule="auto"/>
        <w:jc w:val="both"/>
        <w:rPr>
          <w:rFonts w:ascii="Arial" w:hAnsi="Arial" w:cs="Century Gothic"/>
          <w:sz w:val="22"/>
          <w:szCs w:val="22"/>
          <w:lang w:val="it-IT"/>
        </w:rPr>
      </w:pPr>
    </w:p>
    <w:p w:rsidR="00016D78" w:rsidRDefault="00016D78">
      <w:pPr>
        <w:pStyle w:val="Standard"/>
        <w:tabs>
          <w:tab w:val="left" w:pos="567"/>
          <w:tab w:val="left" w:pos="9356"/>
        </w:tabs>
        <w:spacing w:line="276" w:lineRule="auto"/>
        <w:jc w:val="both"/>
        <w:rPr>
          <w:rFonts w:ascii="Arial" w:hAnsi="Arial" w:cs="Century Gothic"/>
          <w:sz w:val="22"/>
          <w:szCs w:val="22"/>
          <w:lang w:val="it-IT"/>
        </w:rPr>
      </w:pPr>
    </w:p>
    <w:p w:rsidR="00016D78" w:rsidRDefault="00836BC9">
      <w:pPr>
        <w:pStyle w:val="Standard"/>
        <w:spacing w:line="276" w:lineRule="auto"/>
        <w:ind w:left="709" w:right="567"/>
        <w:jc w:val="center"/>
        <w:rPr>
          <w:rFonts w:ascii="Arial" w:hAnsi="Arial" w:cs="Arial Rounded MT Bold"/>
          <w:b/>
          <w:sz w:val="24"/>
          <w:szCs w:val="24"/>
          <w:u w:val="single"/>
          <w:lang w:val="it-IT"/>
        </w:rPr>
      </w:pPr>
      <w:r>
        <w:rPr>
          <w:rFonts w:ascii="Arial" w:hAnsi="Arial" w:cs="Arial Rounded MT Bold"/>
          <w:b/>
          <w:sz w:val="24"/>
          <w:szCs w:val="24"/>
          <w:u w:val="single"/>
          <w:lang w:val="it-IT"/>
        </w:rPr>
        <w:t>E’ IMPORTANTE RICORDARE CHE :</w:t>
      </w:r>
    </w:p>
    <w:p w:rsidR="00016D78" w:rsidRDefault="00836BC9">
      <w:pPr>
        <w:pStyle w:val="Standard"/>
        <w:spacing w:line="276" w:lineRule="auto"/>
        <w:ind w:left="709" w:right="567"/>
        <w:jc w:val="center"/>
        <w:rPr>
          <w:rFonts w:ascii="Arial" w:hAnsi="Arial" w:cs="Arial Rounded MT Bold"/>
          <w:b/>
          <w:sz w:val="24"/>
          <w:szCs w:val="24"/>
          <w:u w:val="single"/>
          <w:lang w:val="it-IT"/>
        </w:rPr>
      </w:pPr>
      <w:r>
        <w:rPr>
          <w:rFonts w:ascii="Arial" w:hAnsi="Arial" w:cs="Arial Rounded MT Bold"/>
          <w:b/>
          <w:sz w:val="24"/>
          <w:szCs w:val="24"/>
          <w:u w:val="single"/>
          <w:lang w:val="it-IT"/>
        </w:rPr>
        <w:t>la scuola è una “comunità educativa di tutti”…</w:t>
      </w:r>
    </w:p>
    <w:p w:rsidR="00016D78" w:rsidRDefault="00016D78">
      <w:pPr>
        <w:pStyle w:val="Standard"/>
        <w:spacing w:line="276" w:lineRule="auto"/>
        <w:ind w:left="709" w:right="567"/>
        <w:jc w:val="center"/>
        <w:rPr>
          <w:rFonts w:ascii="Arial" w:hAnsi="Arial" w:cs="Arial Rounded MT Bold"/>
          <w:b/>
          <w:sz w:val="22"/>
          <w:szCs w:val="22"/>
          <w:u w:val="single"/>
          <w:lang w:val="it-IT"/>
        </w:rPr>
      </w:pPr>
    </w:p>
    <w:p w:rsidR="00016D78" w:rsidRDefault="00836BC9">
      <w:pPr>
        <w:pStyle w:val="Standard"/>
        <w:numPr>
          <w:ilvl w:val="0"/>
          <w:numId w:val="108"/>
        </w:numPr>
        <w:spacing w:line="276" w:lineRule="auto"/>
        <w:rPr>
          <w:rFonts w:ascii="Arial" w:hAnsi="Arial" w:cs="Century Gothic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>in cui insegnanti, genitori, amministratori partecipano e collaborano per un unico fine che è quello del benessere dei bambini;</w:t>
      </w:r>
    </w:p>
    <w:p w:rsidR="00016D78" w:rsidRDefault="00836BC9">
      <w:pPr>
        <w:pStyle w:val="Standard"/>
        <w:numPr>
          <w:ilvl w:val="0"/>
          <w:numId w:val="108"/>
        </w:numPr>
        <w:tabs>
          <w:tab w:val="left" w:pos="1080"/>
        </w:tabs>
        <w:spacing w:line="276" w:lineRule="auto"/>
        <w:jc w:val="both"/>
        <w:rPr>
          <w:rFonts w:ascii="Arial" w:hAnsi="Arial" w:cs="Century Gothic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>che ascolta le proposte e le iniziative delle famiglie per la realizzazione dell</w:t>
      </w:r>
      <w:r>
        <w:rPr>
          <w:rFonts w:ascii="Arial" w:hAnsi="Arial" w:cs="Century Gothic"/>
          <w:sz w:val="22"/>
          <w:szCs w:val="22"/>
          <w:lang w:val="it-IT"/>
        </w:rPr>
        <w:t>e attività programmate dagli insegnanti;</w:t>
      </w:r>
    </w:p>
    <w:p w:rsidR="00016D78" w:rsidRDefault="00836BC9">
      <w:pPr>
        <w:pStyle w:val="Standard"/>
        <w:numPr>
          <w:ilvl w:val="0"/>
          <w:numId w:val="108"/>
        </w:numPr>
        <w:tabs>
          <w:tab w:val="left" w:pos="1080"/>
        </w:tabs>
        <w:spacing w:line="276" w:lineRule="auto"/>
        <w:jc w:val="both"/>
        <w:rPr>
          <w:rFonts w:ascii="Arial" w:hAnsi="Arial" w:cs="Century Gothic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>in cui ogni componente può trovare delle occasioni di crescita personale.</w:t>
      </w:r>
    </w:p>
    <w:p w:rsidR="00016D78" w:rsidRDefault="00016D78">
      <w:pPr>
        <w:pStyle w:val="Standard"/>
        <w:rPr>
          <w:rFonts w:ascii="Arial" w:hAnsi="Arial"/>
          <w:sz w:val="22"/>
          <w:szCs w:val="22"/>
          <w:lang w:val="it-IT"/>
        </w:rPr>
      </w:pPr>
    </w:p>
    <w:p w:rsidR="00016D78" w:rsidRDefault="00016D78">
      <w:pPr>
        <w:pStyle w:val="Standard"/>
        <w:rPr>
          <w:rFonts w:ascii="Arial" w:hAnsi="Arial"/>
          <w:sz w:val="22"/>
          <w:szCs w:val="22"/>
          <w:lang w:val="it-IT"/>
        </w:rPr>
      </w:pPr>
    </w:p>
    <w:p w:rsidR="00016D78" w:rsidRDefault="00016D78">
      <w:pPr>
        <w:pStyle w:val="Titolo6"/>
        <w:tabs>
          <w:tab w:val="left" w:pos="1440"/>
        </w:tabs>
        <w:ind w:right="0"/>
        <w:jc w:val="center"/>
        <w:rPr>
          <w:rFonts w:ascii="Arial" w:hAnsi="Arial" w:cs="Arial Rounded MT Bold"/>
          <w:szCs w:val="22"/>
        </w:rPr>
      </w:pPr>
    </w:p>
    <w:p w:rsidR="00016D78" w:rsidRDefault="00016D78">
      <w:pPr>
        <w:pStyle w:val="Standard"/>
        <w:rPr>
          <w:rFonts w:ascii="Arial" w:hAnsi="Arial"/>
          <w:sz w:val="22"/>
          <w:szCs w:val="22"/>
          <w:lang w:val="it-IT"/>
        </w:rPr>
      </w:pPr>
    </w:p>
    <w:p w:rsidR="00016D78" w:rsidRDefault="00016D78">
      <w:pPr>
        <w:pStyle w:val="Titolo6"/>
        <w:tabs>
          <w:tab w:val="left" w:pos="1440"/>
        </w:tabs>
        <w:jc w:val="center"/>
        <w:rPr>
          <w:rFonts w:ascii="Arial" w:hAnsi="Arial" w:cs="Arial Rounded MT Bold"/>
          <w:sz w:val="16"/>
          <w:szCs w:val="16"/>
          <w:u w:val="single"/>
        </w:rPr>
      </w:pPr>
    </w:p>
    <w:p w:rsidR="00016D78" w:rsidRDefault="00836BC9">
      <w:pPr>
        <w:pStyle w:val="Titolo6"/>
        <w:tabs>
          <w:tab w:val="left" w:pos="1440"/>
        </w:tabs>
        <w:jc w:val="center"/>
        <w:rPr>
          <w:rFonts w:ascii="Arial" w:hAnsi="Arial" w:cs="Arial Rounded MT Bold"/>
          <w:sz w:val="32"/>
          <w:szCs w:val="32"/>
          <w:u w:val="single"/>
        </w:rPr>
      </w:pPr>
      <w:r>
        <w:rPr>
          <w:rFonts w:ascii="Arial" w:hAnsi="Arial" w:cs="Arial Rounded MT Bold"/>
          <w:sz w:val="32"/>
          <w:szCs w:val="32"/>
          <w:u w:val="single"/>
        </w:rPr>
        <w:t>VISSUTO SCOLASTICO</w:t>
      </w:r>
    </w:p>
    <w:p w:rsidR="00016D78" w:rsidRDefault="00016D78">
      <w:pPr>
        <w:pStyle w:val="Standard"/>
        <w:spacing w:line="276" w:lineRule="auto"/>
        <w:ind w:left="720" w:right="567"/>
        <w:jc w:val="both"/>
        <w:rPr>
          <w:rFonts w:ascii="Arial" w:hAnsi="Arial" w:cs="Century Gothic"/>
          <w:sz w:val="6"/>
          <w:szCs w:val="6"/>
          <w:lang w:val="it-IT"/>
        </w:rPr>
      </w:pPr>
    </w:p>
    <w:p w:rsidR="00016D78" w:rsidRDefault="00836BC9">
      <w:pPr>
        <w:pStyle w:val="Standard"/>
        <w:spacing w:line="276" w:lineRule="auto"/>
        <w:jc w:val="both"/>
        <w:rPr>
          <w:rFonts w:ascii="Arial" w:hAnsi="Arial" w:cs="Century Gothic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>Le attività didattiche programmate si attuno attraverso:</w:t>
      </w:r>
    </w:p>
    <w:p w:rsidR="00016D78" w:rsidRPr="008D3762" w:rsidRDefault="00836BC9">
      <w:pPr>
        <w:pStyle w:val="Standard"/>
        <w:numPr>
          <w:ilvl w:val="0"/>
          <w:numId w:val="109"/>
        </w:numPr>
        <w:tabs>
          <w:tab w:val="left" w:pos="1069"/>
        </w:tabs>
        <w:spacing w:line="276" w:lineRule="auto"/>
        <w:jc w:val="both"/>
        <w:rPr>
          <w:rFonts w:ascii="Arial" w:hAnsi="Arial"/>
          <w:sz w:val="22"/>
          <w:szCs w:val="22"/>
          <w:lang w:val="it-IT"/>
        </w:rPr>
      </w:pPr>
      <w:r>
        <w:rPr>
          <w:rFonts w:ascii="Arial" w:hAnsi="Arial" w:cs="Century Gothic"/>
          <w:b/>
          <w:sz w:val="22"/>
          <w:szCs w:val="22"/>
          <w:lang w:val="it-IT"/>
        </w:rPr>
        <w:t>Attività di sezione</w:t>
      </w:r>
      <w:r>
        <w:rPr>
          <w:rFonts w:ascii="Arial" w:hAnsi="Arial" w:cs="Century Gothic"/>
          <w:sz w:val="22"/>
          <w:szCs w:val="22"/>
          <w:lang w:val="it-IT"/>
        </w:rPr>
        <w:t xml:space="preserve">: percorsi didattici, specificati nella </w:t>
      </w:r>
      <w:r>
        <w:rPr>
          <w:rFonts w:ascii="Arial" w:hAnsi="Arial" w:cs="Century Gothic"/>
          <w:sz w:val="22"/>
          <w:szCs w:val="22"/>
          <w:lang w:val="it-IT"/>
        </w:rPr>
        <w:t>programmazione di sezione, che coinvolgono tutti i bambini della sezione stessa;</w:t>
      </w:r>
    </w:p>
    <w:p w:rsidR="00016D78" w:rsidRPr="008D3762" w:rsidRDefault="00836BC9">
      <w:pPr>
        <w:pStyle w:val="Standard"/>
        <w:numPr>
          <w:ilvl w:val="0"/>
          <w:numId w:val="110"/>
        </w:numPr>
        <w:tabs>
          <w:tab w:val="left" w:pos="1069"/>
        </w:tabs>
        <w:spacing w:line="276" w:lineRule="auto"/>
        <w:jc w:val="both"/>
        <w:rPr>
          <w:rFonts w:ascii="Arial" w:hAnsi="Arial"/>
          <w:sz w:val="22"/>
          <w:szCs w:val="22"/>
          <w:lang w:val="it-IT"/>
        </w:rPr>
      </w:pPr>
      <w:r>
        <w:rPr>
          <w:rFonts w:ascii="Arial" w:hAnsi="Arial" w:cs="Century Gothic"/>
          <w:b/>
          <w:sz w:val="22"/>
          <w:szCs w:val="22"/>
          <w:lang w:val="it-IT"/>
        </w:rPr>
        <w:t>Attività a piccoli gruppi</w:t>
      </w:r>
      <w:r>
        <w:rPr>
          <w:rFonts w:ascii="Arial" w:hAnsi="Arial" w:cs="Century Gothic"/>
          <w:sz w:val="22"/>
          <w:szCs w:val="22"/>
          <w:lang w:val="it-IT"/>
        </w:rPr>
        <w:t>: all’interno delle sezioni si formano dei gruppi di bambini suddivisi per età, per interessi, per attività specifiche con alunni portatori di handica</w:t>
      </w:r>
      <w:r>
        <w:rPr>
          <w:rFonts w:ascii="Arial" w:hAnsi="Arial" w:cs="Century Gothic"/>
          <w:sz w:val="22"/>
          <w:szCs w:val="22"/>
          <w:lang w:val="it-IT"/>
        </w:rPr>
        <w:t>p;</w:t>
      </w:r>
    </w:p>
    <w:p w:rsidR="00016D78" w:rsidRPr="008D3762" w:rsidRDefault="00836BC9">
      <w:pPr>
        <w:pStyle w:val="Standard"/>
        <w:numPr>
          <w:ilvl w:val="0"/>
          <w:numId w:val="111"/>
        </w:numPr>
        <w:tabs>
          <w:tab w:val="left" w:pos="1069"/>
        </w:tabs>
        <w:spacing w:line="276" w:lineRule="auto"/>
        <w:jc w:val="both"/>
        <w:rPr>
          <w:rFonts w:ascii="Arial" w:hAnsi="Arial"/>
          <w:sz w:val="22"/>
          <w:szCs w:val="22"/>
          <w:lang w:val="it-IT"/>
        </w:rPr>
      </w:pPr>
      <w:r>
        <w:rPr>
          <w:rFonts w:ascii="Arial" w:hAnsi="Arial" w:cs="Century Gothic"/>
          <w:b/>
          <w:sz w:val="22"/>
          <w:szCs w:val="22"/>
          <w:lang w:val="it-IT"/>
        </w:rPr>
        <w:t>Attività  di intersezione</w:t>
      </w:r>
      <w:r>
        <w:rPr>
          <w:rFonts w:ascii="Arial" w:hAnsi="Arial" w:cs="Century Gothic"/>
          <w:sz w:val="22"/>
          <w:szCs w:val="22"/>
          <w:lang w:val="it-IT"/>
        </w:rPr>
        <w:t>: percorsi didattici ed esperienze, programmati collegialmente da tutti gli insegnanti del plesso, che coinvolgono i bambini delle tre sezioni, insieme oppure divisi in gruppi misti; altri momenti d’intersezione sono quelli dedi</w:t>
      </w:r>
      <w:r>
        <w:rPr>
          <w:rFonts w:ascii="Arial" w:hAnsi="Arial" w:cs="Century Gothic"/>
          <w:sz w:val="22"/>
          <w:szCs w:val="22"/>
          <w:lang w:val="it-IT"/>
        </w:rPr>
        <w:t>cati al gioco, libero o guidato, in salone e all’aperto, alla proiezione di diapositive e filmati, al riposo pomeridiano, alla merenda, alle feste...;</w:t>
      </w:r>
    </w:p>
    <w:p w:rsidR="00016D78" w:rsidRPr="008D3762" w:rsidRDefault="00836BC9">
      <w:pPr>
        <w:pStyle w:val="Standard"/>
        <w:numPr>
          <w:ilvl w:val="0"/>
          <w:numId w:val="16"/>
        </w:numPr>
        <w:tabs>
          <w:tab w:val="left" w:pos="370"/>
        </w:tabs>
        <w:spacing w:line="276" w:lineRule="auto"/>
        <w:jc w:val="both"/>
        <w:rPr>
          <w:lang w:val="it-IT"/>
        </w:rPr>
      </w:pPr>
      <w:r>
        <w:rPr>
          <w:rFonts w:ascii="Arial" w:hAnsi="Arial" w:cs="Century Gothic"/>
          <w:b/>
          <w:sz w:val="22"/>
          <w:szCs w:val="22"/>
          <w:lang w:val="it-IT"/>
        </w:rPr>
        <w:t>Attività di laboratorio</w:t>
      </w:r>
      <w:r>
        <w:rPr>
          <w:rFonts w:ascii="Arial" w:hAnsi="Arial" w:cs="Century Gothic"/>
          <w:sz w:val="22"/>
          <w:szCs w:val="22"/>
          <w:lang w:val="it-IT"/>
        </w:rPr>
        <w:t>: i bambini di tutte le sezioni vengono suddivisi per età per svolgere attività sp</w:t>
      </w:r>
      <w:r>
        <w:rPr>
          <w:rFonts w:ascii="Arial" w:hAnsi="Arial" w:cs="Century Gothic"/>
          <w:sz w:val="22"/>
          <w:szCs w:val="22"/>
          <w:lang w:val="it-IT"/>
        </w:rPr>
        <w:t>ecifiche;</w:t>
      </w:r>
    </w:p>
    <w:p w:rsidR="00016D78" w:rsidRPr="008D3762" w:rsidRDefault="00836BC9">
      <w:pPr>
        <w:pStyle w:val="Standard"/>
        <w:numPr>
          <w:ilvl w:val="0"/>
          <w:numId w:val="112"/>
        </w:numPr>
        <w:tabs>
          <w:tab w:val="left" w:pos="1069"/>
        </w:tabs>
        <w:spacing w:line="276" w:lineRule="auto"/>
        <w:jc w:val="both"/>
        <w:rPr>
          <w:rFonts w:ascii="Arial" w:hAnsi="Arial"/>
          <w:sz w:val="22"/>
          <w:szCs w:val="22"/>
          <w:lang w:val="it-IT"/>
        </w:rPr>
      </w:pPr>
      <w:r>
        <w:rPr>
          <w:rFonts w:ascii="Arial" w:hAnsi="Arial" w:cs="Century Gothic"/>
          <w:b/>
          <w:sz w:val="22"/>
          <w:szCs w:val="22"/>
          <w:lang w:val="it-IT"/>
        </w:rPr>
        <w:t>Attività a sezioni aperte</w:t>
      </w:r>
      <w:r>
        <w:rPr>
          <w:rFonts w:ascii="Arial" w:hAnsi="Arial" w:cs="Century Gothic"/>
          <w:sz w:val="22"/>
          <w:szCs w:val="22"/>
          <w:lang w:val="it-IT"/>
        </w:rPr>
        <w:t>: per favorire l’inserimento, la socializzazione, la conoscenza e l’integrazione, dalle ore 8.00 alle ore 8.45, i bambini hanno la possibilità di muoversi tra alcuni spazi scolastici ( le sezioni, il salone e il saloncino</w:t>
      </w:r>
      <w:r>
        <w:rPr>
          <w:rFonts w:ascii="Arial" w:hAnsi="Arial" w:cs="Century Gothic"/>
          <w:sz w:val="22"/>
          <w:szCs w:val="22"/>
          <w:lang w:val="it-IT"/>
        </w:rPr>
        <w:t>) e di scegliere lo spazio che è più consono ai loro interessi e alle loro esigenze.</w:t>
      </w:r>
    </w:p>
    <w:p w:rsidR="00016D78" w:rsidRDefault="00836BC9">
      <w:pPr>
        <w:pStyle w:val="Titolo6"/>
        <w:tabs>
          <w:tab w:val="left" w:pos="720"/>
        </w:tabs>
        <w:ind w:left="0" w:right="0"/>
        <w:jc w:val="center"/>
        <w:rPr>
          <w:rFonts w:ascii="Arial" w:hAnsi="Arial" w:cs="Arial Rounded MT Bold"/>
          <w:sz w:val="32"/>
          <w:szCs w:val="32"/>
          <w:u w:val="single"/>
        </w:rPr>
      </w:pPr>
      <w:r>
        <w:rPr>
          <w:rFonts w:ascii="Arial" w:hAnsi="Arial" w:cs="Arial Rounded MT Bold"/>
          <w:sz w:val="32"/>
          <w:szCs w:val="32"/>
          <w:u w:val="single"/>
        </w:rPr>
        <w:t>OPPORTUNITÀ  EDUCATIVE</w:t>
      </w:r>
    </w:p>
    <w:p w:rsidR="00016D78" w:rsidRDefault="00016D78">
      <w:pPr>
        <w:pStyle w:val="Standard"/>
        <w:rPr>
          <w:rFonts w:ascii="Arial" w:hAnsi="Arial"/>
          <w:sz w:val="6"/>
          <w:szCs w:val="6"/>
          <w:lang w:val="it-IT"/>
        </w:rPr>
      </w:pPr>
    </w:p>
    <w:p w:rsidR="00016D78" w:rsidRDefault="00016D78">
      <w:pPr>
        <w:pStyle w:val="Standard"/>
        <w:spacing w:line="276" w:lineRule="auto"/>
        <w:jc w:val="both"/>
        <w:rPr>
          <w:rFonts w:ascii="Arial" w:hAnsi="Arial" w:cs="Century Gothic"/>
          <w:sz w:val="4"/>
          <w:szCs w:val="4"/>
          <w:lang w:val="it-IT"/>
        </w:rPr>
      </w:pPr>
    </w:p>
    <w:p w:rsidR="00016D78" w:rsidRDefault="00836BC9">
      <w:pPr>
        <w:pStyle w:val="Standard"/>
        <w:spacing w:line="276" w:lineRule="auto"/>
        <w:jc w:val="both"/>
        <w:rPr>
          <w:rFonts w:ascii="Arial" w:hAnsi="Arial" w:cs="Century Gothic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>Nell’arco della giornata scolastica vi sono situazioni di vita pratica e di relazione con coetanei ed adulti che offrono ai bambini notevoli oppo</w:t>
      </w:r>
      <w:r>
        <w:rPr>
          <w:rFonts w:ascii="Arial" w:hAnsi="Arial" w:cs="Century Gothic"/>
          <w:sz w:val="22"/>
          <w:szCs w:val="22"/>
          <w:lang w:val="it-IT"/>
        </w:rPr>
        <w:t>rtunità educative e consentono alle insegnanti di:</w:t>
      </w:r>
    </w:p>
    <w:p w:rsidR="00016D78" w:rsidRDefault="00836BC9">
      <w:pPr>
        <w:pStyle w:val="Standard"/>
        <w:tabs>
          <w:tab w:val="left" w:pos="426"/>
        </w:tabs>
        <w:spacing w:line="276" w:lineRule="auto"/>
        <w:jc w:val="both"/>
        <w:rPr>
          <w:rFonts w:ascii="Arial" w:hAnsi="Arial" w:cs="Century Gothic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>- identificare il livello di autonomia raggiunto dai bambini nei vari contesti di vita;</w:t>
      </w:r>
    </w:p>
    <w:p w:rsidR="00016D78" w:rsidRDefault="00836BC9">
      <w:pPr>
        <w:pStyle w:val="Standard"/>
        <w:spacing w:line="276" w:lineRule="auto"/>
        <w:jc w:val="both"/>
        <w:rPr>
          <w:rFonts w:ascii="Arial" w:hAnsi="Arial" w:cs="Century Gothic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 xml:space="preserve">- promuovere attività di sostegno e recupero     </w:t>
      </w:r>
    </w:p>
    <w:p w:rsidR="00016D78" w:rsidRDefault="00836BC9">
      <w:pPr>
        <w:pStyle w:val="Standard"/>
        <w:spacing w:line="276" w:lineRule="auto"/>
        <w:jc w:val="both"/>
        <w:rPr>
          <w:rFonts w:ascii="Arial" w:hAnsi="Arial" w:cs="Century Gothic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>- rispettare le esigenze, i tempi, i ritmi di ciascun bambino.</w:t>
      </w:r>
    </w:p>
    <w:p w:rsidR="00016D78" w:rsidRDefault="00836BC9">
      <w:pPr>
        <w:pStyle w:val="Standard"/>
        <w:spacing w:line="276" w:lineRule="auto"/>
        <w:jc w:val="both"/>
        <w:rPr>
          <w:rFonts w:ascii="Arial" w:hAnsi="Arial" w:cs="Century Gothic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 xml:space="preserve">I </w:t>
      </w:r>
      <w:r>
        <w:rPr>
          <w:rFonts w:ascii="Arial" w:hAnsi="Arial" w:cs="Century Gothic"/>
          <w:sz w:val="22"/>
          <w:szCs w:val="22"/>
          <w:lang w:val="it-IT"/>
        </w:rPr>
        <w:t>momenti dedicati all’igiene, al pranzo, al riposo pomeridiano, all’entrata e all’uscita dei bambini sono situazioni della vita scolastica la cui importanza non deve essere sottovalutata, in quanto costituiscono occasioni di maturazione e di crescita person</w:t>
      </w:r>
      <w:r>
        <w:rPr>
          <w:rFonts w:ascii="Arial" w:hAnsi="Arial" w:cs="Century Gothic"/>
          <w:sz w:val="22"/>
          <w:szCs w:val="22"/>
          <w:lang w:val="it-IT"/>
        </w:rPr>
        <w:t>ale.</w:t>
      </w:r>
    </w:p>
    <w:p w:rsidR="00016D78" w:rsidRPr="008D3762" w:rsidRDefault="00836BC9">
      <w:pPr>
        <w:pStyle w:val="Standard"/>
        <w:numPr>
          <w:ilvl w:val="0"/>
          <w:numId w:val="113"/>
        </w:numPr>
        <w:tabs>
          <w:tab w:val="left" w:pos="1080"/>
        </w:tabs>
        <w:spacing w:line="276" w:lineRule="auto"/>
        <w:jc w:val="both"/>
        <w:rPr>
          <w:rFonts w:ascii="Arial" w:hAnsi="Arial"/>
          <w:sz w:val="22"/>
          <w:szCs w:val="22"/>
          <w:lang w:val="it-IT"/>
        </w:rPr>
      </w:pPr>
      <w:r>
        <w:rPr>
          <w:rFonts w:ascii="Arial" w:hAnsi="Arial" w:cs="Century Gothic"/>
          <w:b/>
          <w:sz w:val="22"/>
          <w:szCs w:val="22"/>
          <w:lang w:val="it-IT"/>
        </w:rPr>
        <w:t>Entrata/uscita</w:t>
      </w:r>
      <w:r>
        <w:rPr>
          <w:rFonts w:ascii="Arial" w:hAnsi="Arial" w:cs="Century Gothic"/>
          <w:sz w:val="22"/>
          <w:szCs w:val="22"/>
          <w:lang w:val="it-IT"/>
        </w:rPr>
        <w:t xml:space="preserve"> : per favorire il rapporto e le comunicazioni tra scuola e famiglia e per consentire ai bambini un distacco sereno, è molto importante che vengano rispettati gli orari di entrata e di uscita.</w:t>
      </w:r>
    </w:p>
    <w:p w:rsidR="00016D78" w:rsidRPr="008D3762" w:rsidRDefault="00836BC9">
      <w:pPr>
        <w:pStyle w:val="Standard"/>
        <w:numPr>
          <w:ilvl w:val="0"/>
          <w:numId w:val="53"/>
        </w:numPr>
        <w:tabs>
          <w:tab w:val="left" w:pos="426"/>
          <w:tab w:val="left" w:pos="1080"/>
        </w:tabs>
        <w:spacing w:line="276" w:lineRule="auto"/>
        <w:jc w:val="both"/>
        <w:rPr>
          <w:rFonts w:ascii="Arial" w:hAnsi="Arial"/>
          <w:sz w:val="22"/>
          <w:szCs w:val="22"/>
          <w:lang w:val="it-IT"/>
        </w:rPr>
      </w:pPr>
      <w:r>
        <w:rPr>
          <w:rFonts w:ascii="Arial" w:hAnsi="Arial" w:cs="Century Gothic"/>
          <w:b/>
          <w:sz w:val="22"/>
          <w:szCs w:val="22"/>
          <w:lang w:val="it-IT"/>
        </w:rPr>
        <w:t>Igiene</w:t>
      </w:r>
      <w:r>
        <w:rPr>
          <w:rFonts w:ascii="Arial" w:hAnsi="Arial" w:cs="Century Gothic"/>
          <w:sz w:val="22"/>
          <w:szCs w:val="22"/>
          <w:lang w:val="it-IT"/>
        </w:rPr>
        <w:t xml:space="preserve"> : il bagno è un luogo in cui non si s</w:t>
      </w:r>
      <w:r>
        <w:rPr>
          <w:rFonts w:ascii="Arial" w:hAnsi="Arial" w:cs="Century Gothic"/>
          <w:sz w:val="22"/>
          <w:szCs w:val="22"/>
          <w:lang w:val="it-IT"/>
        </w:rPr>
        <w:t>oddisfano solo necessità di ordine igienico, in esso avvengono incontri, scambi, relazioni, importanti riconoscimenti di sé e la conquista graduale di importanti autonomie</w:t>
      </w:r>
    </w:p>
    <w:p w:rsidR="00016D78" w:rsidRPr="008D3762" w:rsidRDefault="00836BC9">
      <w:pPr>
        <w:pStyle w:val="Standard"/>
        <w:numPr>
          <w:ilvl w:val="0"/>
          <w:numId w:val="53"/>
        </w:numPr>
        <w:tabs>
          <w:tab w:val="left" w:pos="426"/>
        </w:tabs>
        <w:spacing w:line="276" w:lineRule="auto"/>
        <w:jc w:val="both"/>
        <w:rPr>
          <w:lang w:val="it-IT"/>
        </w:rPr>
      </w:pPr>
      <w:r>
        <w:rPr>
          <w:rFonts w:ascii="Arial" w:hAnsi="Arial" w:cs="Century Gothic"/>
          <w:b/>
          <w:sz w:val="22"/>
          <w:szCs w:val="22"/>
          <w:lang w:val="it-IT"/>
        </w:rPr>
        <w:t xml:space="preserve">Pranzo: </w:t>
      </w:r>
      <w:r>
        <w:rPr>
          <w:rFonts w:ascii="Arial" w:hAnsi="Arial" w:cs="Century Gothic"/>
          <w:sz w:val="22"/>
          <w:szCs w:val="22"/>
          <w:lang w:val="it-IT"/>
        </w:rPr>
        <w:t>il momento del pranzo consente ai bambini di acquisire e sviluppare le varie</w:t>
      </w:r>
      <w:r>
        <w:rPr>
          <w:rFonts w:ascii="Arial" w:hAnsi="Arial" w:cs="Century Gothic"/>
          <w:sz w:val="22"/>
          <w:szCs w:val="22"/>
          <w:lang w:val="it-IT"/>
        </w:rPr>
        <w:t xml:space="preserve"> abilità motorie e le pratiche relative all’assunzione del cibo, anche cercando di consumare il pasto interamente o accettando almeno di assaggiare alcuni alimenti meno graditi.</w:t>
      </w:r>
    </w:p>
    <w:p w:rsidR="00016D78" w:rsidRDefault="00836BC9">
      <w:pPr>
        <w:pStyle w:val="Standard"/>
        <w:tabs>
          <w:tab w:val="left" w:pos="1856"/>
        </w:tabs>
        <w:spacing w:line="276" w:lineRule="auto"/>
        <w:ind w:left="722"/>
        <w:jc w:val="both"/>
        <w:rPr>
          <w:rFonts w:ascii="Arial" w:hAnsi="Arial" w:cs="Century Gothic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>Durante il pranzo l’autonomia dei bambini viene continuamente sollecitata medi</w:t>
      </w:r>
      <w:r>
        <w:rPr>
          <w:rFonts w:ascii="Arial" w:hAnsi="Arial" w:cs="Century Gothic"/>
          <w:sz w:val="22"/>
          <w:szCs w:val="22"/>
          <w:lang w:val="it-IT"/>
        </w:rPr>
        <w:t>ante la loro responsabilizzazione nella preparazione e nel riordino dei tavoli, nell’offerta di aiuto da parte dei bambini più grandi a quelli più piccoli... ecc.</w:t>
      </w:r>
    </w:p>
    <w:p w:rsidR="00016D78" w:rsidRDefault="00836BC9">
      <w:pPr>
        <w:pStyle w:val="Standard"/>
        <w:tabs>
          <w:tab w:val="left" w:pos="1856"/>
        </w:tabs>
        <w:spacing w:line="276" w:lineRule="auto"/>
        <w:ind w:left="722"/>
        <w:jc w:val="both"/>
        <w:rPr>
          <w:rFonts w:ascii="Arial" w:hAnsi="Arial" w:cs="Century Gothic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 xml:space="preserve">E’ importante che la consumazione del pasto avvenga in un ambiente accogliente, sereno, tale </w:t>
      </w:r>
      <w:r>
        <w:rPr>
          <w:rFonts w:ascii="Arial" w:hAnsi="Arial" w:cs="Century Gothic"/>
          <w:sz w:val="22"/>
          <w:szCs w:val="22"/>
          <w:lang w:val="it-IT"/>
        </w:rPr>
        <w:t>da favorire la comunicazione, gli scambi e le relazioni interpersonali.</w:t>
      </w:r>
    </w:p>
    <w:p w:rsidR="00016D78" w:rsidRDefault="00836BC9">
      <w:pPr>
        <w:pStyle w:val="Standard"/>
        <w:tabs>
          <w:tab w:val="left" w:pos="1856"/>
        </w:tabs>
        <w:spacing w:line="276" w:lineRule="auto"/>
        <w:ind w:left="722"/>
        <w:jc w:val="both"/>
        <w:rPr>
          <w:rFonts w:ascii="Arial" w:hAnsi="Arial" w:cs="Century Gothic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>L’obiettivo che si intende raggiungere è quello di infondere un atteggiamento positivo nei confronti del cibo che si trasformi, nel tempo, in una vera educazione alimentare.</w:t>
      </w:r>
    </w:p>
    <w:p w:rsidR="00016D78" w:rsidRPr="008D3762" w:rsidRDefault="00836BC9">
      <w:pPr>
        <w:pStyle w:val="Standard"/>
        <w:numPr>
          <w:ilvl w:val="0"/>
          <w:numId w:val="114"/>
        </w:numPr>
        <w:tabs>
          <w:tab w:val="left" w:pos="426"/>
        </w:tabs>
        <w:spacing w:line="276" w:lineRule="auto"/>
        <w:jc w:val="both"/>
        <w:rPr>
          <w:lang w:val="it-IT"/>
        </w:rPr>
      </w:pPr>
      <w:r>
        <w:rPr>
          <w:rFonts w:ascii="Arial" w:hAnsi="Arial" w:cs="Century Gothic"/>
          <w:b/>
          <w:sz w:val="22"/>
          <w:szCs w:val="22"/>
          <w:lang w:val="it-IT"/>
        </w:rPr>
        <w:t xml:space="preserve">   Riposo </w:t>
      </w:r>
      <w:r>
        <w:rPr>
          <w:rFonts w:ascii="Arial" w:hAnsi="Arial" w:cs="Century Gothic"/>
          <w:b/>
          <w:sz w:val="22"/>
          <w:szCs w:val="22"/>
          <w:lang w:val="it-IT"/>
        </w:rPr>
        <w:t xml:space="preserve">pomeridiano: </w:t>
      </w:r>
      <w:r>
        <w:rPr>
          <w:rFonts w:ascii="Arial" w:hAnsi="Arial" w:cs="Century Gothic"/>
          <w:sz w:val="22"/>
          <w:szCs w:val="22"/>
          <w:lang w:val="it-IT"/>
        </w:rPr>
        <w:t>la preparazione al riposo è un momento molto delicato: i bambini,  aiutati dalle insegnanti, preparano il letto, si tolgono le scarpe, ascoltano una ninna nanna o una fiaba; in tale contesto è importante che l’insegnante sappia infondere sicur</w:t>
      </w:r>
      <w:r>
        <w:rPr>
          <w:rFonts w:ascii="Arial" w:hAnsi="Arial" w:cs="Century Gothic"/>
          <w:sz w:val="22"/>
          <w:szCs w:val="22"/>
          <w:lang w:val="it-IT"/>
        </w:rPr>
        <w:t>ezza e fiducia. I bambini più grandi invece rimangono alzati e svolgono attività specifiche per la loro età.</w:t>
      </w:r>
    </w:p>
    <w:p w:rsidR="00016D78" w:rsidRDefault="00836BC9">
      <w:pPr>
        <w:pStyle w:val="Standard"/>
        <w:spacing w:line="276" w:lineRule="auto"/>
        <w:ind w:right="567"/>
        <w:jc w:val="center"/>
        <w:rPr>
          <w:rFonts w:ascii="Arial" w:hAnsi="Arial" w:cs="Century Gothic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 xml:space="preserve">                   </w:t>
      </w:r>
      <w:r>
        <w:rPr>
          <w:rFonts w:ascii="Arial" w:hAnsi="Arial" w:cs="Arial Rounded MT Bold"/>
          <w:b/>
          <w:sz w:val="32"/>
          <w:szCs w:val="32"/>
          <w:u w:val="single"/>
          <w:lang w:val="it-IT"/>
        </w:rPr>
        <w:t>FINALITA’</w:t>
      </w:r>
    </w:p>
    <w:p w:rsidR="00016D78" w:rsidRDefault="00016D78">
      <w:pPr>
        <w:pStyle w:val="Standard"/>
        <w:spacing w:line="276" w:lineRule="auto"/>
        <w:ind w:left="720" w:right="567"/>
        <w:jc w:val="center"/>
        <w:rPr>
          <w:rFonts w:ascii="Arial" w:hAnsi="Arial" w:cs="Century Gothic"/>
          <w:b/>
          <w:sz w:val="6"/>
          <w:szCs w:val="6"/>
          <w:lang w:val="it-IT"/>
        </w:rPr>
      </w:pPr>
    </w:p>
    <w:p w:rsidR="00016D78" w:rsidRDefault="00836BC9">
      <w:pPr>
        <w:pStyle w:val="Standard"/>
        <w:spacing w:line="276" w:lineRule="auto"/>
        <w:jc w:val="both"/>
        <w:rPr>
          <w:rFonts w:ascii="Arial" w:hAnsi="Arial" w:cs="Century Gothic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>Le finalità delle attività coi bambini fanno riferimento:</w:t>
      </w:r>
    </w:p>
    <w:p w:rsidR="00016D78" w:rsidRPr="008D3762" w:rsidRDefault="00836BC9">
      <w:pPr>
        <w:pStyle w:val="Standard"/>
        <w:numPr>
          <w:ilvl w:val="0"/>
          <w:numId w:val="115"/>
        </w:numPr>
        <w:tabs>
          <w:tab w:val="left" w:pos="426"/>
        </w:tabs>
        <w:spacing w:line="276" w:lineRule="auto"/>
        <w:jc w:val="both"/>
        <w:rPr>
          <w:rFonts w:ascii="Arial" w:hAnsi="Arial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>al “</w:t>
      </w:r>
      <w:r>
        <w:rPr>
          <w:rFonts w:ascii="Arial" w:hAnsi="Arial" w:cs="Century Gothic"/>
          <w:b/>
          <w:i/>
          <w:sz w:val="22"/>
          <w:szCs w:val="22"/>
          <w:lang w:val="it-IT"/>
        </w:rPr>
        <w:t>PIANO DELL’OFFERTA FORMATIVA”</w:t>
      </w:r>
      <w:r>
        <w:rPr>
          <w:rFonts w:ascii="Arial" w:hAnsi="Arial" w:cs="Century Gothic"/>
          <w:sz w:val="22"/>
          <w:szCs w:val="22"/>
          <w:lang w:val="it-IT"/>
        </w:rPr>
        <w:t>, elaborato annualmente da</w:t>
      </w:r>
      <w:r>
        <w:rPr>
          <w:rFonts w:ascii="Arial" w:hAnsi="Arial" w:cs="Century Gothic"/>
          <w:sz w:val="22"/>
          <w:szCs w:val="22"/>
          <w:lang w:val="it-IT"/>
        </w:rPr>
        <w:t xml:space="preserve"> tutti i docenti dell’Istituto Comprensivo di Monterenzio, nonché, nello specifico, dagli insegnanti delle Scuole dell’Infanzia di Monterenzio e di Pizzano</w:t>
      </w:r>
    </w:p>
    <w:p w:rsidR="00016D78" w:rsidRPr="008D3762" w:rsidRDefault="00836BC9">
      <w:pPr>
        <w:pStyle w:val="Standard"/>
        <w:numPr>
          <w:ilvl w:val="0"/>
          <w:numId w:val="54"/>
        </w:numPr>
        <w:tabs>
          <w:tab w:val="left" w:pos="426"/>
        </w:tabs>
        <w:spacing w:line="276" w:lineRule="auto"/>
        <w:jc w:val="both"/>
        <w:rPr>
          <w:rFonts w:ascii="Arial" w:hAnsi="Arial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>agli “</w:t>
      </w:r>
      <w:r>
        <w:rPr>
          <w:rFonts w:ascii="Arial" w:hAnsi="Arial" w:cs="Century Gothic"/>
          <w:b/>
          <w:sz w:val="22"/>
          <w:szCs w:val="22"/>
          <w:lang w:val="it-IT"/>
        </w:rPr>
        <w:t>ORIENTAMENTI”</w:t>
      </w:r>
      <w:r>
        <w:rPr>
          <w:rFonts w:ascii="Arial" w:hAnsi="Arial" w:cs="Century Gothic"/>
          <w:sz w:val="22"/>
          <w:szCs w:val="22"/>
          <w:lang w:val="it-IT"/>
        </w:rPr>
        <w:t xml:space="preserve"> e alle </w:t>
      </w:r>
      <w:r>
        <w:rPr>
          <w:rFonts w:ascii="Arial" w:hAnsi="Arial" w:cs="Century Gothic"/>
          <w:b/>
          <w:i/>
          <w:sz w:val="22"/>
          <w:szCs w:val="22"/>
          <w:lang w:val="it-IT"/>
        </w:rPr>
        <w:t>“</w:t>
      </w:r>
      <w:r>
        <w:rPr>
          <w:rFonts w:ascii="Arial" w:hAnsi="Arial" w:cs="Century Gothic"/>
          <w:b/>
          <w:sz w:val="22"/>
          <w:szCs w:val="22"/>
          <w:lang w:val="it-IT"/>
        </w:rPr>
        <w:t>INDICAZIONI NAZIONALI PER IL CURRICOLO DELLA SCUOLA DELL’INFANZIA” .</w:t>
      </w:r>
    </w:p>
    <w:p w:rsidR="00016D78" w:rsidRDefault="00016D78">
      <w:pPr>
        <w:pStyle w:val="Standard"/>
        <w:spacing w:line="276" w:lineRule="auto"/>
        <w:ind w:right="567"/>
        <w:jc w:val="center"/>
        <w:rPr>
          <w:rFonts w:ascii="Arial" w:hAnsi="Arial" w:cs="Arial Rounded MT Bold"/>
          <w:b/>
          <w:sz w:val="22"/>
          <w:szCs w:val="22"/>
          <w:lang w:val="it-IT"/>
        </w:rPr>
      </w:pPr>
    </w:p>
    <w:p w:rsidR="00016D78" w:rsidRDefault="00836BC9">
      <w:pPr>
        <w:pStyle w:val="Standard"/>
        <w:spacing w:line="276" w:lineRule="auto"/>
        <w:ind w:right="567"/>
        <w:jc w:val="center"/>
        <w:rPr>
          <w:rFonts w:ascii="Arial" w:hAnsi="Arial" w:cs="Arial Rounded MT Bold"/>
          <w:b/>
          <w:sz w:val="32"/>
          <w:szCs w:val="32"/>
          <w:u w:val="single"/>
          <w:lang w:val="it-IT"/>
        </w:rPr>
      </w:pPr>
      <w:r>
        <w:rPr>
          <w:rFonts w:ascii="Arial" w:hAnsi="Arial" w:cs="Arial Rounded MT Bold"/>
          <w:b/>
          <w:sz w:val="32"/>
          <w:szCs w:val="32"/>
          <w:u w:val="single"/>
          <w:lang w:val="it-IT"/>
        </w:rPr>
        <w:t>A</w:t>
      </w:r>
      <w:r>
        <w:rPr>
          <w:rFonts w:ascii="Arial" w:hAnsi="Arial" w:cs="Arial Rounded MT Bold"/>
          <w:b/>
          <w:sz w:val="32"/>
          <w:szCs w:val="32"/>
          <w:u w:val="single"/>
          <w:lang w:val="it-IT"/>
        </w:rPr>
        <w:t>LLESTIMENTO SPAZI E ANGOLI DELLE SEZIONI</w:t>
      </w:r>
    </w:p>
    <w:p w:rsidR="00016D78" w:rsidRDefault="00016D78">
      <w:pPr>
        <w:pStyle w:val="Standard"/>
        <w:spacing w:line="276" w:lineRule="auto"/>
        <w:ind w:right="567"/>
        <w:jc w:val="center"/>
        <w:rPr>
          <w:rFonts w:ascii="Arial" w:hAnsi="Arial" w:cs="Century Gothic"/>
          <w:b/>
          <w:sz w:val="6"/>
          <w:szCs w:val="6"/>
          <w:lang w:val="it-IT"/>
        </w:rPr>
      </w:pPr>
    </w:p>
    <w:p w:rsidR="00016D78" w:rsidRDefault="00836BC9">
      <w:pPr>
        <w:pStyle w:val="Standard"/>
        <w:spacing w:line="276" w:lineRule="auto"/>
        <w:rPr>
          <w:rFonts w:ascii="Arial" w:hAnsi="Arial" w:cs="Century Gothic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 xml:space="preserve">In tutte le sezioni sono stati allestiti degli spazi di gioco e di attività, con materiali che verranno variati in corso d’anno, in considerazione dei bisogni e degli interessi dei bambini e delle attività svolte. </w:t>
      </w:r>
      <w:r>
        <w:rPr>
          <w:rFonts w:ascii="Arial" w:hAnsi="Arial" w:cs="Century Gothic"/>
          <w:sz w:val="22"/>
          <w:szCs w:val="22"/>
          <w:lang w:val="it-IT"/>
        </w:rPr>
        <w:t>All’interno dei vari spazi</w:t>
      </w:r>
    </w:p>
    <w:p w:rsidR="00016D78" w:rsidRDefault="00836BC9">
      <w:pPr>
        <w:pStyle w:val="Standard"/>
        <w:spacing w:line="276" w:lineRule="auto"/>
        <w:ind w:left="709" w:right="567"/>
        <w:jc w:val="center"/>
        <w:rPr>
          <w:rFonts w:ascii="Arial" w:hAnsi="Arial" w:cs="Century Gothic"/>
          <w:b/>
          <w:sz w:val="22"/>
          <w:szCs w:val="22"/>
          <w:lang w:val="it-IT"/>
        </w:rPr>
      </w:pPr>
      <w:r>
        <w:rPr>
          <w:rFonts w:ascii="Arial" w:hAnsi="Arial" w:cs="Century Gothic"/>
          <w:b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816120</wp:posOffset>
                </wp:positionH>
                <wp:positionV relativeFrom="paragraph">
                  <wp:posOffset>48240</wp:posOffset>
                </wp:positionV>
                <wp:extent cx="2011680" cy="731520"/>
                <wp:effectExtent l="19050" t="57150" r="0" b="3048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1680" cy="73152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37F248" id="Connettore 1 1" o:spid="_x0000_s1026" style="position:absolute;flip:y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25pt,3.8pt" to="222.65pt,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" strokeweight=".26mm">
                <v:stroke endarrow="open" joinstyle="miter" endcap="square"/>
              </v:line>
            </w:pict>
          </mc:Fallback>
        </mc:AlternateContent>
      </w:r>
      <w:r>
        <w:rPr>
          <w:rFonts w:ascii="Arial" w:hAnsi="Arial" w:cs="Century Gothic"/>
          <w:b/>
          <w:sz w:val="22"/>
          <w:szCs w:val="22"/>
          <w:lang w:val="it-IT"/>
        </w:rPr>
        <w:t xml:space="preserve">                                       ESPLORANO-SPERIMENTANO</w:t>
      </w:r>
    </w:p>
    <w:p w:rsidR="00016D78" w:rsidRDefault="00016D78">
      <w:pPr>
        <w:pStyle w:val="Standard"/>
        <w:spacing w:line="276" w:lineRule="auto"/>
        <w:ind w:left="709" w:right="567"/>
        <w:jc w:val="center"/>
        <w:rPr>
          <w:rFonts w:ascii="Arial" w:hAnsi="Arial" w:cs="Century Gothic"/>
          <w:b/>
          <w:sz w:val="22"/>
          <w:szCs w:val="22"/>
          <w:lang w:val="it-IT"/>
        </w:rPr>
      </w:pPr>
    </w:p>
    <w:p w:rsidR="00016D78" w:rsidRDefault="00836BC9">
      <w:pPr>
        <w:pStyle w:val="Standard"/>
        <w:spacing w:line="276" w:lineRule="auto"/>
        <w:ind w:left="709" w:right="567"/>
        <w:jc w:val="center"/>
        <w:rPr>
          <w:rFonts w:ascii="Arial" w:hAnsi="Arial" w:cs="Century Gothic"/>
          <w:b/>
          <w:sz w:val="22"/>
          <w:szCs w:val="22"/>
          <w:lang w:val="it-IT"/>
        </w:rPr>
      </w:pPr>
      <w:r>
        <w:rPr>
          <w:rFonts w:ascii="Arial" w:hAnsi="Arial" w:cs="Century Gothic"/>
          <w:b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844559</wp:posOffset>
                </wp:positionH>
                <wp:positionV relativeFrom="paragraph">
                  <wp:posOffset>57960</wp:posOffset>
                </wp:positionV>
                <wp:extent cx="2011681" cy="365760"/>
                <wp:effectExtent l="19050" t="76200" r="0" b="3429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1681" cy="36576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EB65BD" id="Connettore 1 2" o:spid="_x0000_s1026" style="position:absolute;flip:y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5pt,4.55pt" to="224.9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" strokeweight=".26mm">
                <v:stroke endarrow="open" joinstyle="miter" endcap="square"/>
              </v:line>
            </w:pict>
          </mc:Fallback>
        </mc:AlternateContent>
      </w:r>
      <w:r>
        <w:rPr>
          <w:rFonts w:ascii="Arial" w:hAnsi="Arial" w:cs="Century Gothic"/>
          <w:b/>
          <w:sz w:val="22"/>
          <w:szCs w:val="22"/>
          <w:lang w:val="it-IT"/>
        </w:rPr>
        <w:t xml:space="preserve">                                      INVENTANO-RACCONTANO</w:t>
      </w:r>
    </w:p>
    <w:p w:rsidR="00016D78" w:rsidRDefault="00016D78">
      <w:pPr>
        <w:pStyle w:val="Standard"/>
        <w:spacing w:line="276" w:lineRule="auto"/>
        <w:ind w:left="709" w:right="567"/>
        <w:jc w:val="center"/>
        <w:rPr>
          <w:rFonts w:ascii="Arial" w:hAnsi="Arial" w:cs="Century Gothic"/>
          <w:b/>
          <w:sz w:val="22"/>
          <w:szCs w:val="22"/>
          <w:lang w:val="it-IT"/>
        </w:rPr>
      </w:pPr>
    </w:p>
    <w:p w:rsidR="00016D78" w:rsidRDefault="00836BC9">
      <w:pPr>
        <w:pStyle w:val="Standard"/>
        <w:spacing w:line="276" w:lineRule="auto"/>
        <w:ind w:right="567"/>
        <w:rPr>
          <w:rFonts w:ascii="Arial" w:hAnsi="Arial" w:cs="Century Gothic"/>
          <w:b/>
          <w:sz w:val="22"/>
          <w:szCs w:val="22"/>
          <w:lang w:val="it-IT"/>
        </w:rPr>
      </w:pPr>
      <w:r>
        <w:rPr>
          <w:rFonts w:ascii="Arial" w:hAnsi="Arial" w:cs="Century Gothic"/>
          <w:b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835200</wp:posOffset>
                </wp:positionH>
                <wp:positionV relativeFrom="paragraph">
                  <wp:posOffset>67320</wp:posOffset>
                </wp:positionV>
                <wp:extent cx="2011680" cy="0"/>
                <wp:effectExtent l="0" t="76200" r="26670" b="114300"/>
                <wp:wrapNone/>
                <wp:docPr id="3" name="Connettore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8439EF" id="Connettore 1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75pt,5.3pt" to="224.1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" strokeweight=".26mm">
                <v:stroke endarrow="open" joinstyle="miter" endcap="square"/>
              </v:line>
            </w:pict>
          </mc:Fallback>
        </mc:AlternateContent>
      </w:r>
      <w:r>
        <w:rPr>
          <w:rFonts w:ascii="Arial" w:hAnsi="Arial" w:cs="Century Gothic"/>
          <w:b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835200</wp:posOffset>
                </wp:positionH>
                <wp:positionV relativeFrom="paragraph">
                  <wp:posOffset>67320</wp:posOffset>
                </wp:positionV>
                <wp:extent cx="2011680" cy="365759"/>
                <wp:effectExtent l="19050" t="19050" r="26670" b="91441"/>
                <wp:wrapNone/>
                <wp:docPr id="4" name="Connettore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1680" cy="365759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541198" id="Connettore 1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75pt,5.3pt" to="224.15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" strokeweight=".26mm">
                <v:stroke endarrow="open" joinstyle="miter" endcap="square"/>
              </v:line>
            </w:pict>
          </mc:Fallback>
        </mc:AlternateContent>
      </w:r>
      <w:r>
        <w:rPr>
          <w:rFonts w:ascii="Arial" w:hAnsi="Arial" w:cs="Century Gothic"/>
          <w:b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835200</wp:posOffset>
                </wp:positionH>
                <wp:positionV relativeFrom="paragraph">
                  <wp:posOffset>67320</wp:posOffset>
                </wp:positionV>
                <wp:extent cx="2011680" cy="731520"/>
                <wp:effectExtent l="19050" t="19050" r="64770" b="68580"/>
                <wp:wrapNone/>
                <wp:docPr id="5" name="Connettore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1680" cy="73152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618C78" id="Connettore 1 5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75pt,5.3pt" to="224.15pt,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" strokeweight=".26mm">
                <v:stroke endarrow="open" joinstyle="miter" endcap="square"/>
              </v:line>
            </w:pict>
          </mc:Fallback>
        </mc:AlternateContent>
      </w:r>
      <w:r>
        <w:rPr>
          <w:rFonts w:ascii="Arial" w:hAnsi="Arial" w:cs="Century Gothic"/>
          <w:b/>
          <w:sz w:val="22"/>
          <w:szCs w:val="22"/>
          <w:lang w:val="it-IT"/>
        </w:rPr>
        <w:t xml:space="preserve">    I BAMBINI                                                      COSTRUISCONO – </w:t>
      </w:r>
      <w:r>
        <w:rPr>
          <w:rFonts w:ascii="Arial" w:hAnsi="Arial" w:cs="Century Gothic"/>
          <w:b/>
          <w:sz w:val="22"/>
          <w:szCs w:val="22"/>
          <w:lang w:val="it-IT"/>
        </w:rPr>
        <w:t>OSSERVANO</w:t>
      </w:r>
    </w:p>
    <w:p w:rsidR="00016D78" w:rsidRDefault="00016D78">
      <w:pPr>
        <w:pStyle w:val="Standard"/>
        <w:spacing w:line="276" w:lineRule="auto"/>
        <w:ind w:right="567"/>
        <w:rPr>
          <w:rFonts w:ascii="Arial" w:hAnsi="Arial" w:cs="Century Gothic"/>
          <w:b/>
          <w:sz w:val="22"/>
          <w:szCs w:val="22"/>
          <w:lang w:val="it-IT"/>
        </w:rPr>
      </w:pPr>
    </w:p>
    <w:p w:rsidR="00016D78" w:rsidRDefault="00836BC9">
      <w:pPr>
        <w:pStyle w:val="Standard"/>
        <w:spacing w:line="276" w:lineRule="auto"/>
        <w:ind w:left="709" w:right="567"/>
        <w:jc w:val="center"/>
        <w:rPr>
          <w:rFonts w:ascii="Arial" w:hAnsi="Arial" w:cs="Century Gothic"/>
          <w:b/>
          <w:sz w:val="22"/>
          <w:szCs w:val="22"/>
          <w:lang w:val="it-IT"/>
        </w:rPr>
      </w:pPr>
      <w:r>
        <w:rPr>
          <w:rFonts w:ascii="Arial" w:hAnsi="Arial" w:cs="Century Gothic"/>
          <w:b/>
          <w:sz w:val="22"/>
          <w:szCs w:val="22"/>
          <w:lang w:val="it-IT"/>
        </w:rPr>
        <w:t xml:space="preserve">                                             MANIPOLANO-RICONOSCONO</w:t>
      </w:r>
    </w:p>
    <w:p w:rsidR="00016D78" w:rsidRDefault="00016D78">
      <w:pPr>
        <w:pStyle w:val="Standard"/>
        <w:spacing w:line="276" w:lineRule="auto"/>
        <w:ind w:left="709" w:right="567"/>
        <w:jc w:val="center"/>
        <w:rPr>
          <w:rFonts w:ascii="Arial" w:hAnsi="Arial" w:cs="Century Gothic"/>
          <w:b/>
          <w:sz w:val="22"/>
          <w:szCs w:val="22"/>
          <w:lang w:val="it-IT"/>
        </w:rPr>
      </w:pPr>
    </w:p>
    <w:p w:rsidR="00016D78" w:rsidRDefault="00836BC9">
      <w:pPr>
        <w:pStyle w:val="Standard"/>
        <w:spacing w:line="276" w:lineRule="auto"/>
        <w:ind w:left="709" w:right="567"/>
        <w:jc w:val="center"/>
        <w:rPr>
          <w:rFonts w:ascii="Arial" w:hAnsi="Arial" w:cs="Century Gothic"/>
          <w:b/>
          <w:sz w:val="22"/>
          <w:szCs w:val="22"/>
          <w:lang w:val="it-IT"/>
        </w:rPr>
      </w:pPr>
      <w:r>
        <w:rPr>
          <w:rFonts w:ascii="Arial" w:hAnsi="Arial" w:cs="Century Gothic"/>
          <w:b/>
          <w:sz w:val="22"/>
          <w:szCs w:val="22"/>
          <w:lang w:val="it-IT"/>
        </w:rPr>
        <w:t xml:space="preserve">                                              COLLABORANO-SOCIALIZZANO</w:t>
      </w:r>
    </w:p>
    <w:p w:rsidR="00016D78" w:rsidRDefault="00836BC9">
      <w:pPr>
        <w:pStyle w:val="Standard"/>
        <w:spacing w:line="276" w:lineRule="auto"/>
        <w:ind w:left="709" w:right="567"/>
        <w:rPr>
          <w:rFonts w:ascii="Arial" w:hAnsi="Arial" w:cs="Century Gothic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 xml:space="preserve">                       </w:t>
      </w:r>
    </w:p>
    <w:p w:rsidR="00016D78" w:rsidRDefault="00836BC9">
      <w:pPr>
        <w:pStyle w:val="Standard"/>
        <w:spacing w:line="276" w:lineRule="auto"/>
        <w:ind w:left="709" w:right="567"/>
        <w:jc w:val="center"/>
        <w:rPr>
          <w:rFonts w:ascii="Arial" w:hAnsi="Arial" w:cs="Century Gothic"/>
          <w:b/>
          <w:sz w:val="22"/>
          <w:szCs w:val="22"/>
          <w:lang w:val="it-IT"/>
        </w:rPr>
      </w:pPr>
      <w:r>
        <w:rPr>
          <w:rFonts w:ascii="Arial" w:hAnsi="Arial" w:cs="Century Gothic"/>
          <w:b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column">
                  <wp:posOffset>1071359</wp:posOffset>
                </wp:positionH>
                <wp:positionV relativeFrom="paragraph">
                  <wp:posOffset>122040</wp:posOffset>
                </wp:positionV>
                <wp:extent cx="1828801" cy="1005840"/>
                <wp:effectExtent l="19050" t="38100" r="57149" b="41910"/>
                <wp:wrapNone/>
                <wp:docPr id="6" name="Connettore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8801" cy="100584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8AD13D" id="Connettore 1 6" o:spid="_x0000_s1026" style="position:absolute;flip:y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35pt,9.6pt" to="228.35pt,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" strokeweight=".26mm">
                <v:stroke endarrow="open" joinstyle="miter" endcap="square"/>
              </v:line>
            </w:pict>
          </mc:Fallback>
        </mc:AlternateContent>
      </w:r>
      <w:r>
        <w:rPr>
          <w:rFonts w:ascii="Arial" w:hAnsi="Arial" w:cs="Century Gothic"/>
          <w:b/>
          <w:sz w:val="22"/>
          <w:szCs w:val="22"/>
          <w:lang w:val="it-IT"/>
        </w:rPr>
        <w:t xml:space="preserve">              STIMOLARE</w:t>
      </w:r>
    </w:p>
    <w:p w:rsidR="00016D78" w:rsidRDefault="00016D78">
      <w:pPr>
        <w:pStyle w:val="Standard"/>
        <w:spacing w:line="276" w:lineRule="auto"/>
        <w:ind w:left="709" w:right="567"/>
        <w:jc w:val="center"/>
        <w:rPr>
          <w:rFonts w:ascii="Arial" w:hAnsi="Arial" w:cs="Century Gothic"/>
          <w:b/>
          <w:sz w:val="22"/>
          <w:szCs w:val="22"/>
          <w:lang w:val="it-IT"/>
        </w:rPr>
      </w:pPr>
    </w:p>
    <w:p w:rsidR="00016D78" w:rsidRDefault="00836BC9">
      <w:pPr>
        <w:pStyle w:val="Standard"/>
        <w:spacing w:line="276" w:lineRule="auto"/>
        <w:ind w:left="709" w:right="567"/>
        <w:jc w:val="center"/>
        <w:rPr>
          <w:rFonts w:ascii="Arial" w:hAnsi="Arial" w:cs="Century Gothic"/>
          <w:b/>
          <w:sz w:val="22"/>
          <w:szCs w:val="22"/>
          <w:lang w:val="it-IT"/>
        </w:rPr>
      </w:pPr>
      <w:r>
        <w:rPr>
          <w:rFonts w:ascii="Arial" w:hAnsi="Arial" w:cs="Century Gothic"/>
          <w:b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7" behindDoc="0" locked="0" layoutInCell="1" allowOverlap="1">
                <wp:simplePos x="0" y="0"/>
                <wp:positionH relativeFrom="column">
                  <wp:posOffset>1090440</wp:posOffset>
                </wp:positionH>
                <wp:positionV relativeFrom="paragraph">
                  <wp:posOffset>131400</wp:posOffset>
                </wp:positionV>
                <wp:extent cx="1828800" cy="640080"/>
                <wp:effectExtent l="19050" t="57150" r="0" b="26670"/>
                <wp:wrapNone/>
                <wp:docPr id="7" name="Connettore 1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8800" cy="64008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F25EE6" id="Connettore 1 7" o:spid="_x0000_s1026" style="position:absolute;flip:y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85pt,10.35pt" to="229.85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" strokeweight=".26mm">
                <v:stroke endarrow="open" joinstyle="miter" endcap="square"/>
              </v:line>
            </w:pict>
          </mc:Fallback>
        </mc:AlternateContent>
      </w:r>
      <w:r>
        <w:rPr>
          <w:rFonts w:ascii="Arial" w:hAnsi="Arial" w:cs="Century Gothic"/>
          <w:b/>
          <w:sz w:val="22"/>
          <w:szCs w:val="22"/>
          <w:lang w:val="it-IT"/>
        </w:rPr>
        <w:t xml:space="preserve">          AIUTARE</w:t>
      </w:r>
    </w:p>
    <w:p w:rsidR="00016D78" w:rsidRDefault="00016D78">
      <w:pPr>
        <w:pStyle w:val="Standard"/>
        <w:spacing w:line="276" w:lineRule="auto"/>
        <w:ind w:left="709" w:right="567"/>
        <w:jc w:val="center"/>
        <w:rPr>
          <w:rFonts w:ascii="Arial" w:hAnsi="Arial" w:cs="Century Gothic"/>
          <w:b/>
          <w:sz w:val="22"/>
          <w:szCs w:val="22"/>
          <w:lang w:val="it-IT"/>
        </w:rPr>
      </w:pPr>
    </w:p>
    <w:p w:rsidR="00016D78" w:rsidRDefault="00836BC9">
      <w:pPr>
        <w:pStyle w:val="Standard"/>
        <w:spacing w:line="276" w:lineRule="auto"/>
        <w:ind w:left="709" w:right="567"/>
        <w:jc w:val="center"/>
        <w:rPr>
          <w:rFonts w:ascii="Arial" w:hAnsi="Arial" w:cs="Century Gothic"/>
          <w:b/>
          <w:sz w:val="22"/>
          <w:szCs w:val="22"/>
          <w:lang w:val="it-IT"/>
        </w:rPr>
      </w:pPr>
      <w:r>
        <w:rPr>
          <w:rFonts w:ascii="Arial" w:hAnsi="Arial" w:cs="Century Gothic"/>
          <w:b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8" behindDoc="0" locked="0" layoutInCell="1" allowOverlap="1">
                <wp:simplePos x="0" y="0"/>
                <wp:positionH relativeFrom="column">
                  <wp:posOffset>1099800</wp:posOffset>
                </wp:positionH>
                <wp:positionV relativeFrom="paragraph">
                  <wp:posOffset>68760</wp:posOffset>
                </wp:positionV>
                <wp:extent cx="1828800" cy="365759"/>
                <wp:effectExtent l="19050" t="57150" r="19050" b="34291"/>
                <wp:wrapNone/>
                <wp:docPr id="8" name="Connettore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8800" cy="365759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12C71D" id="Connettore 1 8" o:spid="_x0000_s1026" style="position:absolute;flip:y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6pt,5.4pt" to="230.6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" strokeweight=".26mm">
                <v:stroke endarrow="open" joinstyle="miter" endcap="square"/>
              </v:line>
            </w:pict>
          </mc:Fallback>
        </mc:AlternateContent>
      </w:r>
      <w:r>
        <w:rPr>
          <w:rFonts w:ascii="Arial" w:hAnsi="Arial" w:cs="Century Gothic"/>
          <w:b/>
          <w:sz w:val="22"/>
          <w:szCs w:val="22"/>
          <w:lang w:val="it-IT"/>
        </w:rPr>
        <w:t xml:space="preserve">                 SVILUPPA</w:t>
      </w:r>
      <w:r>
        <w:rPr>
          <w:rFonts w:ascii="Arial" w:hAnsi="Arial" w:cs="Century Gothic"/>
          <w:b/>
          <w:sz w:val="22"/>
          <w:szCs w:val="22"/>
          <w:lang w:val="it-IT"/>
        </w:rPr>
        <w:t>RE</w:t>
      </w:r>
    </w:p>
    <w:p w:rsidR="00016D78" w:rsidRDefault="00016D78">
      <w:pPr>
        <w:pStyle w:val="Standard"/>
        <w:spacing w:line="276" w:lineRule="auto"/>
        <w:ind w:left="709" w:right="567"/>
        <w:jc w:val="center"/>
        <w:rPr>
          <w:rFonts w:ascii="Arial" w:hAnsi="Arial" w:cs="Century Gothic"/>
          <w:sz w:val="22"/>
          <w:szCs w:val="22"/>
          <w:lang w:val="it-IT"/>
        </w:rPr>
      </w:pPr>
    </w:p>
    <w:p w:rsidR="00016D78" w:rsidRPr="008D3762" w:rsidRDefault="00836BC9">
      <w:pPr>
        <w:pStyle w:val="Standard"/>
        <w:spacing w:line="276" w:lineRule="auto"/>
        <w:ind w:right="567"/>
        <w:rPr>
          <w:rFonts w:ascii="Arial" w:hAnsi="Arial"/>
          <w:sz w:val="22"/>
          <w:szCs w:val="22"/>
          <w:lang w:val="it-IT"/>
        </w:rPr>
      </w:pPr>
      <w:r>
        <w:rPr>
          <w:rFonts w:ascii="Arial" w:hAnsi="Arial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9" behindDoc="0" locked="0" layoutInCell="1" allowOverlap="1">
                <wp:simplePos x="0" y="0"/>
                <wp:positionH relativeFrom="column">
                  <wp:posOffset>1118880</wp:posOffset>
                </wp:positionH>
                <wp:positionV relativeFrom="paragraph">
                  <wp:posOffset>59040</wp:posOffset>
                </wp:positionV>
                <wp:extent cx="1828799" cy="365760"/>
                <wp:effectExtent l="19050" t="19050" r="19051" b="91440"/>
                <wp:wrapNone/>
                <wp:docPr id="9" name="Connettore 1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799" cy="36576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721B08" id="Connettore 1 9" o:spid="_x0000_s1026" style="position:absolute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1pt,4.65pt" to="232.1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" strokeweight=".26mm">
                <v:stroke endarrow="open" joinstyle="miter" endcap="square"/>
              </v:line>
            </w:pict>
          </mc:Fallback>
        </mc:AlternateContent>
      </w:r>
      <w:r>
        <w:rPr>
          <w:rFonts w:ascii="Arial" w:hAnsi="Arial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10" behindDoc="0" locked="0" layoutInCell="1" allowOverlap="1">
                <wp:simplePos x="0" y="0"/>
                <wp:positionH relativeFrom="column">
                  <wp:posOffset>1099800</wp:posOffset>
                </wp:positionH>
                <wp:positionV relativeFrom="paragraph">
                  <wp:posOffset>68760</wp:posOffset>
                </wp:positionV>
                <wp:extent cx="1828800" cy="731520"/>
                <wp:effectExtent l="19050" t="19050" r="76200" b="68580"/>
                <wp:wrapNone/>
                <wp:docPr id="10" name="Connettore 1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73152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86B648" id="Connettore 1 10" o:spid="_x0000_s1026" style="position:absolute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6pt,5.4pt" to="230.6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" strokeweight=".26mm">
                <v:stroke endarrow="open" joinstyle="miter" endcap="square"/>
              </v:line>
            </w:pict>
          </mc:Fallback>
        </mc:AlternateContent>
      </w:r>
      <w:r>
        <w:rPr>
          <w:rFonts w:ascii="Arial" w:hAnsi="Arial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11" behindDoc="0" locked="0" layoutInCell="1" allowOverlap="1">
                <wp:simplePos x="0" y="0"/>
                <wp:positionH relativeFrom="column">
                  <wp:posOffset>1143720</wp:posOffset>
                </wp:positionH>
                <wp:positionV relativeFrom="paragraph">
                  <wp:posOffset>59040</wp:posOffset>
                </wp:positionV>
                <wp:extent cx="1737360" cy="1097280"/>
                <wp:effectExtent l="19050" t="19050" r="72390" b="64770"/>
                <wp:wrapNone/>
                <wp:docPr id="11" name="Connettore 1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7360" cy="109728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AC66AA" id="Connettore 1 11" o:spid="_x0000_s1026" style="position:absolute;z-index: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05pt,4.65pt" to="226.85pt,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" strokeweight=".26mm">
                <v:stroke endarrow="open" joinstyle="miter" endcap="square"/>
              </v:line>
            </w:pict>
          </mc:Fallback>
        </mc:AlternateContent>
      </w:r>
      <w:r>
        <w:rPr>
          <w:rFonts w:ascii="Arial" w:hAnsi="Arial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1109520</wp:posOffset>
                </wp:positionH>
                <wp:positionV relativeFrom="paragraph">
                  <wp:posOffset>68760</wp:posOffset>
                </wp:positionV>
                <wp:extent cx="1828800" cy="0"/>
                <wp:effectExtent l="0" t="76200" r="19050" b="114300"/>
                <wp:wrapNone/>
                <wp:docPr id="12" name="Connettore 1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1225D9" id="Connettore 1 12" o:spid="_x0000_s1026" style="position:absolute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35pt,5.4pt" to="231.3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" strokeweight=".26mm">
                <v:stroke endarrow="open" joinstyle="miter" endcap="square"/>
              </v:line>
            </w:pict>
          </mc:Fallback>
        </mc:AlternateContent>
      </w:r>
      <w:r>
        <w:rPr>
          <w:rFonts w:ascii="Arial" w:hAnsi="Arial" w:cs="Century Gothic"/>
          <w:sz w:val="22"/>
          <w:szCs w:val="22"/>
          <w:lang w:val="it-IT"/>
        </w:rPr>
        <w:t xml:space="preserve">    </w:t>
      </w:r>
      <w:r>
        <w:rPr>
          <w:rFonts w:ascii="Arial" w:hAnsi="Arial" w:cs="Century Gothic"/>
          <w:b/>
          <w:sz w:val="22"/>
          <w:szCs w:val="22"/>
          <w:lang w:val="it-IT"/>
        </w:rPr>
        <w:t>L’INSEGNANTE                                               ORGANIZZARE</w:t>
      </w:r>
    </w:p>
    <w:p w:rsidR="00016D78" w:rsidRDefault="00836BC9">
      <w:pPr>
        <w:pStyle w:val="Standard"/>
        <w:spacing w:line="276" w:lineRule="auto"/>
        <w:ind w:right="567"/>
        <w:rPr>
          <w:rFonts w:ascii="Arial" w:hAnsi="Arial" w:cs="Century Gothic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 xml:space="preserve">      interviene per</w:t>
      </w:r>
    </w:p>
    <w:p w:rsidR="00016D78" w:rsidRDefault="00836BC9">
      <w:pPr>
        <w:pStyle w:val="Standard"/>
        <w:spacing w:line="276" w:lineRule="auto"/>
        <w:ind w:left="709" w:right="567"/>
        <w:jc w:val="center"/>
        <w:rPr>
          <w:rFonts w:ascii="Arial" w:hAnsi="Arial" w:cs="Century Gothic"/>
          <w:b/>
          <w:sz w:val="22"/>
          <w:szCs w:val="22"/>
          <w:lang w:val="it-IT"/>
        </w:rPr>
      </w:pPr>
      <w:r>
        <w:rPr>
          <w:rFonts w:ascii="Arial" w:hAnsi="Arial" w:cs="Century Gothic"/>
          <w:b/>
          <w:sz w:val="22"/>
          <w:szCs w:val="22"/>
          <w:lang w:val="it-IT"/>
        </w:rPr>
        <w:t xml:space="preserve">              EDUCARE</w:t>
      </w:r>
    </w:p>
    <w:p w:rsidR="00016D78" w:rsidRDefault="00016D78">
      <w:pPr>
        <w:pStyle w:val="Standard"/>
        <w:spacing w:line="276" w:lineRule="auto"/>
        <w:ind w:left="709" w:right="567"/>
        <w:jc w:val="center"/>
        <w:rPr>
          <w:rFonts w:ascii="Arial" w:hAnsi="Arial" w:cs="Century Gothic"/>
          <w:b/>
          <w:sz w:val="22"/>
          <w:szCs w:val="22"/>
          <w:lang w:val="it-IT"/>
        </w:rPr>
      </w:pPr>
    </w:p>
    <w:p w:rsidR="00016D78" w:rsidRDefault="00836BC9">
      <w:pPr>
        <w:pStyle w:val="Standard"/>
        <w:spacing w:line="276" w:lineRule="auto"/>
        <w:ind w:left="709" w:right="567"/>
        <w:jc w:val="center"/>
        <w:rPr>
          <w:rFonts w:ascii="Arial" w:hAnsi="Arial" w:cs="Century Gothic"/>
          <w:b/>
          <w:sz w:val="22"/>
          <w:szCs w:val="22"/>
          <w:lang w:val="it-IT"/>
        </w:rPr>
      </w:pPr>
      <w:r>
        <w:rPr>
          <w:rFonts w:ascii="Arial" w:hAnsi="Arial" w:cs="Century Gothic"/>
          <w:b/>
          <w:sz w:val="22"/>
          <w:szCs w:val="22"/>
          <w:lang w:val="it-IT"/>
        </w:rPr>
        <w:t xml:space="preserve">             GUIDARE</w:t>
      </w:r>
    </w:p>
    <w:p w:rsidR="00016D78" w:rsidRDefault="00016D78">
      <w:pPr>
        <w:pStyle w:val="Standard"/>
        <w:spacing w:line="276" w:lineRule="auto"/>
        <w:ind w:left="709" w:right="567"/>
        <w:jc w:val="center"/>
        <w:rPr>
          <w:rFonts w:ascii="Arial" w:hAnsi="Arial" w:cs="Century Gothic"/>
          <w:b/>
          <w:sz w:val="22"/>
          <w:szCs w:val="22"/>
          <w:lang w:val="it-IT"/>
        </w:rPr>
      </w:pPr>
    </w:p>
    <w:p w:rsidR="00016D78" w:rsidRDefault="00836BC9">
      <w:pPr>
        <w:pStyle w:val="Standard"/>
        <w:spacing w:line="276" w:lineRule="auto"/>
        <w:ind w:left="709" w:right="567"/>
        <w:jc w:val="center"/>
        <w:rPr>
          <w:rFonts w:ascii="Arial" w:hAnsi="Arial" w:cs="Century Gothic"/>
          <w:b/>
          <w:sz w:val="22"/>
          <w:szCs w:val="22"/>
          <w:lang w:val="it-IT"/>
        </w:rPr>
      </w:pPr>
      <w:r>
        <w:rPr>
          <w:rFonts w:ascii="Arial" w:hAnsi="Arial" w:cs="Century Gothic"/>
          <w:b/>
          <w:sz w:val="22"/>
          <w:szCs w:val="22"/>
          <w:lang w:val="it-IT"/>
        </w:rPr>
        <w:t xml:space="preserve">            FILTRARE</w:t>
      </w:r>
    </w:p>
    <w:p w:rsidR="00016D78" w:rsidRDefault="00016D78">
      <w:pPr>
        <w:pStyle w:val="Standard"/>
        <w:spacing w:line="276" w:lineRule="auto"/>
        <w:ind w:left="709" w:right="567"/>
        <w:jc w:val="center"/>
        <w:rPr>
          <w:rFonts w:ascii="Arial" w:hAnsi="Arial" w:cs="Century Gothic"/>
          <w:b/>
          <w:sz w:val="22"/>
          <w:szCs w:val="22"/>
          <w:lang w:val="it-IT"/>
        </w:rPr>
      </w:pPr>
    </w:p>
    <w:p w:rsidR="00016D78" w:rsidRDefault="00836BC9">
      <w:pPr>
        <w:pStyle w:val="Standard"/>
        <w:spacing w:line="276" w:lineRule="auto"/>
        <w:ind w:left="709" w:right="567"/>
        <w:jc w:val="center"/>
        <w:rPr>
          <w:rFonts w:ascii="Arial" w:hAnsi="Arial" w:cs="Arial Rounded MT Bold"/>
          <w:b/>
          <w:bCs/>
          <w:sz w:val="28"/>
          <w:szCs w:val="28"/>
          <w:u w:val="single"/>
          <w:lang w:val="it-IT"/>
        </w:rPr>
      </w:pPr>
      <w:r>
        <w:rPr>
          <w:rFonts w:ascii="Arial" w:hAnsi="Arial" w:cs="Arial Rounded MT Bold"/>
          <w:b/>
          <w:bCs/>
          <w:sz w:val="28"/>
          <w:szCs w:val="28"/>
          <w:u w:val="single"/>
          <w:lang w:val="it-IT"/>
        </w:rPr>
        <w:t>L’APPELLO E IL CALENDARIO</w:t>
      </w:r>
    </w:p>
    <w:p w:rsidR="00016D78" w:rsidRDefault="00016D78">
      <w:pPr>
        <w:pStyle w:val="Standard"/>
        <w:spacing w:line="276" w:lineRule="auto"/>
        <w:ind w:left="709" w:right="567"/>
        <w:jc w:val="center"/>
        <w:rPr>
          <w:rFonts w:ascii="Arial" w:hAnsi="Arial" w:cs="Century Gothic"/>
          <w:b/>
          <w:bCs/>
          <w:sz w:val="10"/>
          <w:szCs w:val="10"/>
          <w:lang w:val="it-IT"/>
        </w:rPr>
      </w:pPr>
    </w:p>
    <w:p w:rsidR="00016D78" w:rsidRPr="008D3762" w:rsidRDefault="00836BC9">
      <w:pPr>
        <w:pStyle w:val="Standard"/>
        <w:spacing w:line="276" w:lineRule="auto"/>
        <w:jc w:val="both"/>
        <w:rPr>
          <w:rFonts w:ascii="Arial" w:hAnsi="Arial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 xml:space="preserve">Particolare rilievo assumono le attività </w:t>
      </w:r>
      <w:r>
        <w:rPr>
          <w:rFonts w:ascii="Arial" w:hAnsi="Arial" w:cs="Century Gothic"/>
          <w:sz w:val="22"/>
          <w:szCs w:val="22"/>
          <w:lang w:val="it-IT"/>
        </w:rPr>
        <w:t>quotidiane relative all’</w:t>
      </w:r>
      <w:r>
        <w:rPr>
          <w:rFonts w:ascii="Arial" w:hAnsi="Arial" w:cs="Century Gothic"/>
          <w:b/>
          <w:sz w:val="22"/>
          <w:szCs w:val="22"/>
          <w:lang w:val="it-IT"/>
        </w:rPr>
        <w:t xml:space="preserve">APPELLO </w:t>
      </w:r>
      <w:r>
        <w:rPr>
          <w:rFonts w:ascii="Arial" w:hAnsi="Arial" w:cs="Century Gothic"/>
          <w:sz w:val="22"/>
          <w:szCs w:val="22"/>
          <w:lang w:val="it-IT"/>
        </w:rPr>
        <w:t xml:space="preserve">e al </w:t>
      </w:r>
      <w:r>
        <w:rPr>
          <w:rFonts w:ascii="Arial" w:hAnsi="Arial" w:cs="Century Gothic"/>
          <w:b/>
          <w:sz w:val="22"/>
          <w:szCs w:val="22"/>
          <w:lang w:val="it-IT"/>
        </w:rPr>
        <w:t xml:space="preserve">CALENDARIO: </w:t>
      </w:r>
      <w:r>
        <w:rPr>
          <w:rFonts w:ascii="Arial" w:hAnsi="Arial" w:cs="Century Gothic"/>
          <w:sz w:val="22"/>
          <w:szCs w:val="22"/>
          <w:lang w:val="it-IT"/>
        </w:rPr>
        <w:t>(entrambi realizzati in stretta connessione col progetto didattico svolto in sezione).</w:t>
      </w:r>
    </w:p>
    <w:p w:rsidR="00016D78" w:rsidRPr="008D3762" w:rsidRDefault="00836BC9">
      <w:pPr>
        <w:pStyle w:val="Standard"/>
        <w:spacing w:line="276" w:lineRule="auto"/>
        <w:rPr>
          <w:rFonts w:ascii="Arial" w:hAnsi="Arial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u w:val="single"/>
          <w:lang w:val="it-IT"/>
        </w:rPr>
        <w:t>L’</w:t>
      </w:r>
      <w:r>
        <w:rPr>
          <w:rFonts w:ascii="Arial" w:hAnsi="Arial" w:cs="Century Gothic"/>
          <w:b/>
          <w:sz w:val="22"/>
          <w:szCs w:val="22"/>
          <w:u w:val="single"/>
          <w:lang w:val="it-IT"/>
        </w:rPr>
        <w:t>APPELLO</w:t>
      </w:r>
      <w:r>
        <w:rPr>
          <w:rFonts w:ascii="Arial" w:hAnsi="Arial" w:cs="Century Gothic"/>
          <w:sz w:val="22"/>
          <w:szCs w:val="22"/>
          <w:u w:val="single"/>
          <w:lang w:val="it-IT"/>
        </w:rPr>
        <w:t xml:space="preserve"> favorisce:</w:t>
      </w:r>
    </w:p>
    <w:p w:rsidR="00016D78" w:rsidRDefault="00836BC9">
      <w:pPr>
        <w:pStyle w:val="Standard"/>
        <w:spacing w:line="276" w:lineRule="auto"/>
        <w:rPr>
          <w:rFonts w:ascii="Arial" w:hAnsi="Arial" w:cs="Century Gothic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>-   l’inserimento attivo nella sezione, l’identificazione dei compagni e un’attenzione nei  loro confronti, l’autoidentificazione, la consapevolezza dell’appartenenza al gruppo…</w:t>
      </w:r>
    </w:p>
    <w:p w:rsidR="00016D78" w:rsidRPr="008D3762" w:rsidRDefault="00836BC9">
      <w:pPr>
        <w:pStyle w:val="Standard"/>
        <w:spacing w:line="276" w:lineRule="auto"/>
        <w:rPr>
          <w:rFonts w:ascii="Arial" w:hAnsi="Arial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u w:val="single"/>
          <w:lang w:val="it-IT"/>
        </w:rPr>
        <w:t xml:space="preserve"> Il </w:t>
      </w:r>
      <w:r>
        <w:rPr>
          <w:rFonts w:ascii="Arial" w:hAnsi="Arial" w:cs="Century Gothic"/>
          <w:b/>
          <w:sz w:val="22"/>
          <w:szCs w:val="22"/>
          <w:u w:val="single"/>
          <w:lang w:val="it-IT"/>
        </w:rPr>
        <w:t>CALENDARIO</w:t>
      </w:r>
      <w:r>
        <w:rPr>
          <w:rFonts w:ascii="Arial" w:hAnsi="Arial" w:cs="Century Gothic"/>
          <w:sz w:val="22"/>
          <w:szCs w:val="22"/>
          <w:u w:val="single"/>
          <w:lang w:val="it-IT"/>
        </w:rPr>
        <w:t xml:space="preserve"> nella sua forma più semplice sviluppa:</w:t>
      </w:r>
    </w:p>
    <w:p w:rsidR="00016D78" w:rsidRDefault="00836BC9">
      <w:pPr>
        <w:pStyle w:val="Standard"/>
        <w:spacing w:line="276" w:lineRule="auto"/>
        <w:rPr>
          <w:rFonts w:ascii="Arial" w:hAnsi="Arial" w:cs="Century Gothic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>-   la consapevolezza del trascorrere del tempo, la capacità di distinguere i giorni scolastici e non, la conoscenza dei fenomeni meteorologici, l’ identificazione dei giorni della settimana, la capacità di riconosce</w:t>
      </w:r>
      <w:r>
        <w:rPr>
          <w:rFonts w:ascii="Arial" w:hAnsi="Arial" w:cs="Century Gothic"/>
          <w:sz w:val="22"/>
          <w:szCs w:val="22"/>
          <w:lang w:val="it-IT"/>
        </w:rPr>
        <w:t>re i simboli utilizzati in esso, la capacità di rilevare le quantità  e di realizzare grafici.</w:t>
      </w:r>
    </w:p>
    <w:p w:rsidR="00016D78" w:rsidRDefault="00836BC9">
      <w:pPr>
        <w:pStyle w:val="Standard"/>
        <w:spacing w:line="276" w:lineRule="auto"/>
        <w:ind w:right="567"/>
        <w:jc w:val="center"/>
        <w:rPr>
          <w:rFonts w:ascii="Arial" w:hAnsi="Arial" w:cs="Arial Rounded MT Bold"/>
          <w:b/>
          <w:sz w:val="28"/>
          <w:szCs w:val="28"/>
          <w:lang w:val="it-IT"/>
        </w:rPr>
      </w:pPr>
      <w:r>
        <w:rPr>
          <w:rFonts w:ascii="Arial" w:hAnsi="Arial" w:cs="Arial Rounded MT Bold"/>
          <w:b/>
          <w:sz w:val="28"/>
          <w:szCs w:val="28"/>
          <w:lang w:val="it-IT"/>
        </w:rPr>
        <w:t xml:space="preserve">             </w:t>
      </w:r>
    </w:p>
    <w:p w:rsidR="00016D78" w:rsidRDefault="00836BC9">
      <w:pPr>
        <w:pStyle w:val="Standard"/>
        <w:spacing w:line="276" w:lineRule="auto"/>
        <w:ind w:right="567"/>
        <w:jc w:val="center"/>
        <w:rPr>
          <w:rFonts w:ascii="Arial" w:hAnsi="Arial" w:cs="Arial Rounded MT Bold"/>
          <w:b/>
          <w:sz w:val="32"/>
          <w:szCs w:val="32"/>
          <w:u w:val="single"/>
          <w:lang w:val="it-IT"/>
        </w:rPr>
      </w:pPr>
      <w:r>
        <w:rPr>
          <w:rFonts w:ascii="Arial" w:hAnsi="Arial" w:cs="Arial Rounded MT Bold"/>
          <w:b/>
          <w:sz w:val="32"/>
          <w:szCs w:val="32"/>
          <w:u w:val="single"/>
          <w:lang w:val="it-IT"/>
        </w:rPr>
        <w:t>LA PROGRAMMAZIONE DIDATTICA</w:t>
      </w:r>
    </w:p>
    <w:p w:rsidR="00016D78" w:rsidRDefault="00016D78">
      <w:pPr>
        <w:pStyle w:val="Standard"/>
        <w:spacing w:line="276" w:lineRule="auto"/>
        <w:ind w:right="567"/>
        <w:jc w:val="center"/>
        <w:rPr>
          <w:rFonts w:ascii="Arial" w:hAnsi="Arial" w:cs="Century Gothic"/>
          <w:b/>
          <w:sz w:val="10"/>
          <w:szCs w:val="10"/>
          <w:lang w:val="it-IT"/>
        </w:rPr>
      </w:pPr>
    </w:p>
    <w:p w:rsidR="00016D78" w:rsidRDefault="00836BC9">
      <w:pPr>
        <w:pStyle w:val="Standard"/>
        <w:spacing w:line="276" w:lineRule="auto"/>
        <w:jc w:val="both"/>
        <w:rPr>
          <w:rFonts w:ascii="Arial" w:hAnsi="Arial" w:cs="Century Gothic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>La nostra proposta di lavoro è formulata tenendo presente che il bambino dai tre ai sei anni vive la propria esperienz</w:t>
      </w:r>
      <w:r>
        <w:rPr>
          <w:rFonts w:ascii="Arial" w:hAnsi="Arial" w:cs="Century Gothic"/>
          <w:sz w:val="22"/>
          <w:szCs w:val="22"/>
          <w:lang w:val="it-IT"/>
        </w:rPr>
        <w:t>a formativa in modo globale coinvolgendo, in un unico vissuto, emotività, espressività, cognitività ed affettività.</w:t>
      </w:r>
    </w:p>
    <w:p w:rsidR="00016D78" w:rsidRDefault="00836BC9">
      <w:pPr>
        <w:pStyle w:val="Standard"/>
        <w:spacing w:line="276" w:lineRule="auto"/>
        <w:jc w:val="both"/>
        <w:rPr>
          <w:rFonts w:ascii="Arial" w:hAnsi="Arial" w:cs="Century Gothic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>L’esperienza personale del bambino e i suoi stati motivazionali vengono sempre considerati e valorizzati all’interno del contesto scolastico</w:t>
      </w:r>
      <w:r>
        <w:rPr>
          <w:rFonts w:ascii="Arial" w:hAnsi="Arial" w:cs="Century Gothic"/>
          <w:sz w:val="22"/>
          <w:szCs w:val="22"/>
          <w:lang w:val="it-IT"/>
        </w:rPr>
        <w:t xml:space="preserve"> come punto di partenza dell’esperienza educativa: in un secondo tempo, partendo dal vissuto del bambino, l’insegnante cercherà di suscitare nuove motivazioni alla scoperta, alla conoscenza e alla creatività.</w:t>
      </w:r>
    </w:p>
    <w:p w:rsidR="00016D78" w:rsidRDefault="00016D78">
      <w:pPr>
        <w:pStyle w:val="Standard"/>
        <w:spacing w:line="276" w:lineRule="auto"/>
        <w:ind w:left="709" w:right="567"/>
        <w:jc w:val="both"/>
        <w:rPr>
          <w:rFonts w:ascii="Arial" w:hAnsi="Arial" w:cs="Century Gothic"/>
          <w:lang w:val="it-IT"/>
        </w:rPr>
      </w:pPr>
    </w:p>
    <w:p w:rsidR="00016D78" w:rsidRDefault="00016D78">
      <w:pPr>
        <w:pStyle w:val="Standard"/>
        <w:spacing w:line="276" w:lineRule="auto"/>
        <w:ind w:left="709" w:right="567"/>
        <w:jc w:val="both"/>
        <w:rPr>
          <w:rFonts w:ascii="Arial" w:hAnsi="Arial" w:cs="Century Gothic"/>
          <w:lang w:val="it-IT"/>
        </w:rPr>
      </w:pPr>
    </w:p>
    <w:p w:rsidR="00016D78" w:rsidRDefault="00836BC9">
      <w:pPr>
        <w:pStyle w:val="Standard"/>
        <w:spacing w:line="276" w:lineRule="auto"/>
        <w:ind w:left="709" w:right="567"/>
        <w:jc w:val="center"/>
        <w:rPr>
          <w:rFonts w:ascii="Arial" w:hAnsi="Arial" w:cs="Arial Rounded MT Bold"/>
          <w:b/>
          <w:sz w:val="32"/>
          <w:szCs w:val="32"/>
          <w:u w:val="single"/>
          <w:lang w:val="it-IT"/>
        </w:rPr>
      </w:pPr>
      <w:r>
        <w:rPr>
          <w:rFonts w:ascii="Arial" w:hAnsi="Arial" w:cs="Arial Rounded MT Bold"/>
          <w:b/>
          <w:sz w:val="32"/>
          <w:szCs w:val="32"/>
          <w:u w:val="single"/>
          <w:lang w:val="it-IT"/>
        </w:rPr>
        <w:t>IL PROGETTO DIDATTICO ANNUALE</w:t>
      </w:r>
    </w:p>
    <w:p w:rsidR="00016D78" w:rsidRDefault="00016D78">
      <w:pPr>
        <w:pStyle w:val="Standard"/>
        <w:spacing w:line="276" w:lineRule="auto"/>
        <w:ind w:left="709" w:right="567"/>
        <w:jc w:val="center"/>
        <w:rPr>
          <w:rFonts w:ascii="Arial" w:hAnsi="Arial" w:cs="Century Gothic"/>
          <w:b/>
          <w:sz w:val="10"/>
          <w:szCs w:val="10"/>
          <w:lang w:val="it-IT"/>
        </w:rPr>
      </w:pPr>
    </w:p>
    <w:p w:rsidR="00016D78" w:rsidRDefault="00836BC9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Century Gothic"/>
          <w:sz w:val="22"/>
          <w:szCs w:val="22"/>
          <w:lang w:val="it-IT"/>
        </w:rPr>
        <w:t>Si ritiene opp</w:t>
      </w:r>
      <w:r>
        <w:rPr>
          <w:rFonts w:ascii="Arial" w:hAnsi="Arial" w:cs="Century Gothic"/>
          <w:sz w:val="22"/>
          <w:szCs w:val="22"/>
          <w:lang w:val="it-IT"/>
        </w:rPr>
        <w:t xml:space="preserve">ortuno, soprattutto considerando l’età dei bambini, programmare le attività utilizzando le metodologie dello “ </w:t>
      </w:r>
      <w:r>
        <w:rPr>
          <w:rFonts w:ascii="Arial" w:hAnsi="Arial" w:cs="Century Gothic"/>
          <w:b/>
          <w:sz w:val="22"/>
          <w:szCs w:val="22"/>
          <w:lang w:val="it-IT"/>
        </w:rPr>
        <w:t xml:space="preserve">sfondo integratore” </w:t>
      </w:r>
      <w:r>
        <w:rPr>
          <w:rFonts w:ascii="Arial" w:hAnsi="Arial" w:cs="Century Gothic"/>
          <w:sz w:val="22"/>
          <w:szCs w:val="22"/>
          <w:lang w:val="it-IT"/>
        </w:rPr>
        <w:t>e/o del</w:t>
      </w:r>
      <w:r>
        <w:rPr>
          <w:rFonts w:ascii="Arial" w:hAnsi="Arial" w:cs="Century Gothic"/>
          <w:b/>
          <w:sz w:val="22"/>
          <w:szCs w:val="22"/>
          <w:lang w:val="it-IT"/>
        </w:rPr>
        <w:t xml:space="preserve"> “personaggio guida”</w:t>
      </w:r>
      <w:r>
        <w:rPr>
          <w:rFonts w:ascii="Arial" w:hAnsi="Arial" w:cs="Century Gothic"/>
          <w:sz w:val="22"/>
          <w:szCs w:val="22"/>
          <w:lang w:val="it-IT"/>
        </w:rPr>
        <w:t>, in quanto riteniamo che esse siano le modalità più flessibili ed articolate, capaci di collegarsi più strettamente al vissuto del bambino e di adattarsi meglio alla complessità dell’esperienza educativa-didattica.</w:t>
      </w:r>
    </w:p>
    <w:p w:rsidR="00016D78" w:rsidRDefault="00836BC9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Century Gothic"/>
          <w:sz w:val="22"/>
          <w:szCs w:val="22"/>
          <w:lang w:val="it-IT"/>
        </w:rPr>
        <w:t>Lo “</w:t>
      </w:r>
      <w:r>
        <w:rPr>
          <w:rFonts w:ascii="Arial" w:hAnsi="Arial" w:cs="Century Gothic"/>
          <w:b/>
          <w:sz w:val="22"/>
          <w:szCs w:val="22"/>
          <w:lang w:val="it-IT"/>
        </w:rPr>
        <w:t>Sfondo Integrato</w:t>
      </w:r>
      <w:r>
        <w:rPr>
          <w:rFonts w:ascii="Arial" w:hAnsi="Arial" w:cs="Century Gothic"/>
          <w:b/>
          <w:sz w:val="22"/>
          <w:szCs w:val="22"/>
          <w:lang w:val="it-IT"/>
        </w:rPr>
        <w:t>re</w:t>
      </w:r>
      <w:r>
        <w:rPr>
          <w:rFonts w:ascii="Arial" w:hAnsi="Arial" w:cs="Century Gothic"/>
          <w:sz w:val="22"/>
          <w:szCs w:val="22"/>
          <w:lang w:val="it-IT"/>
        </w:rPr>
        <w:t>” e il “</w:t>
      </w:r>
      <w:r>
        <w:rPr>
          <w:rFonts w:ascii="Arial" w:hAnsi="Arial" w:cs="Century Gothic"/>
          <w:b/>
          <w:sz w:val="22"/>
          <w:szCs w:val="22"/>
          <w:lang w:val="it-IT"/>
        </w:rPr>
        <w:t>Personaggio Guida</w:t>
      </w:r>
      <w:r>
        <w:rPr>
          <w:rFonts w:ascii="Arial" w:hAnsi="Arial" w:cs="Century Gothic"/>
          <w:sz w:val="22"/>
          <w:szCs w:val="22"/>
          <w:lang w:val="it-IT"/>
        </w:rPr>
        <w:t>” sono metodologie motivanti e significative, permettono di raccordare ed integrare esperienze ed attività diverse, consentendo ai bambini di vivere un percorso didattico senza fratture, unitario e scorrevole, in cui tutto sembra</w:t>
      </w:r>
      <w:r>
        <w:rPr>
          <w:rFonts w:ascii="Arial" w:hAnsi="Arial" w:cs="Century Gothic"/>
          <w:sz w:val="22"/>
          <w:szCs w:val="22"/>
          <w:lang w:val="it-IT"/>
        </w:rPr>
        <w:t xml:space="preserve"> collegarsi e richiamarsi.</w:t>
      </w:r>
    </w:p>
    <w:p w:rsidR="00016D78" w:rsidRDefault="00836BC9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Century Gothic"/>
          <w:sz w:val="22"/>
          <w:szCs w:val="22"/>
          <w:lang w:val="it-IT"/>
        </w:rPr>
        <w:t xml:space="preserve">Ogni sezione proporrà un percorso, adeguato all’età dei bambini, ai loro ritmi, alle loro personali esigenze di crescita, di socializzazione e di apprendimento, le cui esperienze verranno “integrate tra loro e legate insieme” da </w:t>
      </w:r>
      <w:r>
        <w:rPr>
          <w:rFonts w:ascii="Arial" w:hAnsi="Arial" w:cs="Century Gothic"/>
          <w:b/>
          <w:sz w:val="22"/>
          <w:szCs w:val="22"/>
          <w:lang w:val="it-IT"/>
        </w:rPr>
        <w:t>“una tematica e/o da un personaggio guida”</w:t>
      </w:r>
      <w:r>
        <w:rPr>
          <w:rFonts w:ascii="Arial" w:hAnsi="Arial" w:cs="Century Gothic"/>
          <w:sz w:val="22"/>
          <w:szCs w:val="22"/>
          <w:lang w:val="it-IT"/>
        </w:rPr>
        <w:t>.</w:t>
      </w:r>
    </w:p>
    <w:p w:rsidR="00016D78" w:rsidRDefault="00836BC9">
      <w:pPr>
        <w:pStyle w:val="Standard"/>
        <w:jc w:val="both"/>
        <w:rPr>
          <w:rFonts w:ascii="Arial" w:hAnsi="Arial" w:cs="Century Gothic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>In questi percorsi verranno privilegiati:  l’osservazione, l’esplorazione giocosa, la ricerca, la sperimentazione di tecniche e materiali, l’utilizzo di libri e filmati, il dialogo, le interviste, la vita di rela</w:t>
      </w:r>
      <w:r>
        <w:rPr>
          <w:rFonts w:ascii="Arial" w:hAnsi="Arial" w:cs="Century Gothic"/>
          <w:sz w:val="22"/>
          <w:szCs w:val="22"/>
          <w:lang w:val="it-IT"/>
        </w:rPr>
        <w:t>zione, la drammatizzazione…ecc.</w:t>
      </w:r>
    </w:p>
    <w:p w:rsidR="00016D78" w:rsidRDefault="00016D78">
      <w:pPr>
        <w:pStyle w:val="Standard"/>
        <w:jc w:val="both"/>
        <w:rPr>
          <w:rFonts w:ascii="Arial" w:hAnsi="Arial" w:cs="Century Gothic"/>
          <w:lang w:val="it-IT"/>
        </w:rPr>
      </w:pPr>
    </w:p>
    <w:p w:rsidR="00016D78" w:rsidRDefault="00016D78">
      <w:pPr>
        <w:pStyle w:val="Standard"/>
        <w:spacing w:line="276" w:lineRule="auto"/>
        <w:ind w:left="709" w:right="567"/>
        <w:jc w:val="both"/>
        <w:rPr>
          <w:rFonts w:ascii="Arial" w:hAnsi="Arial" w:cs="Century Gothic"/>
          <w:u w:val="single"/>
          <w:lang w:val="it-IT"/>
        </w:rPr>
      </w:pPr>
    </w:p>
    <w:p w:rsidR="00016D78" w:rsidRDefault="00836BC9">
      <w:pPr>
        <w:pStyle w:val="Standard"/>
        <w:spacing w:after="240" w:line="273" w:lineRule="auto"/>
        <w:jc w:val="center"/>
        <w:rPr>
          <w:rFonts w:ascii="Arial" w:hAnsi="Arial" w:cs="Calibri"/>
          <w:b/>
          <w:bCs/>
          <w:sz w:val="32"/>
          <w:szCs w:val="32"/>
          <w:u w:val="single"/>
          <w:lang w:val="it-IT"/>
        </w:rPr>
      </w:pPr>
      <w:r>
        <w:rPr>
          <w:rFonts w:ascii="Arial" w:hAnsi="Arial" w:cs="Calibri"/>
          <w:b/>
          <w:bCs/>
          <w:sz w:val="32"/>
          <w:szCs w:val="32"/>
          <w:u w:val="single"/>
          <w:lang w:val="it-IT"/>
        </w:rPr>
        <w:t>PROGETTI DIDATTICI di SEZIONE</w:t>
      </w:r>
    </w:p>
    <w:p w:rsidR="00016D78" w:rsidRDefault="00836BC9">
      <w:pPr>
        <w:pStyle w:val="Standard"/>
        <w:tabs>
          <w:tab w:val="left" w:pos="1134"/>
          <w:tab w:val="left" w:pos="1418"/>
        </w:tabs>
        <w:spacing w:after="240" w:line="273" w:lineRule="auto"/>
        <w:jc w:val="center"/>
        <w:rPr>
          <w:rFonts w:ascii="Arial" w:hAnsi="Arial" w:cs="Calibri"/>
          <w:b/>
          <w:bCs/>
          <w:sz w:val="26"/>
          <w:szCs w:val="26"/>
          <w:lang w:val="it-IT"/>
        </w:rPr>
      </w:pPr>
      <w:r>
        <w:rPr>
          <w:rFonts w:ascii="Arial" w:hAnsi="Arial" w:cs="Calibri"/>
          <w:b/>
          <w:bCs/>
          <w:sz w:val="26"/>
          <w:szCs w:val="26"/>
          <w:u w:val="single"/>
          <w:lang w:val="it-IT"/>
        </w:rPr>
        <w:t xml:space="preserve">Sezione A:  </w:t>
      </w:r>
      <w:r>
        <w:rPr>
          <w:rFonts w:ascii="Arial" w:hAnsi="Arial" w:cs="Calibri"/>
          <w:b/>
          <w:bCs/>
          <w:sz w:val="26"/>
          <w:szCs w:val="26"/>
          <w:lang w:val="it-IT"/>
        </w:rPr>
        <w:t xml:space="preserve"> </w:t>
      </w:r>
    </w:p>
    <w:p w:rsidR="00016D78" w:rsidRDefault="00836BC9">
      <w:pPr>
        <w:pStyle w:val="Standard"/>
        <w:tabs>
          <w:tab w:val="left" w:pos="1134"/>
          <w:tab w:val="left" w:pos="1418"/>
        </w:tabs>
        <w:spacing w:after="240" w:line="273" w:lineRule="auto"/>
        <w:jc w:val="center"/>
        <w:rPr>
          <w:rFonts w:ascii="Arial" w:hAnsi="Arial" w:cs="Calibri"/>
          <w:b/>
          <w:bCs/>
          <w:sz w:val="30"/>
          <w:szCs w:val="30"/>
          <w:lang w:val="it-IT"/>
        </w:rPr>
      </w:pPr>
      <w:r>
        <w:rPr>
          <w:rFonts w:ascii="Arial" w:hAnsi="Arial" w:cs="Calibri"/>
          <w:b/>
          <w:bCs/>
          <w:sz w:val="30"/>
          <w:szCs w:val="30"/>
          <w:lang w:val="it-IT"/>
        </w:rPr>
        <w:t xml:space="preserve">“ </w:t>
      </w:r>
      <w:r>
        <w:rPr>
          <w:rFonts w:ascii="Arial" w:hAnsi="Arial" w:cs="Courier New"/>
          <w:b/>
          <w:bCs/>
          <w:sz w:val="30"/>
          <w:szCs w:val="30"/>
          <w:lang w:val="it-IT"/>
        </w:rPr>
        <w:t>VIAGGIANDO FRA L’AZZURRO DEL MARE E DEL CIELO”</w:t>
      </w:r>
    </w:p>
    <w:p w:rsidR="00016D78" w:rsidRDefault="00016D78">
      <w:pPr>
        <w:pStyle w:val="Standard"/>
        <w:tabs>
          <w:tab w:val="left" w:pos="1134"/>
          <w:tab w:val="left" w:pos="1418"/>
        </w:tabs>
        <w:spacing w:after="240" w:line="273" w:lineRule="auto"/>
        <w:jc w:val="center"/>
        <w:rPr>
          <w:rFonts w:ascii="Arial" w:hAnsi="Arial" w:cs="Courier New"/>
          <w:b/>
          <w:bCs/>
          <w:sz w:val="28"/>
          <w:szCs w:val="28"/>
          <w:lang w:val="it-IT"/>
        </w:rPr>
      </w:pPr>
    </w:p>
    <w:p w:rsidR="00016D78" w:rsidRDefault="00836BC9">
      <w:pPr>
        <w:pStyle w:val="Standard"/>
        <w:spacing w:after="240" w:line="273" w:lineRule="auto"/>
        <w:jc w:val="center"/>
        <w:rPr>
          <w:rFonts w:ascii="Arial" w:hAnsi="Arial" w:cs="Calibri"/>
          <w:b/>
          <w:bCs/>
          <w:sz w:val="26"/>
          <w:szCs w:val="26"/>
          <w:u w:val="single"/>
          <w:lang w:val="it-IT"/>
        </w:rPr>
      </w:pPr>
      <w:r>
        <w:rPr>
          <w:rFonts w:ascii="Arial" w:hAnsi="Arial" w:cs="Calibri"/>
          <w:b/>
          <w:bCs/>
          <w:sz w:val="26"/>
          <w:szCs w:val="26"/>
          <w:u w:val="single"/>
          <w:lang w:val="it-IT"/>
        </w:rPr>
        <w:t xml:space="preserve">Sezione B:  </w:t>
      </w:r>
    </w:p>
    <w:p w:rsidR="00016D78" w:rsidRDefault="00836BC9">
      <w:pPr>
        <w:pStyle w:val="Standard"/>
        <w:spacing w:after="240" w:line="273" w:lineRule="auto"/>
        <w:jc w:val="center"/>
        <w:rPr>
          <w:rFonts w:ascii="Arial" w:hAnsi="Arial" w:cs="Calibri"/>
          <w:b/>
          <w:bCs/>
          <w:sz w:val="30"/>
          <w:szCs w:val="30"/>
          <w:lang w:val="it-IT"/>
        </w:rPr>
      </w:pPr>
      <w:r>
        <w:rPr>
          <w:rFonts w:ascii="Arial" w:hAnsi="Arial" w:cs="Calibri"/>
          <w:b/>
          <w:bCs/>
          <w:sz w:val="30"/>
          <w:szCs w:val="30"/>
          <w:lang w:val="it-IT"/>
        </w:rPr>
        <w:t xml:space="preserve"> “IN GIRO PER IL MONDO”</w:t>
      </w:r>
    </w:p>
    <w:p w:rsidR="00016D78" w:rsidRDefault="00016D78">
      <w:pPr>
        <w:pStyle w:val="Standard"/>
        <w:spacing w:after="240" w:line="273" w:lineRule="auto"/>
        <w:jc w:val="center"/>
        <w:rPr>
          <w:rFonts w:ascii="Arial" w:hAnsi="Arial" w:cs="Calibri"/>
          <w:b/>
          <w:bCs/>
          <w:sz w:val="30"/>
          <w:szCs w:val="30"/>
          <w:lang w:val="it-IT"/>
        </w:rPr>
      </w:pPr>
    </w:p>
    <w:p w:rsidR="00016D78" w:rsidRDefault="00836BC9">
      <w:pPr>
        <w:pStyle w:val="Standard"/>
        <w:spacing w:after="240" w:line="273" w:lineRule="auto"/>
        <w:jc w:val="center"/>
        <w:rPr>
          <w:rFonts w:ascii="Arial" w:hAnsi="Arial" w:cs="Calibri"/>
          <w:b/>
          <w:bCs/>
          <w:sz w:val="26"/>
          <w:szCs w:val="26"/>
          <w:u w:val="single"/>
          <w:lang w:val="it-IT"/>
        </w:rPr>
      </w:pPr>
      <w:r>
        <w:rPr>
          <w:rFonts w:ascii="Arial" w:hAnsi="Arial" w:cs="Calibri"/>
          <w:b/>
          <w:bCs/>
          <w:sz w:val="26"/>
          <w:szCs w:val="26"/>
          <w:u w:val="single"/>
          <w:lang w:val="it-IT"/>
        </w:rPr>
        <w:t>Sezione C:</w:t>
      </w:r>
    </w:p>
    <w:p w:rsidR="00016D78" w:rsidRDefault="00836BC9">
      <w:pPr>
        <w:pStyle w:val="Standard"/>
        <w:spacing w:after="240" w:line="273" w:lineRule="auto"/>
        <w:jc w:val="center"/>
        <w:rPr>
          <w:rFonts w:ascii="Arial" w:hAnsi="Arial" w:cs="Calibri"/>
          <w:b/>
          <w:bCs/>
          <w:sz w:val="30"/>
          <w:szCs w:val="30"/>
          <w:lang w:val="it-IT"/>
        </w:rPr>
      </w:pPr>
      <w:r>
        <w:rPr>
          <w:rFonts w:ascii="Arial" w:hAnsi="Arial" w:cs="Calibri"/>
          <w:b/>
          <w:bCs/>
          <w:sz w:val="30"/>
          <w:szCs w:val="30"/>
          <w:lang w:val="it-IT"/>
        </w:rPr>
        <w:t>“GIOCHIAMO A SCOPRIRE GLI AMBIENTI”</w:t>
      </w:r>
    </w:p>
    <w:p w:rsidR="00016D78" w:rsidRDefault="00016D78">
      <w:pPr>
        <w:pStyle w:val="Standard"/>
        <w:spacing w:after="240" w:line="273" w:lineRule="auto"/>
        <w:jc w:val="center"/>
        <w:rPr>
          <w:rFonts w:ascii="Arial" w:hAnsi="Arial" w:cs="Calibri"/>
          <w:b/>
          <w:bCs/>
          <w:sz w:val="30"/>
          <w:szCs w:val="30"/>
          <w:u w:val="single"/>
          <w:lang w:val="it-IT"/>
        </w:rPr>
      </w:pPr>
    </w:p>
    <w:p w:rsidR="00016D78" w:rsidRDefault="00836BC9">
      <w:pPr>
        <w:pStyle w:val="Titolo"/>
        <w:spacing w:after="240" w:line="273" w:lineRule="auto"/>
        <w:rPr>
          <w:rFonts w:ascii="Arial" w:hAnsi="Arial" w:cs="Courier New"/>
          <w:b/>
          <w:bCs/>
          <w:sz w:val="36"/>
          <w:szCs w:val="36"/>
          <w:u w:val="single"/>
          <w:lang w:val="it-IT"/>
        </w:rPr>
      </w:pPr>
      <w:r>
        <w:rPr>
          <w:rFonts w:ascii="Arial" w:hAnsi="Arial" w:cs="Courier New"/>
          <w:b/>
          <w:bCs/>
          <w:sz w:val="36"/>
          <w:szCs w:val="36"/>
          <w:u w:val="single"/>
          <w:lang w:val="it-IT"/>
        </w:rPr>
        <w:t>SEZIONE A</w:t>
      </w:r>
    </w:p>
    <w:p w:rsidR="00016D78" w:rsidRDefault="00836BC9">
      <w:pPr>
        <w:pStyle w:val="Standard"/>
        <w:jc w:val="center"/>
        <w:rPr>
          <w:rFonts w:ascii="Arial" w:hAnsi="Arial" w:cs="Courier New"/>
          <w:b/>
          <w:bCs/>
          <w:sz w:val="28"/>
          <w:szCs w:val="28"/>
          <w:lang w:val="it-IT"/>
        </w:rPr>
      </w:pPr>
      <w:r>
        <w:rPr>
          <w:rFonts w:ascii="Arial" w:hAnsi="Arial" w:cs="Courier New"/>
          <w:b/>
          <w:bCs/>
          <w:sz w:val="28"/>
          <w:szCs w:val="28"/>
          <w:lang w:val="it-IT"/>
        </w:rPr>
        <w:t xml:space="preserve">“VIAGGIANDO FRA L’AZZURRO DEL </w:t>
      </w:r>
      <w:r>
        <w:rPr>
          <w:rFonts w:ascii="Arial" w:hAnsi="Arial" w:cs="Courier New"/>
          <w:b/>
          <w:bCs/>
          <w:sz w:val="28"/>
          <w:szCs w:val="28"/>
          <w:lang w:val="it-IT"/>
        </w:rPr>
        <w:t>MARE E DEL CIELO”</w:t>
      </w:r>
    </w:p>
    <w:p w:rsidR="00016D78" w:rsidRDefault="00016D78">
      <w:pPr>
        <w:pStyle w:val="Standard"/>
        <w:jc w:val="center"/>
        <w:rPr>
          <w:rFonts w:ascii="Arial" w:hAnsi="Arial" w:cs="Courier New"/>
          <w:sz w:val="22"/>
          <w:szCs w:val="22"/>
          <w:lang w:val="it-IT"/>
        </w:rPr>
      </w:pPr>
    </w:p>
    <w:p w:rsidR="00016D78" w:rsidRDefault="00836BC9">
      <w:pPr>
        <w:pStyle w:val="Sottotitolo"/>
        <w:jc w:val="both"/>
        <w:rPr>
          <w:rFonts w:ascii="Arial" w:hAnsi="Arial"/>
        </w:rPr>
      </w:pPr>
      <w:r>
        <w:rPr>
          <w:rFonts w:ascii="Arial" w:hAnsi="Arial"/>
          <w:b w:val="0"/>
          <w:sz w:val="22"/>
          <w:szCs w:val="22"/>
        </w:rPr>
        <w:t>Nel periodo della Scuola dell’Infanzia, il bambino acquisisce e struttura atteggiamenti e modelli comportamentali che caratterizzano il suo futuro stile di vita. Pertanto, come avviene da alcuni anni, abbiamo ritenuto opportuno, anche in</w:t>
      </w:r>
      <w:r>
        <w:rPr>
          <w:rFonts w:ascii="Arial" w:hAnsi="Arial"/>
          <w:b w:val="0"/>
          <w:sz w:val="22"/>
          <w:szCs w:val="22"/>
        </w:rPr>
        <w:t xml:space="preserve"> considerazione delle varie età dei bambini, programmare le attività utilizzando la metodologia dello “</w:t>
      </w:r>
      <w:r>
        <w:rPr>
          <w:rFonts w:ascii="Arial" w:hAnsi="Arial"/>
          <w:b w:val="0"/>
          <w:i/>
          <w:iCs/>
          <w:sz w:val="22"/>
          <w:szCs w:val="22"/>
        </w:rPr>
        <w:t>sfondo integratore</w:t>
      </w:r>
      <w:r>
        <w:rPr>
          <w:rFonts w:ascii="Arial" w:hAnsi="Arial"/>
          <w:b w:val="0"/>
          <w:sz w:val="22"/>
          <w:szCs w:val="22"/>
        </w:rPr>
        <w:t>”. Riteniamo che essa sia una  modalità flessibile e articolata, capace di collegarsi più strettamente al vissuto del bambino e di adat</w:t>
      </w:r>
      <w:r>
        <w:rPr>
          <w:rFonts w:ascii="Arial" w:hAnsi="Arial"/>
          <w:b w:val="0"/>
          <w:sz w:val="22"/>
          <w:szCs w:val="22"/>
        </w:rPr>
        <w:t>tarsi meglio alla complessità dell’esperienza educativa.</w:t>
      </w:r>
    </w:p>
    <w:p w:rsidR="00016D78" w:rsidRDefault="00836BC9">
      <w:pPr>
        <w:pStyle w:val="Sottotitolo"/>
        <w:jc w:val="both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Lo sfondo integratore è motivante e significativo, ci permette di raccontare e integrare esperienze ed attività diverse, consentendo ai bambini di vivere un percorso didattico senza fratture, unitari</w:t>
      </w:r>
      <w:r>
        <w:rPr>
          <w:rFonts w:ascii="Arial" w:hAnsi="Arial"/>
          <w:b w:val="0"/>
          <w:sz w:val="22"/>
          <w:szCs w:val="22"/>
        </w:rPr>
        <w:t>o, fluido e scorrevole, in cui tutto sembra collegarsi e richiamarsi.</w:t>
      </w:r>
    </w:p>
    <w:p w:rsidR="00016D78" w:rsidRDefault="00016D78">
      <w:pPr>
        <w:pStyle w:val="Standard"/>
        <w:jc w:val="center"/>
        <w:rPr>
          <w:rFonts w:ascii="Arial" w:hAnsi="Arial" w:cs="Courier New"/>
          <w:sz w:val="22"/>
          <w:szCs w:val="22"/>
          <w:u w:val="single"/>
          <w:lang w:val="it-IT"/>
        </w:rPr>
      </w:pPr>
    </w:p>
    <w:p w:rsidR="00016D78" w:rsidRDefault="00836BC9">
      <w:pPr>
        <w:pStyle w:val="Standard"/>
        <w:jc w:val="center"/>
        <w:rPr>
          <w:rFonts w:ascii="Arial" w:hAnsi="Arial" w:cs="Courier New"/>
          <w:b/>
          <w:bCs/>
          <w:sz w:val="22"/>
          <w:szCs w:val="22"/>
          <w:u w:val="single"/>
          <w:lang w:val="it-IT"/>
        </w:rPr>
      </w:pPr>
      <w:r>
        <w:rPr>
          <w:rFonts w:ascii="Arial" w:hAnsi="Arial" w:cs="Courier New"/>
          <w:b/>
          <w:bCs/>
          <w:sz w:val="22"/>
          <w:szCs w:val="22"/>
          <w:u w:val="single"/>
          <w:lang w:val="it-IT"/>
        </w:rPr>
        <w:t>MOTIVAZIONE</w:t>
      </w:r>
    </w:p>
    <w:p w:rsidR="00016D78" w:rsidRDefault="00836BC9">
      <w:pPr>
        <w:pStyle w:val="Textbody"/>
        <w:rPr>
          <w:rFonts w:ascii="Arial" w:hAnsi="Arial"/>
        </w:rPr>
      </w:pPr>
      <w:r>
        <w:rPr>
          <w:rFonts w:ascii="Arial" w:hAnsi="Arial" w:cs="Courier New"/>
          <w:sz w:val="22"/>
          <w:szCs w:val="22"/>
        </w:rPr>
        <w:t xml:space="preserve">Il progetto, intitolato </w:t>
      </w:r>
      <w:r>
        <w:rPr>
          <w:rFonts w:ascii="Arial" w:hAnsi="Arial" w:cs="Courier New"/>
          <w:i/>
          <w:iCs/>
          <w:sz w:val="22"/>
          <w:szCs w:val="22"/>
        </w:rPr>
        <w:t>“</w:t>
      </w:r>
      <w:r>
        <w:rPr>
          <w:rFonts w:ascii="Arial" w:hAnsi="Arial" w:cs="Courier New"/>
          <w:b/>
          <w:bCs/>
          <w:i/>
          <w:iCs/>
          <w:sz w:val="22"/>
          <w:szCs w:val="22"/>
        </w:rPr>
        <w:t xml:space="preserve">Viaggiando fra l’azzurro del mare e del cielo” </w:t>
      </w:r>
      <w:r>
        <w:rPr>
          <w:rFonts w:ascii="Arial" w:hAnsi="Arial" w:cs="Courier New"/>
          <w:sz w:val="22"/>
          <w:szCs w:val="22"/>
        </w:rPr>
        <w:t xml:space="preserve">è stato ideato dalle insegnanti, prendendo spunto dai racconti  dei bambini relativi alle loro </w:t>
      </w:r>
      <w:r>
        <w:rPr>
          <w:rFonts w:ascii="Arial" w:hAnsi="Arial" w:cs="Courier New"/>
          <w:sz w:val="22"/>
          <w:szCs w:val="22"/>
        </w:rPr>
        <w:t>vacanze. L’ambiente marino ci consentirà di conoscere un mondo nuovo dove l’acqua è l’elemento principale; l’acqua che nel suo ciclo, si ricollega con il cielo e da qui la scelta di lavorare su entrambe gli ambienti. Tale progetto, di durata annuale, preve</w:t>
      </w:r>
      <w:r>
        <w:rPr>
          <w:rFonts w:ascii="Arial" w:hAnsi="Arial" w:cs="Courier New"/>
          <w:sz w:val="22"/>
          <w:szCs w:val="22"/>
        </w:rPr>
        <w:t>de alcuni argomenti da sviluppare con diverse modalità adeguate all’età dei bambini, dei loro interessi, dei loro ritmi, delle loro personali esigenze di crescita, di socializzazione e di apprendimento.</w:t>
      </w:r>
    </w:p>
    <w:p w:rsidR="00016D78" w:rsidRDefault="00016D78">
      <w:pPr>
        <w:pStyle w:val="Textbody"/>
        <w:rPr>
          <w:rFonts w:ascii="Arial" w:hAnsi="Arial" w:cs="Courier New"/>
          <w:sz w:val="10"/>
          <w:szCs w:val="10"/>
        </w:rPr>
      </w:pPr>
    </w:p>
    <w:p w:rsidR="00016D78" w:rsidRDefault="00836BC9">
      <w:pPr>
        <w:pStyle w:val="Textbody"/>
        <w:rPr>
          <w:rFonts w:ascii="Arial" w:hAnsi="Arial" w:cs="Courier New"/>
          <w:sz w:val="22"/>
          <w:szCs w:val="22"/>
        </w:rPr>
      </w:pPr>
      <w:r>
        <w:rPr>
          <w:rFonts w:ascii="Arial" w:hAnsi="Arial" w:cs="Courier New"/>
          <w:sz w:val="22"/>
          <w:szCs w:val="22"/>
        </w:rPr>
        <w:t>Abbiamo scelto di realizzare questo tipo di percorso</w:t>
      </w:r>
      <w:r>
        <w:rPr>
          <w:rFonts w:ascii="Arial" w:hAnsi="Arial" w:cs="Courier New"/>
          <w:sz w:val="22"/>
          <w:szCs w:val="22"/>
        </w:rPr>
        <w:t xml:space="preserve"> perché riteniamo che i due ambienti, marino e celeste, rappresentino per i bambini le dimensioni del fantastico e del reale allo stesso tempo: sono mondi affascinanti da esplorare con gli strumenti dell’immaginazione e con tutto il proprio vissuto; sono s</w:t>
      </w:r>
      <w:r>
        <w:rPr>
          <w:rFonts w:ascii="Arial" w:hAnsi="Arial" w:cs="Courier New"/>
          <w:sz w:val="22"/>
          <w:szCs w:val="22"/>
        </w:rPr>
        <w:t>fondi su cui si proietta e prende forma il gioco delle emozioni e degli affetti; sono luoghi fatti di forme e di colori, rumori e silenzi, concretezza e impalpabilità, in cui le parole acquistano una forte valenza evocatrice.</w:t>
      </w:r>
    </w:p>
    <w:p w:rsidR="00016D78" w:rsidRDefault="00836BC9">
      <w:pPr>
        <w:pStyle w:val="Textbody"/>
        <w:rPr>
          <w:rFonts w:ascii="Arial" w:hAnsi="Arial"/>
        </w:rPr>
      </w:pPr>
      <w:r>
        <w:rPr>
          <w:rFonts w:ascii="Arial" w:hAnsi="Arial" w:cs="Courier New"/>
          <w:sz w:val="22"/>
          <w:szCs w:val="22"/>
        </w:rPr>
        <w:t>Crediamo che un percorso di qu</w:t>
      </w:r>
      <w:r>
        <w:rPr>
          <w:rFonts w:ascii="Arial" w:hAnsi="Arial" w:cs="Courier New"/>
          <w:sz w:val="22"/>
          <w:szCs w:val="22"/>
        </w:rPr>
        <w:t xml:space="preserve">esto tipo possa offrire notevoli opportunità educative, in grado di sviluppare e potenziare l’acquisizione di abilità  e competenze riferite ai diversi ambiti dell’esperienza del bambino, e possieda delle caratteristiche e delle specificità che consentono </w:t>
      </w:r>
      <w:r>
        <w:rPr>
          <w:rFonts w:ascii="Arial" w:hAnsi="Arial" w:cs="Courier New"/>
          <w:sz w:val="22"/>
          <w:szCs w:val="22"/>
        </w:rPr>
        <w:t>a noi insegnanti di proporre attività varie e motivanti.</w:t>
      </w:r>
    </w:p>
    <w:p w:rsidR="00016D78" w:rsidRDefault="00016D78">
      <w:pPr>
        <w:pStyle w:val="Standard"/>
        <w:jc w:val="both"/>
        <w:rPr>
          <w:rFonts w:ascii="Arial" w:hAnsi="Arial" w:cs="Courier New"/>
          <w:sz w:val="22"/>
          <w:szCs w:val="22"/>
          <w:lang w:val="it-IT"/>
        </w:rPr>
      </w:pPr>
    </w:p>
    <w:p w:rsidR="00016D78" w:rsidRDefault="00836BC9">
      <w:pPr>
        <w:pStyle w:val="Standard"/>
        <w:jc w:val="center"/>
        <w:rPr>
          <w:rFonts w:ascii="Arial" w:hAnsi="Arial" w:cs="Courier New"/>
          <w:b/>
          <w:bCs/>
          <w:sz w:val="22"/>
          <w:szCs w:val="22"/>
          <w:u w:val="single"/>
          <w:lang w:val="it-IT"/>
        </w:rPr>
      </w:pPr>
      <w:r>
        <w:rPr>
          <w:rFonts w:ascii="Arial" w:hAnsi="Arial" w:cs="Courier New"/>
          <w:b/>
          <w:bCs/>
          <w:sz w:val="22"/>
          <w:szCs w:val="22"/>
          <w:u w:val="single"/>
          <w:lang w:val="it-IT"/>
        </w:rPr>
        <w:t>PERSONAGGIO GUIDA</w:t>
      </w:r>
    </w:p>
    <w:p w:rsidR="00016D78" w:rsidRDefault="00836BC9">
      <w:pPr>
        <w:pStyle w:val="Standard"/>
        <w:jc w:val="both"/>
        <w:rPr>
          <w:rFonts w:ascii="Arial" w:hAnsi="Arial" w:cs="Courier New"/>
          <w:sz w:val="22"/>
          <w:szCs w:val="22"/>
          <w:lang w:val="it-IT"/>
        </w:rPr>
      </w:pPr>
      <w:r>
        <w:rPr>
          <w:rFonts w:ascii="Arial" w:hAnsi="Arial" w:cs="Courier New"/>
          <w:sz w:val="22"/>
          <w:szCs w:val="22"/>
          <w:lang w:val="it-IT"/>
        </w:rPr>
        <w:t>Abbiamo scelto “Arcobaleno, il pesce più bello di tutti i mari” come personaggio guida, che ci accompagnerà nel corso dell’anno scolastico.</w:t>
      </w:r>
    </w:p>
    <w:p w:rsidR="00016D78" w:rsidRDefault="00836BC9">
      <w:pPr>
        <w:pStyle w:val="Standard"/>
        <w:jc w:val="both"/>
        <w:rPr>
          <w:rFonts w:ascii="Arial" w:hAnsi="Arial" w:cs="Courier New"/>
          <w:sz w:val="22"/>
          <w:szCs w:val="22"/>
          <w:lang w:val="it-IT"/>
        </w:rPr>
      </w:pPr>
      <w:r>
        <w:rPr>
          <w:rFonts w:ascii="Arial" w:hAnsi="Arial" w:cs="Courier New"/>
          <w:sz w:val="22"/>
          <w:szCs w:val="22"/>
          <w:lang w:val="it-IT"/>
        </w:rPr>
        <w:t>La storia di Arcobaleno, oltre a presen</w:t>
      </w:r>
      <w:r>
        <w:rPr>
          <w:rFonts w:ascii="Arial" w:hAnsi="Arial" w:cs="Courier New"/>
          <w:sz w:val="22"/>
          <w:szCs w:val="22"/>
          <w:lang w:val="it-IT"/>
        </w:rPr>
        <w:t>tarci il mondo marino e alcuni dei suoi abitanti, sviluppa il tema dell’amicizia e della condivisione, portandoci a riflessioni e attività su questi argomenti.</w:t>
      </w:r>
    </w:p>
    <w:p w:rsidR="00016D78" w:rsidRDefault="00016D78">
      <w:pPr>
        <w:pStyle w:val="Standard"/>
        <w:jc w:val="both"/>
        <w:rPr>
          <w:rFonts w:ascii="Arial" w:hAnsi="Arial" w:cs="Courier New"/>
          <w:sz w:val="22"/>
          <w:szCs w:val="22"/>
          <w:lang w:val="it-IT"/>
        </w:rPr>
      </w:pPr>
    </w:p>
    <w:p w:rsidR="00016D78" w:rsidRDefault="00836BC9">
      <w:pPr>
        <w:pStyle w:val="Sottotitolo"/>
        <w:jc w:val="center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>METODOLOGIA</w:t>
      </w:r>
    </w:p>
    <w:p w:rsidR="00016D78" w:rsidRDefault="00836BC9">
      <w:pPr>
        <w:pStyle w:val="Sottotitolo"/>
        <w:jc w:val="both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 xml:space="preserve">- Il nostro viaggio inizierà all’interno della scuola  dove seguiremo un percorso </w:t>
      </w:r>
      <w:r>
        <w:rPr>
          <w:rFonts w:ascii="Arial" w:hAnsi="Arial"/>
          <w:b w:val="0"/>
          <w:sz w:val="22"/>
          <w:szCs w:val="22"/>
        </w:rPr>
        <w:t>motorio, con tante sorprese, giochi divertenti e di abilità da effettuare in coppia, dove i bambini più grandi accompagneranno i piccoli e tutti assieme  andremo  alla scoperta del personaggio guida.</w:t>
      </w:r>
    </w:p>
    <w:p w:rsidR="00016D78" w:rsidRDefault="00016D78">
      <w:pPr>
        <w:pStyle w:val="Sottotitolo"/>
        <w:jc w:val="both"/>
        <w:rPr>
          <w:rFonts w:ascii="Arial" w:hAnsi="Arial"/>
          <w:b w:val="0"/>
          <w:sz w:val="10"/>
          <w:szCs w:val="10"/>
        </w:rPr>
      </w:pPr>
    </w:p>
    <w:p w:rsidR="00016D78" w:rsidRDefault="00836BC9">
      <w:pPr>
        <w:pStyle w:val="Sottotitolo"/>
        <w:jc w:val="both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 xml:space="preserve">-Nei giorni successivi conosceremo meglio il </w:t>
      </w:r>
      <w:r>
        <w:rPr>
          <w:rFonts w:ascii="Arial" w:hAnsi="Arial"/>
          <w:b w:val="0"/>
          <w:sz w:val="22"/>
          <w:szCs w:val="22"/>
        </w:rPr>
        <w:t xml:space="preserve">personaggio Arcobaleno che ci donerà   il calendario settimanale che rappresenta un battello: realizzato su un cartellone, con relativa filastrocca, vi ritroviamo i  colori abbinati ai giorni della settimana e agli animali del mare; questo ci accompagnerà </w:t>
      </w:r>
      <w:r>
        <w:rPr>
          <w:rFonts w:ascii="Arial" w:hAnsi="Arial"/>
          <w:b w:val="0"/>
          <w:sz w:val="22"/>
          <w:szCs w:val="22"/>
        </w:rPr>
        <w:t>per tutto l’anno.</w:t>
      </w:r>
    </w:p>
    <w:p w:rsidR="00016D78" w:rsidRDefault="00016D78">
      <w:pPr>
        <w:pStyle w:val="Sottotitolo"/>
        <w:jc w:val="both"/>
        <w:rPr>
          <w:rFonts w:ascii="Arial" w:hAnsi="Arial"/>
          <w:sz w:val="10"/>
          <w:szCs w:val="10"/>
        </w:rPr>
      </w:pPr>
    </w:p>
    <w:p w:rsidR="00016D78" w:rsidRDefault="00836BC9">
      <w:pPr>
        <w:pStyle w:val="Sottotitolo"/>
        <w:jc w:val="both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Per i bambini di 5 anni verrà realizzato un calendario mensile dove, a turno, i bambini disegneranno il tempo e scriveranno il numero e il nome del giorno</w:t>
      </w:r>
    </w:p>
    <w:p w:rsidR="00016D78" w:rsidRDefault="00836BC9">
      <w:pPr>
        <w:pStyle w:val="Sottotitolo"/>
        <w:jc w:val="both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Di fianco vi sarà il cartellone dei camerieri;  in alto il bruco dei compleanni c</w:t>
      </w:r>
      <w:r>
        <w:rPr>
          <w:rFonts w:ascii="Arial" w:hAnsi="Arial"/>
          <w:b w:val="0"/>
          <w:sz w:val="22"/>
          <w:szCs w:val="22"/>
        </w:rPr>
        <w:t>he rappresenta i 12 mesi e in ogni mese verranno attaccate le faccine dei bimbi che compiono gli anni.</w:t>
      </w:r>
    </w:p>
    <w:p w:rsidR="00016D78" w:rsidRDefault="00016D78">
      <w:pPr>
        <w:pStyle w:val="Textbody"/>
        <w:rPr>
          <w:rFonts w:ascii="Arial" w:hAnsi="Arial"/>
          <w:sz w:val="22"/>
          <w:szCs w:val="22"/>
        </w:rPr>
      </w:pPr>
    </w:p>
    <w:p w:rsidR="00016D78" w:rsidRDefault="00836BC9">
      <w:pPr>
        <w:pStyle w:val="Sottotitolo"/>
        <w:jc w:val="center"/>
        <w:rPr>
          <w:rFonts w:ascii="Arial" w:hAnsi="Arial"/>
          <w:bCs/>
          <w:sz w:val="22"/>
          <w:szCs w:val="22"/>
          <w:u w:val="single"/>
        </w:rPr>
      </w:pPr>
      <w:r>
        <w:rPr>
          <w:rFonts w:ascii="Arial" w:hAnsi="Arial"/>
          <w:bCs/>
          <w:sz w:val="22"/>
          <w:szCs w:val="22"/>
          <w:u w:val="single"/>
        </w:rPr>
        <w:t>NUCLEI PROGETTUALI</w:t>
      </w:r>
    </w:p>
    <w:p w:rsidR="00016D78" w:rsidRDefault="00836BC9">
      <w:pPr>
        <w:pStyle w:val="Sottotitol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</w:t>
      </w:r>
      <w:r>
        <w:rPr>
          <w:rFonts w:ascii="Arial" w:hAnsi="Arial"/>
          <w:b w:val="0"/>
          <w:sz w:val="22"/>
          <w:szCs w:val="22"/>
        </w:rPr>
        <w:t xml:space="preserve"> nuclei elencati di seguito sono da considerarsi una traccia su cui imbastire il lavoro, lasciando spazio alle variabili che si pres</w:t>
      </w:r>
      <w:r>
        <w:rPr>
          <w:rFonts w:ascii="Arial" w:hAnsi="Arial"/>
          <w:b w:val="0"/>
          <w:sz w:val="22"/>
          <w:szCs w:val="22"/>
        </w:rPr>
        <w:t>enteranno lungo il percorso.</w:t>
      </w:r>
    </w:p>
    <w:p w:rsidR="00016D78" w:rsidRDefault="00836BC9">
      <w:pPr>
        <w:pStyle w:val="Sottotitolo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Addentrandoci con i bambini nei vari argomenti ci si propone di sviluppare un atteggiamento di positiva curiosità e di consapevole interesse verso le tematiche trattate.</w:t>
      </w:r>
    </w:p>
    <w:p w:rsidR="00016D78" w:rsidRDefault="00016D78">
      <w:pPr>
        <w:pStyle w:val="Sottotitolo"/>
        <w:rPr>
          <w:rFonts w:ascii="Arial" w:hAnsi="Arial"/>
          <w:b w:val="0"/>
          <w:i/>
          <w:sz w:val="10"/>
          <w:szCs w:val="10"/>
        </w:rPr>
      </w:pPr>
    </w:p>
    <w:p w:rsidR="00016D78" w:rsidRDefault="00836BC9">
      <w:pPr>
        <w:pStyle w:val="Sottotitolo"/>
        <w:jc w:val="center"/>
        <w:rPr>
          <w:rFonts w:ascii="Arial" w:hAnsi="Arial"/>
          <w:bCs/>
          <w:i/>
          <w:sz w:val="22"/>
          <w:szCs w:val="22"/>
        </w:rPr>
      </w:pPr>
      <w:r>
        <w:rPr>
          <w:rFonts w:ascii="Arial" w:hAnsi="Arial"/>
          <w:bCs/>
          <w:i/>
          <w:sz w:val="22"/>
          <w:szCs w:val="22"/>
        </w:rPr>
        <w:t>“I discorsi e le parole”</w:t>
      </w:r>
    </w:p>
    <w:p w:rsidR="00016D78" w:rsidRDefault="00836BC9">
      <w:pPr>
        <w:pStyle w:val="Sottotitolo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Lettura, comprensione, invenzio</w:t>
      </w:r>
      <w:r>
        <w:rPr>
          <w:rFonts w:ascii="Arial" w:hAnsi="Arial"/>
          <w:b w:val="0"/>
          <w:sz w:val="22"/>
          <w:szCs w:val="22"/>
        </w:rPr>
        <w:t>ne, drammatizzazione di fiabe, storie, racconti, poesie, conte, filastrocche, conversazioni, inerenti gli argomenti trattati</w:t>
      </w:r>
    </w:p>
    <w:p w:rsidR="00016D78" w:rsidRDefault="00016D78">
      <w:pPr>
        <w:pStyle w:val="Sottotitolo"/>
        <w:rPr>
          <w:rFonts w:ascii="Arial" w:hAnsi="Arial"/>
          <w:b w:val="0"/>
          <w:i/>
          <w:sz w:val="10"/>
          <w:szCs w:val="10"/>
        </w:rPr>
      </w:pPr>
    </w:p>
    <w:p w:rsidR="00016D78" w:rsidRDefault="00836BC9">
      <w:pPr>
        <w:pStyle w:val="Sottotitolo"/>
        <w:jc w:val="center"/>
        <w:rPr>
          <w:rFonts w:ascii="Arial" w:hAnsi="Arial"/>
          <w:bCs/>
          <w:i/>
          <w:sz w:val="22"/>
          <w:szCs w:val="22"/>
        </w:rPr>
      </w:pPr>
      <w:r>
        <w:rPr>
          <w:rFonts w:ascii="Arial" w:hAnsi="Arial"/>
          <w:bCs/>
          <w:i/>
          <w:sz w:val="22"/>
          <w:szCs w:val="22"/>
        </w:rPr>
        <w:t>“La conoscenza del mondo”</w:t>
      </w:r>
    </w:p>
    <w:p w:rsidR="00016D78" w:rsidRDefault="00836BC9">
      <w:pPr>
        <w:pStyle w:val="Sottotitolo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 xml:space="preserve">Attività relative all’acqua: le caratteristiche, l’utilizzo, le trasformazioni, il ciclo dell’acqua, il </w:t>
      </w:r>
      <w:r>
        <w:rPr>
          <w:rFonts w:ascii="Arial" w:hAnsi="Arial"/>
          <w:b w:val="0"/>
          <w:sz w:val="22"/>
          <w:szCs w:val="22"/>
        </w:rPr>
        <w:t>mare, i fiumi, i laghi, ecc.</w:t>
      </w:r>
    </w:p>
    <w:p w:rsidR="00016D78" w:rsidRDefault="00836BC9">
      <w:pPr>
        <w:pStyle w:val="Sottotitolo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Attività relative alla scoperta dell’aria: le caratteristiche, come si manifesta, semplici esperimenti, fenomeni atmosferici, ecc.</w:t>
      </w:r>
    </w:p>
    <w:p w:rsidR="00016D78" w:rsidRDefault="00836BC9">
      <w:pPr>
        <w:pStyle w:val="Sottotitolo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Gli animali del  mare e del cielo, animali selvatici, animali della fattoria.</w:t>
      </w:r>
    </w:p>
    <w:p w:rsidR="00016D78" w:rsidRDefault="00836BC9">
      <w:pPr>
        <w:pStyle w:val="Sottotitolo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 xml:space="preserve">Il rispetto </w:t>
      </w:r>
      <w:r>
        <w:rPr>
          <w:rFonts w:ascii="Arial" w:hAnsi="Arial"/>
          <w:b w:val="0"/>
          <w:sz w:val="22"/>
          <w:szCs w:val="22"/>
        </w:rPr>
        <w:t>ambientale, raccolta differenziata</w:t>
      </w:r>
    </w:p>
    <w:p w:rsidR="00016D78" w:rsidRDefault="00836BC9">
      <w:pPr>
        <w:pStyle w:val="Sottotitolo"/>
        <w:rPr>
          <w:rFonts w:ascii="Arial" w:hAnsi="Arial"/>
          <w:b w:val="0"/>
        </w:rPr>
      </w:pPr>
      <w:r>
        <w:rPr>
          <w:rFonts w:ascii="Arial" w:hAnsi="Arial"/>
          <w:b w:val="0"/>
          <w:i/>
          <w:sz w:val="22"/>
          <w:szCs w:val="22"/>
        </w:rPr>
        <w:t xml:space="preserve"> </w:t>
      </w:r>
      <w:r>
        <w:rPr>
          <w:rFonts w:ascii="Arial" w:hAnsi="Arial"/>
          <w:b w:val="0"/>
          <w:sz w:val="22"/>
          <w:szCs w:val="22"/>
        </w:rPr>
        <w:t>Le forme geometriche; le quantità; il tempo, la settimana, le stagioni, i mesi</w:t>
      </w:r>
    </w:p>
    <w:p w:rsidR="00016D78" w:rsidRDefault="00836BC9">
      <w:pPr>
        <w:pStyle w:val="Sottotitolo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I mezzi di trasporto in acqua, in aria e sulla terra, educazione stradale</w:t>
      </w:r>
    </w:p>
    <w:p w:rsidR="00016D78" w:rsidRDefault="00836BC9">
      <w:pPr>
        <w:pStyle w:val="Sottotitolo"/>
        <w:rPr>
          <w:rFonts w:ascii="Arial" w:hAnsi="Arial"/>
          <w:bCs/>
          <w:i/>
          <w:sz w:val="22"/>
          <w:szCs w:val="22"/>
        </w:rPr>
      </w:pPr>
      <w:r>
        <w:rPr>
          <w:rFonts w:ascii="Arial" w:hAnsi="Arial"/>
          <w:bCs/>
          <w:i/>
          <w:sz w:val="22"/>
          <w:szCs w:val="22"/>
        </w:rPr>
        <w:t xml:space="preserve"> </w:t>
      </w:r>
    </w:p>
    <w:p w:rsidR="00016D78" w:rsidRDefault="00836BC9">
      <w:pPr>
        <w:pStyle w:val="Sottotitolo"/>
        <w:jc w:val="center"/>
        <w:rPr>
          <w:rFonts w:ascii="Arial" w:hAnsi="Arial"/>
          <w:bCs/>
          <w:i/>
          <w:sz w:val="22"/>
          <w:szCs w:val="22"/>
        </w:rPr>
      </w:pPr>
      <w:r>
        <w:rPr>
          <w:rFonts w:ascii="Arial" w:hAnsi="Arial"/>
          <w:bCs/>
          <w:i/>
          <w:sz w:val="22"/>
          <w:szCs w:val="22"/>
        </w:rPr>
        <w:t>“Il se e l’altro”</w:t>
      </w:r>
    </w:p>
    <w:p w:rsidR="00016D78" w:rsidRDefault="00836BC9">
      <w:pPr>
        <w:pStyle w:val="Sottotitolo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Le emozioni, la famiglia, l’amicizia, la divers</w:t>
      </w:r>
      <w:r>
        <w:rPr>
          <w:rFonts w:ascii="Arial" w:hAnsi="Arial"/>
          <w:b w:val="0"/>
          <w:sz w:val="22"/>
          <w:szCs w:val="22"/>
        </w:rPr>
        <w:t>ità, la condivisione …</w:t>
      </w:r>
    </w:p>
    <w:p w:rsidR="00016D78" w:rsidRDefault="00016D78">
      <w:pPr>
        <w:pStyle w:val="Sottotitolo"/>
        <w:rPr>
          <w:rFonts w:ascii="Arial" w:hAnsi="Arial"/>
          <w:b w:val="0"/>
          <w:sz w:val="10"/>
          <w:szCs w:val="10"/>
        </w:rPr>
      </w:pPr>
    </w:p>
    <w:p w:rsidR="00016D78" w:rsidRDefault="00836BC9">
      <w:pPr>
        <w:pStyle w:val="Sottotitolo"/>
        <w:jc w:val="center"/>
        <w:rPr>
          <w:rFonts w:ascii="Arial" w:hAnsi="Arial"/>
          <w:bCs/>
        </w:rPr>
      </w:pPr>
      <w:r>
        <w:rPr>
          <w:rFonts w:ascii="Arial" w:hAnsi="Arial"/>
          <w:bCs/>
          <w:sz w:val="22"/>
          <w:szCs w:val="22"/>
        </w:rPr>
        <w:t xml:space="preserve"> </w:t>
      </w:r>
      <w:r>
        <w:rPr>
          <w:rFonts w:ascii="Arial" w:hAnsi="Arial"/>
          <w:bCs/>
          <w:i/>
          <w:sz w:val="22"/>
          <w:szCs w:val="22"/>
        </w:rPr>
        <w:t>“ Il corpo e il movimento”</w:t>
      </w:r>
    </w:p>
    <w:p w:rsidR="00016D78" w:rsidRDefault="00836BC9">
      <w:pPr>
        <w:pStyle w:val="Sottotitolo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Attività motoria; schema corporeo; l’orientamento nello spazio; concetti topologici; le autonomie; l’alimentazione; la mia storia</w:t>
      </w:r>
    </w:p>
    <w:p w:rsidR="00016D78" w:rsidRDefault="00016D78">
      <w:pPr>
        <w:pStyle w:val="Sottotitolo"/>
        <w:rPr>
          <w:rFonts w:ascii="Arial" w:hAnsi="Arial"/>
          <w:b w:val="0"/>
          <w:sz w:val="10"/>
          <w:szCs w:val="10"/>
        </w:rPr>
      </w:pPr>
    </w:p>
    <w:p w:rsidR="00016D78" w:rsidRDefault="00836BC9">
      <w:pPr>
        <w:pStyle w:val="Sottotitolo"/>
        <w:jc w:val="center"/>
        <w:rPr>
          <w:rFonts w:ascii="Arial" w:hAnsi="Arial"/>
          <w:bCs/>
        </w:rPr>
      </w:pPr>
      <w:r>
        <w:rPr>
          <w:rFonts w:ascii="Arial" w:hAnsi="Arial"/>
          <w:bCs/>
          <w:sz w:val="22"/>
          <w:szCs w:val="22"/>
        </w:rPr>
        <w:t xml:space="preserve"> </w:t>
      </w:r>
      <w:r>
        <w:rPr>
          <w:rFonts w:ascii="Arial" w:hAnsi="Arial"/>
          <w:bCs/>
          <w:i/>
          <w:sz w:val="22"/>
          <w:szCs w:val="22"/>
        </w:rPr>
        <w:t>“Immagini suoni colori”</w:t>
      </w:r>
    </w:p>
    <w:p w:rsidR="00016D78" w:rsidRDefault="00836BC9">
      <w:pPr>
        <w:pStyle w:val="Sottotitolo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 xml:space="preserve">I vari linguaggi: la voce, il gesto, la musica, </w:t>
      </w:r>
      <w:r>
        <w:rPr>
          <w:rFonts w:ascii="Arial" w:hAnsi="Arial"/>
          <w:b w:val="0"/>
          <w:sz w:val="22"/>
          <w:szCs w:val="22"/>
        </w:rPr>
        <w:t>i suoni, la manipolazione, esperienze con tecniche grafiche e pittoriche; colori primari e composti</w:t>
      </w:r>
    </w:p>
    <w:p w:rsidR="00016D78" w:rsidRDefault="00016D78">
      <w:pPr>
        <w:pStyle w:val="Sottotitolo"/>
        <w:jc w:val="both"/>
        <w:rPr>
          <w:rFonts w:ascii="Arial" w:hAnsi="Arial"/>
          <w:b w:val="0"/>
          <w:sz w:val="22"/>
          <w:szCs w:val="22"/>
        </w:rPr>
      </w:pPr>
    </w:p>
    <w:p w:rsidR="00016D78" w:rsidRDefault="00016D78">
      <w:pPr>
        <w:pStyle w:val="Textbody"/>
        <w:rPr>
          <w:rFonts w:ascii="Arial" w:hAnsi="Arial"/>
          <w:sz w:val="22"/>
          <w:szCs w:val="22"/>
        </w:rPr>
      </w:pPr>
    </w:p>
    <w:p w:rsidR="00016D78" w:rsidRDefault="00836BC9">
      <w:pPr>
        <w:pStyle w:val="Sottotitolo"/>
        <w:jc w:val="both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La definizione delle attività verrà effettuata nel corso degli incontri di programmazione – organizzazione - verifica che si svolgeranno in corso d’anno f</w:t>
      </w:r>
      <w:r>
        <w:rPr>
          <w:rFonts w:ascii="Arial" w:hAnsi="Arial"/>
          <w:b w:val="0"/>
          <w:sz w:val="22"/>
          <w:szCs w:val="22"/>
        </w:rPr>
        <w:t>ra le insegnanti.</w:t>
      </w:r>
    </w:p>
    <w:p w:rsidR="00016D78" w:rsidRDefault="00016D78">
      <w:pPr>
        <w:pStyle w:val="Sottotitolo"/>
        <w:jc w:val="both"/>
        <w:rPr>
          <w:rFonts w:ascii="Arial" w:hAnsi="Arial"/>
          <w:b w:val="0"/>
          <w:sz w:val="10"/>
          <w:szCs w:val="10"/>
        </w:rPr>
      </w:pPr>
    </w:p>
    <w:p w:rsidR="00016D78" w:rsidRDefault="00836BC9">
      <w:pPr>
        <w:pStyle w:val="Sottotitolo"/>
        <w:jc w:val="both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La presentazione della programmazione e delle eventuali modifiche verrà effettuata nelle assemblee dei genitori e negli incontri con i rappresentanti di sezione.</w:t>
      </w:r>
    </w:p>
    <w:p w:rsidR="00016D78" w:rsidRDefault="00016D78">
      <w:pPr>
        <w:pStyle w:val="Textbody"/>
        <w:tabs>
          <w:tab w:val="left" w:pos="4860"/>
        </w:tabs>
        <w:rPr>
          <w:rFonts w:ascii="Arial" w:hAnsi="Arial" w:cs="Courier New"/>
          <w:sz w:val="10"/>
          <w:szCs w:val="10"/>
        </w:rPr>
      </w:pPr>
    </w:p>
    <w:p w:rsidR="00016D78" w:rsidRDefault="00836BC9">
      <w:pPr>
        <w:pStyle w:val="Textbody"/>
        <w:tabs>
          <w:tab w:val="left" w:pos="4860"/>
        </w:tabs>
        <w:rPr>
          <w:rFonts w:ascii="Arial" w:hAnsi="Arial" w:cs="Courier New"/>
          <w:sz w:val="22"/>
          <w:szCs w:val="22"/>
        </w:rPr>
      </w:pPr>
      <w:r>
        <w:rPr>
          <w:rFonts w:ascii="Arial" w:hAnsi="Arial" w:cs="Courier New"/>
          <w:sz w:val="22"/>
          <w:szCs w:val="22"/>
        </w:rPr>
        <w:t>L’ambiente scolastico si trasformerà gradualmente, con l’esposizione degli</w:t>
      </w:r>
      <w:r>
        <w:rPr>
          <w:rFonts w:ascii="Arial" w:hAnsi="Arial" w:cs="Courier New"/>
          <w:sz w:val="22"/>
          <w:szCs w:val="22"/>
        </w:rPr>
        <w:t xml:space="preserve"> elaborati dei bambini.</w:t>
      </w:r>
    </w:p>
    <w:p w:rsidR="00016D78" w:rsidRDefault="00836BC9">
      <w:pPr>
        <w:pStyle w:val="Textbody"/>
        <w:tabs>
          <w:tab w:val="left" w:pos="4860"/>
        </w:tabs>
        <w:rPr>
          <w:rFonts w:ascii="Arial" w:hAnsi="Arial" w:cs="Courier New"/>
          <w:sz w:val="22"/>
          <w:szCs w:val="22"/>
        </w:rPr>
      </w:pPr>
      <w:r>
        <w:rPr>
          <w:rFonts w:ascii="Arial" w:hAnsi="Arial" w:cs="Courier New"/>
          <w:sz w:val="22"/>
          <w:szCs w:val="22"/>
        </w:rPr>
        <w:t>La traccia delle attività proposte non è da considerarsi  ne rigida ne definitiva, essa sarà opportunamente variata per meglio aderire alle richieste e alle esigenze dei bambini.</w:t>
      </w:r>
    </w:p>
    <w:p w:rsidR="00016D78" w:rsidRDefault="00836BC9">
      <w:pPr>
        <w:pStyle w:val="Standard"/>
        <w:tabs>
          <w:tab w:val="left" w:pos="4680"/>
        </w:tabs>
        <w:jc w:val="both"/>
        <w:rPr>
          <w:rFonts w:ascii="Arial" w:hAnsi="Arial" w:cs="Courier New"/>
          <w:sz w:val="22"/>
          <w:szCs w:val="22"/>
          <w:lang w:val="it-IT"/>
        </w:rPr>
      </w:pPr>
      <w:r>
        <w:rPr>
          <w:rFonts w:ascii="Arial" w:hAnsi="Arial" w:cs="Courier New"/>
          <w:sz w:val="22"/>
          <w:szCs w:val="22"/>
          <w:lang w:val="it-IT"/>
        </w:rPr>
        <w:t xml:space="preserve">                                                     </w:t>
      </w:r>
      <w:r>
        <w:rPr>
          <w:rFonts w:ascii="Arial" w:hAnsi="Arial" w:cs="Courier New"/>
          <w:sz w:val="22"/>
          <w:szCs w:val="22"/>
          <w:lang w:val="it-IT"/>
        </w:rPr>
        <w:t xml:space="preserve">                                           </w:t>
      </w:r>
    </w:p>
    <w:p w:rsidR="00016D78" w:rsidRDefault="00836BC9">
      <w:pPr>
        <w:pStyle w:val="Standard"/>
        <w:jc w:val="both"/>
        <w:rPr>
          <w:rFonts w:ascii="Arial" w:hAnsi="Arial" w:cs="Courier New"/>
          <w:sz w:val="22"/>
          <w:szCs w:val="22"/>
          <w:lang w:val="it-IT"/>
        </w:rPr>
      </w:pPr>
      <w:r>
        <w:rPr>
          <w:rFonts w:ascii="Arial" w:hAnsi="Arial" w:cs="Courier New"/>
          <w:sz w:val="22"/>
          <w:szCs w:val="22"/>
          <w:lang w:val="it-IT"/>
        </w:rPr>
        <w:t xml:space="preserve"> </w:t>
      </w:r>
    </w:p>
    <w:p w:rsidR="00016D78" w:rsidRDefault="00016D78">
      <w:pPr>
        <w:pStyle w:val="Standard"/>
        <w:jc w:val="both"/>
        <w:rPr>
          <w:rFonts w:ascii="Arial" w:hAnsi="Arial" w:cs="Courier New"/>
          <w:sz w:val="22"/>
          <w:szCs w:val="22"/>
          <w:u w:val="single"/>
          <w:lang w:val="it-IT"/>
        </w:rPr>
      </w:pPr>
    </w:p>
    <w:p w:rsidR="00016D78" w:rsidRDefault="00016D78">
      <w:pPr>
        <w:pStyle w:val="Standard"/>
        <w:rPr>
          <w:rFonts w:ascii="Arial" w:hAnsi="Arial"/>
        </w:rPr>
      </w:pPr>
    </w:p>
    <w:p w:rsidR="00016D78" w:rsidRDefault="00016D78">
      <w:pPr>
        <w:pStyle w:val="Standard"/>
        <w:jc w:val="both"/>
        <w:rPr>
          <w:rFonts w:ascii="Arial" w:hAnsi="Arial" w:cs="Tahoma"/>
          <w:bCs/>
          <w:sz w:val="36"/>
          <w:szCs w:val="36"/>
        </w:rPr>
      </w:pPr>
    </w:p>
    <w:p w:rsidR="00016D78" w:rsidRDefault="00016D78">
      <w:pPr>
        <w:pStyle w:val="Sottotitolo"/>
        <w:jc w:val="center"/>
        <w:rPr>
          <w:rFonts w:ascii="Arial" w:hAnsi="Arial" w:cs="Tahoma"/>
          <w:bCs/>
          <w:sz w:val="36"/>
          <w:szCs w:val="36"/>
        </w:rPr>
      </w:pPr>
    </w:p>
    <w:p w:rsidR="00016D78" w:rsidRDefault="00016D78">
      <w:pPr>
        <w:pStyle w:val="Textbody"/>
        <w:jc w:val="center"/>
        <w:rPr>
          <w:rFonts w:ascii="Arial" w:hAnsi="Arial" w:cs="Tahoma"/>
          <w:bCs/>
          <w:sz w:val="36"/>
          <w:szCs w:val="36"/>
        </w:rPr>
      </w:pPr>
    </w:p>
    <w:p w:rsidR="00016D78" w:rsidRDefault="00016D78">
      <w:pPr>
        <w:pStyle w:val="Textbody"/>
        <w:jc w:val="center"/>
        <w:rPr>
          <w:rFonts w:ascii="Arial" w:hAnsi="Arial" w:cs="Tahoma"/>
          <w:bCs/>
          <w:sz w:val="36"/>
          <w:szCs w:val="36"/>
        </w:rPr>
      </w:pPr>
    </w:p>
    <w:p w:rsidR="00016D78" w:rsidRDefault="00016D78">
      <w:pPr>
        <w:pStyle w:val="Textbody"/>
        <w:jc w:val="center"/>
        <w:rPr>
          <w:rFonts w:ascii="Arial" w:hAnsi="Arial" w:cs="Tahoma"/>
          <w:bCs/>
          <w:sz w:val="36"/>
          <w:szCs w:val="36"/>
        </w:rPr>
      </w:pPr>
    </w:p>
    <w:p w:rsidR="00016D78" w:rsidRDefault="00016D78">
      <w:pPr>
        <w:pStyle w:val="Textbody"/>
        <w:jc w:val="center"/>
        <w:rPr>
          <w:rFonts w:ascii="Arial" w:hAnsi="Arial" w:cs="Tahoma"/>
          <w:bCs/>
          <w:sz w:val="36"/>
          <w:szCs w:val="36"/>
        </w:rPr>
      </w:pPr>
    </w:p>
    <w:p w:rsidR="00016D78" w:rsidRDefault="00016D78">
      <w:pPr>
        <w:pStyle w:val="Textbody"/>
        <w:jc w:val="center"/>
        <w:rPr>
          <w:rFonts w:ascii="Arial" w:hAnsi="Arial" w:cs="Tahoma"/>
          <w:bCs/>
          <w:sz w:val="36"/>
          <w:szCs w:val="36"/>
        </w:rPr>
      </w:pPr>
    </w:p>
    <w:p w:rsidR="00016D78" w:rsidRDefault="00836BC9">
      <w:pPr>
        <w:pStyle w:val="Sottotitolo"/>
        <w:jc w:val="center"/>
        <w:rPr>
          <w:rFonts w:ascii="Arial" w:hAnsi="Arial" w:cs="Tahoma"/>
          <w:bCs/>
          <w:sz w:val="36"/>
          <w:szCs w:val="36"/>
          <w:u w:val="single"/>
        </w:rPr>
      </w:pPr>
      <w:r>
        <w:rPr>
          <w:rFonts w:ascii="Arial" w:hAnsi="Arial" w:cs="Tahoma"/>
          <w:bCs/>
          <w:sz w:val="36"/>
          <w:szCs w:val="36"/>
          <w:u w:val="single"/>
        </w:rPr>
        <w:t>SEZIONE B</w:t>
      </w:r>
    </w:p>
    <w:p w:rsidR="00016D78" w:rsidRDefault="00016D78">
      <w:pPr>
        <w:pStyle w:val="Sottotitolo"/>
        <w:jc w:val="center"/>
        <w:rPr>
          <w:rFonts w:ascii="Arial" w:hAnsi="Arial" w:cs="Tahoma"/>
          <w:bCs/>
          <w:sz w:val="10"/>
          <w:szCs w:val="10"/>
        </w:rPr>
      </w:pPr>
    </w:p>
    <w:p w:rsidR="00016D78" w:rsidRDefault="00836BC9">
      <w:pPr>
        <w:pStyle w:val="Sottotitolo"/>
        <w:jc w:val="center"/>
        <w:rPr>
          <w:rFonts w:ascii="Arial" w:hAnsi="Arial"/>
          <w:sz w:val="28"/>
          <w:szCs w:val="28"/>
        </w:rPr>
      </w:pPr>
      <w:r>
        <w:rPr>
          <w:rFonts w:ascii="Arial" w:hAnsi="Arial" w:cs="Tahoma"/>
          <w:bCs/>
          <w:sz w:val="28"/>
          <w:szCs w:val="28"/>
        </w:rPr>
        <w:t>“ IN GIRO PER IL MONDO”</w:t>
      </w:r>
    </w:p>
    <w:p w:rsidR="00016D78" w:rsidRDefault="00836BC9">
      <w:pPr>
        <w:pStyle w:val="Sottotitolo"/>
        <w:jc w:val="center"/>
        <w:rPr>
          <w:rFonts w:ascii="Arial" w:hAnsi="Arial"/>
          <w:sz w:val="28"/>
          <w:szCs w:val="28"/>
        </w:rPr>
      </w:pPr>
      <w:r>
        <w:rPr>
          <w:rFonts w:ascii="Arial" w:hAnsi="Arial" w:cs="Tahoma"/>
          <w:bCs/>
          <w:sz w:val="28"/>
          <w:szCs w:val="28"/>
        </w:rPr>
        <w:t>(parte seconda)</w:t>
      </w:r>
    </w:p>
    <w:p w:rsidR="00016D78" w:rsidRDefault="00016D78">
      <w:pPr>
        <w:pStyle w:val="Textbody"/>
        <w:jc w:val="center"/>
        <w:rPr>
          <w:rFonts w:ascii="Arial" w:hAnsi="Arial"/>
          <w:sz w:val="10"/>
          <w:szCs w:val="10"/>
        </w:rPr>
      </w:pPr>
    </w:p>
    <w:p w:rsidR="00016D78" w:rsidRDefault="00836BC9">
      <w:pPr>
        <w:pStyle w:val="Textbody"/>
        <w:jc w:val="left"/>
        <w:rPr>
          <w:rFonts w:ascii="Arial" w:hAnsi="Arial"/>
        </w:rPr>
      </w:pPr>
      <w:r>
        <w:rPr>
          <w:rFonts w:ascii="Arial" w:hAnsi="Arial" w:cs="Tahoma"/>
          <w:bCs/>
          <w:sz w:val="28"/>
          <w:szCs w:val="28"/>
        </w:rPr>
        <w:t xml:space="preserve">                                          </w:t>
      </w:r>
      <w:r>
        <w:rPr>
          <w:rFonts w:ascii="Arial" w:hAnsi="Arial"/>
          <w:b/>
          <w:sz w:val="24"/>
          <w:szCs w:val="24"/>
        </w:rPr>
        <w:t xml:space="preserve">             </w:t>
      </w:r>
      <w:r>
        <w:rPr>
          <w:rFonts w:ascii="Arial" w:hAnsi="Arial"/>
          <w:b/>
          <w:sz w:val="22"/>
          <w:szCs w:val="22"/>
          <w:u w:val="single"/>
        </w:rPr>
        <w:t>MOTIVAZIONE</w:t>
      </w:r>
    </w:p>
    <w:p w:rsidR="00016D78" w:rsidRDefault="00016D78">
      <w:pPr>
        <w:pStyle w:val="Textbody"/>
        <w:jc w:val="center"/>
        <w:rPr>
          <w:rFonts w:ascii="Arial" w:hAnsi="Arial"/>
          <w:b/>
          <w:sz w:val="6"/>
          <w:szCs w:val="6"/>
          <w:u w:val="single"/>
        </w:rPr>
      </w:pPr>
    </w:p>
    <w:p w:rsidR="00016D78" w:rsidRDefault="00836BC9">
      <w:pPr>
        <w:pStyle w:val="Textbody"/>
        <w:ind w:right="0"/>
        <w:rPr>
          <w:rFonts w:ascii="Arial" w:hAnsi="Arial"/>
          <w:color w:val="1C1C1C"/>
          <w:sz w:val="22"/>
          <w:szCs w:val="22"/>
        </w:rPr>
      </w:pPr>
      <w:r>
        <w:rPr>
          <w:rFonts w:ascii="Arial" w:hAnsi="Arial"/>
          <w:color w:val="1C1C1C"/>
          <w:sz w:val="22"/>
          <w:szCs w:val="22"/>
        </w:rPr>
        <w:t xml:space="preserve">Nell’esperienza della maggior parte dei bambini, il confronto con storie e </w:t>
      </w:r>
      <w:r>
        <w:rPr>
          <w:rFonts w:ascii="Arial" w:hAnsi="Arial"/>
          <w:color w:val="1C1C1C"/>
          <w:sz w:val="22"/>
          <w:szCs w:val="22"/>
        </w:rPr>
        <w:t>persone che hanno radici altrove, e che parlano, giocano, mangiano, si vestono, pregano in modo diverso, è ormai un evento diffuso e quotidiano.L’idea di proporre un progetto multiculturale è nata dalla presenza, nella  sezione, di molti bambini e famiglie</w:t>
      </w:r>
      <w:r>
        <w:rPr>
          <w:rFonts w:ascii="Arial" w:hAnsi="Arial"/>
          <w:color w:val="1C1C1C"/>
          <w:sz w:val="22"/>
          <w:szCs w:val="22"/>
        </w:rPr>
        <w:t xml:space="preserve"> provenienti da Paesi diversi dal nostro.</w:t>
      </w:r>
    </w:p>
    <w:p w:rsidR="00016D78" w:rsidRDefault="00836BC9">
      <w:pPr>
        <w:pStyle w:val="Textbody"/>
        <w:ind w:right="0"/>
        <w:rPr>
          <w:rFonts w:ascii="Arial" w:hAnsi="Arial"/>
          <w:color w:val="1C1C1C"/>
          <w:sz w:val="22"/>
          <w:szCs w:val="22"/>
        </w:rPr>
      </w:pPr>
      <w:r>
        <w:rPr>
          <w:rFonts w:ascii="Arial" w:hAnsi="Arial"/>
          <w:color w:val="1C1C1C"/>
          <w:sz w:val="22"/>
          <w:szCs w:val="22"/>
        </w:rPr>
        <w:t>Tale presenza è la dimostrazione di un cambiamento importante in atto nella nostra società, un cambiamento che necessita di una riflessione anche in ambito educativo.</w:t>
      </w:r>
    </w:p>
    <w:p w:rsidR="00016D78" w:rsidRDefault="00836BC9">
      <w:pPr>
        <w:pStyle w:val="Standard"/>
        <w:ind w:right="-39"/>
        <w:jc w:val="both"/>
        <w:rPr>
          <w:rFonts w:ascii="Arial" w:hAnsi="Arial" w:cs="Century Gothic"/>
          <w:color w:val="1C1C1C"/>
          <w:sz w:val="22"/>
          <w:szCs w:val="22"/>
        </w:rPr>
      </w:pPr>
      <w:r>
        <w:rPr>
          <w:rFonts w:ascii="Arial" w:hAnsi="Arial" w:cs="Century Gothic"/>
          <w:color w:val="1C1C1C"/>
          <w:sz w:val="22"/>
          <w:szCs w:val="22"/>
        </w:rPr>
        <w:t>La scuola è un punto d’incontro tra diverse cul</w:t>
      </w:r>
      <w:r>
        <w:rPr>
          <w:rFonts w:ascii="Arial" w:hAnsi="Arial" w:cs="Century Gothic"/>
          <w:color w:val="1C1C1C"/>
          <w:sz w:val="22"/>
          <w:szCs w:val="22"/>
        </w:rPr>
        <w:t>ture e diversi popoli ed è quindi un luogo ottimale</w:t>
      </w:r>
    </w:p>
    <w:p w:rsidR="00016D78" w:rsidRDefault="00836BC9">
      <w:pPr>
        <w:pStyle w:val="Standard"/>
        <w:jc w:val="both"/>
        <w:rPr>
          <w:rFonts w:ascii="Arial" w:hAnsi="Arial" w:cs="Century Gothic"/>
          <w:color w:val="1C1C1C"/>
          <w:sz w:val="22"/>
          <w:szCs w:val="22"/>
          <w:lang w:val="it-IT"/>
        </w:rPr>
      </w:pPr>
      <w:r>
        <w:rPr>
          <w:rFonts w:ascii="Arial" w:hAnsi="Arial" w:cs="Century Gothic"/>
          <w:color w:val="1C1C1C"/>
          <w:sz w:val="22"/>
          <w:szCs w:val="22"/>
          <w:lang w:val="it-IT"/>
        </w:rPr>
        <w:t>per progettare dei percorsi di conoscenza, scoperta e condivisione.</w:t>
      </w:r>
    </w:p>
    <w:p w:rsidR="00016D78" w:rsidRDefault="00836BC9">
      <w:pPr>
        <w:pStyle w:val="Standard"/>
        <w:jc w:val="both"/>
        <w:rPr>
          <w:rFonts w:ascii="Arial" w:hAnsi="Arial" w:cs="Century Gothic"/>
          <w:color w:val="1C1C1C"/>
          <w:sz w:val="22"/>
          <w:szCs w:val="22"/>
          <w:lang w:val="it-IT"/>
        </w:rPr>
      </w:pPr>
      <w:r>
        <w:rPr>
          <w:rFonts w:ascii="Arial" w:hAnsi="Arial" w:cs="Century Gothic"/>
          <w:color w:val="1C1C1C"/>
          <w:sz w:val="22"/>
          <w:szCs w:val="22"/>
          <w:lang w:val="it-IT"/>
        </w:rPr>
        <w:t>Nel periodo della scuola dell’infanzia il bambino acquisisce e struttura atteggiamenti e modelli</w:t>
      </w:r>
    </w:p>
    <w:p w:rsidR="00016D78" w:rsidRDefault="00836BC9">
      <w:pPr>
        <w:pStyle w:val="Standard"/>
        <w:jc w:val="both"/>
        <w:rPr>
          <w:rFonts w:ascii="Arial" w:hAnsi="Arial" w:cs="Century Gothic"/>
          <w:color w:val="1C1C1C"/>
          <w:sz w:val="22"/>
          <w:szCs w:val="22"/>
          <w:lang w:val="it-IT"/>
        </w:rPr>
      </w:pPr>
      <w:r>
        <w:rPr>
          <w:rFonts w:ascii="Arial" w:hAnsi="Arial" w:cs="Century Gothic"/>
          <w:color w:val="1C1C1C"/>
          <w:sz w:val="22"/>
          <w:szCs w:val="22"/>
          <w:lang w:val="it-IT"/>
        </w:rPr>
        <w:t xml:space="preserve">di comportamento che caratterizzeranno </w:t>
      </w:r>
      <w:r>
        <w:rPr>
          <w:rFonts w:ascii="Arial" w:hAnsi="Arial" w:cs="Century Gothic"/>
          <w:color w:val="1C1C1C"/>
          <w:sz w:val="22"/>
          <w:szCs w:val="22"/>
          <w:lang w:val="it-IT"/>
        </w:rPr>
        <w:t>il suo futuro stile di vita, pertanto è importante</w:t>
      </w:r>
    </w:p>
    <w:p w:rsidR="00016D78" w:rsidRDefault="00836BC9">
      <w:pPr>
        <w:pStyle w:val="Standard"/>
        <w:jc w:val="both"/>
        <w:rPr>
          <w:rFonts w:ascii="Arial" w:hAnsi="Arial" w:cs="Century Gothic"/>
          <w:color w:val="1C1C1C"/>
          <w:sz w:val="22"/>
          <w:szCs w:val="22"/>
          <w:lang w:val="it-IT"/>
        </w:rPr>
      </w:pPr>
      <w:r>
        <w:rPr>
          <w:rFonts w:ascii="Arial" w:hAnsi="Arial" w:cs="Century Gothic"/>
          <w:color w:val="1C1C1C"/>
          <w:sz w:val="22"/>
          <w:szCs w:val="22"/>
          <w:lang w:val="it-IT"/>
        </w:rPr>
        <w:t>cercare di formare, già da questa età, delle coscienze sensibili, che sappiano mettere in atto dei</w:t>
      </w:r>
    </w:p>
    <w:p w:rsidR="00016D78" w:rsidRDefault="00836BC9">
      <w:pPr>
        <w:pStyle w:val="Standard"/>
        <w:jc w:val="both"/>
        <w:rPr>
          <w:rFonts w:ascii="Arial" w:hAnsi="Arial" w:cs="Century Gothic"/>
          <w:color w:val="1C1C1C"/>
          <w:sz w:val="22"/>
          <w:szCs w:val="22"/>
          <w:lang w:val="it-IT"/>
        </w:rPr>
      </w:pPr>
      <w:r>
        <w:rPr>
          <w:rFonts w:ascii="Arial" w:hAnsi="Arial" w:cs="Century Gothic"/>
          <w:color w:val="1C1C1C"/>
          <w:sz w:val="22"/>
          <w:szCs w:val="22"/>
          <w:lang w:val="it-IT"/>
        </w:rPr>
        <w:t>comportamenti positivi e responsabili .</w:t>
      </w:r>
    </w:p>
    <w:p w:rsidR="00016D78" w:rsidRDefault="00836BC9">
      <w:pPr>
        <w:pStyle w:val="Textbody"/>
        <w:ind w:right="0"/>
        <w:rPr>
          <w:rFonts w:ascii="Arial" w:hAnsi="Arial"/>
          <w:color w:val="1C1C1C"/>
          <w:sz w:val="22"/>
          <w:szCs w:val="22"/>
        </w:rPr>
      </w:pPr>
      <w:r>
        <w:rPr>
          <w:rFonts w:ascii="Arial" w:hAnsi="Arial"/>
          <w:color w:val="1C1C1C"/>
          <w:sz w:val="22"/>
          <w:szCs w:val="22"/>
        </w:rPr>
        <w:t>Abbiamo ritenuto fondamentale dare importanza e risalto a tutti ba</w:t>
      </w:r>
      <w:r>
        <w:rPr>
          <w:rFonts w:ascii="Arial" w:hAnsi="Arial"/>
          <w:color w:val="1C1C1C"/>
          <w:sz w:val="22"/>
          <w:szCs w:val="22"/>
        </w:rPr>
        <w:t>mbini della sezione, essendo, ognuno di loro, portatore di un' unica e particolare esperienza: conoscere e valorizzare le loro storie significa riconoscere e sostenere la loro identità personale ed educarli a “percepire le differenze come una ricchezza e u</w:t>
      </w:r>
      <w:r>
        <w:rPr>
          <w:rFonts w:ascii="Arial" w:hAnsi="Arial"/>
          <w:color w:val="1C1C1C"/>
          <w:sz w:val="22"/>
          <w:szCs w:val="22"/>
        </w:rPr>
        <w:t>na risorsa da scoprire e valorizzare”.</w:t>
      </w:r>
    </w:p>
    <w:p w:rsidR="00016D78" w:rsidRDefault="00836BC9">
      <w:pPr>
        <w:pStyle w:val="Textbody"/>
        <w:ind w:right="-20"/>
        <w:rPr>
          <w:rFonts w:ascii="Arial" w:hAnsi="Arial"/>
          <w:color w:val="1C1C1C"/>
          <w:sz w:val="22"/>
          <w:szCs w:val="22"/>
        </w:rPr>
      </w:pPr>
      <w:r>
        <w:rPr>
          <w:rFonts w:ascii="Arial" w:hAnsi="Arial"/>
          <w:color w:val="1C1C1C"/>
          <w:sz w:val="22"/>
          <w:szCs w:val="22"/>
        </w:rPr>
        <w:t xml:space="preserve">Attualmente, sia nel mondo della scuola che nella società più ampia, si da importanza alla tematica della relazione, dell’incontro con gli altri, della gestione delle differenze: differenze visibili quotidianamente e </w:t>
      </w:r>
      <w:r>
        <w:rPr>
          <w:rFonts w:ascii="Arial" w:hAnsi="Arial"/>
          <w:color w:val="1C1C1C"/>
          <w:sz w:val="22"/>
          <w:szCs w:val="22"/>
        </w:rPr>
        <w:t>che, a volte, sono la causa di intolleranze, scontri e conflitti.</w:t>
      </w:r>
    </w:p>
    <w:p w:rsidR="00016D78" w:rsidRDefault="00836BC9">
      <w:pPr>
        <w:pStyle w:val="Textbody"/>
        <w:ind w:right="-20"/>
        <w:rPr>
          <w:rFonts w:ascii="Arial" w:hAnsi="Arial"/>
          <w:color w:val="1C1C1C"/>
          <w:sz w:val="22"/>
          <w:szCs w:val="22"/>
        </w:rPr>
      </w:pPr>
      <w:r>
        <w:rPr>
          <w:rFonts w:ascii="Arial" w:hAnsi="Arial"/>
          <w:color w:val="1C1C1C"/>
          <w:sz w:val="22"/>
          <w:szCs w:val="22"/>
        </w:rPr>
        <w:t>In questa ottica abbiamo voluto attuare, come sfondo delle attività didattiche per l’anno scolastico in corso, un progetto che educhi alla pace e alla fratellanza, all’accoglienza, al rispe</w:t>
      </w:r>
      <w:r>
        <w:rPr>
          <w:rFonts w:ascii="Arial" w:hAnsi="Arial"/>
          <w:color w:val="1C1C1C"/>
          <w:sz w:val="22"/>
          <w:szCs w:val="22"/>
        </w:rPr>
        <w:t>tto e alla valorizzazione dell’altro e della sua diversità.</w:t>
      </w:r>
    </w:p>
    <w:p w:rsidR="00016D78" w:rsidRDefault="00836BC9">
      <w:pPr>
        <w:pStyle w:val="Textbody"/>
        <w:ind w:right="-20"/>
        <w:rPr>
          <w:rFonts w:ascii="Arial" w:hAnsi="Arial"/>
          <w:color w:val="FF3333"/>
          <w:sz w:val="22"/>
          <w:szCs w:val="22"/>
        </w:rPr>
      </w:pPr>
      <w:r>
        <w:rPr>
          <w:rFonts w:ascii="Arial" w:hAnsi="Arial"/>
          <w:color w:val="1C1C1C"/>
          <w:sz w:val="22"/>
          <w:szCs w:val="22"/>
        </w:rPr>
        <w:t xml:space="preserve">L’ educazione multiculturale e interculturale si propone di agire su due piani: quello cognitivo della conoscenza e delle informazioni sul mondo e sugli altri, e quello affettivo delle relazioni, </w:t>
      </w:r>
      <w:r>
        <w:rPr>
          <w:rFonts w:ascii="Arial" w:hAnsi="Arial"/>
          <w:color w:val="1C1C1C"/>
          <w:sz w:val="22"/>
          <w:szCs w:val="22"/>
        </w:rPr>
        <w:t>delle interazioni e della sensibilità alle storie di ciascuno.</w:t>
      </w:r>
    </w:p>
    <w:p w:rsidR="00016D78" w:rsidRDefault="00016D78">
      <w:pPr>
        <w:pStyle w:val="Textbody"/>
        <w:rPr>
          <w:rFonts w:ascii="Arial" w:hAnsi="Arial"/>
          <w:color w:val="1C1C1C"/>
          <w:sz w:val="6"/>
          <w:szCs w:val="6"/>
        </w:rPr>
      </w:pPr>
    </w:p>
    <w:p w:rsidR="00016D78" w:rsidRDefault="00836BC9">
      <w:pPr>
        <w:pStyle w:val="Textbody"/>
        <w:ind w:right="0"/>
        <w:rPr>
          <w:rFonts w:ascii="Arial" w:hAnsi="Arial"/>
          <w:sz w:val="22"/>
          <w:szCs w:val="22"/>
        </w:rPr>
      </w:pPr>
      <w:r>
        <w:rPr>
          <w:rFonts w:ascii="Arial" w:hAnsi="Arial"/>
          <w:color w:val="1C1C1C"/>
          <w:sz w:val="22"/>
          <w:szCs w:val="22"/>
        </w:rPr>
        <w:t>L'età dei bambini della Scuola dell’Infanzia rende più semplice ed immediata l’accettazione</w:t>
      </w:r>
      <w:r>
        <w:rPr>
          <w:rFonts w:ascii="Arial" w:hAnsi="Arial"/>
          <w:sz w:val="22"/>
          <w:szCs w:val="22"/>
        </w:rPr>
        <w:t xml:space="preserve"> dell’altro: i bambini piccoli sono incuriositi dalla diversità e difficilmente essa costituisce un p</w:t>
      </w:r>
      <w:r>
        <w:rPr>
          <w:rFonts w:ascii="Arial" w:hAnsi="Arial"/>
          <w:sz w:val="22"/>
          <w:szCs w:val="22"/>
        </w:rPr>
        <w:t>roblema.</w:t>
      </w:r>
    </w:p>
    <w:p w:rsidR="00016D78" w:rsidRDefault="00836BC9">
      <w:pPr>
        <w:pStyle w:val="Textbody"/>
        <w:ind w:righ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Dai 5/6 anni in poi, le differenze cominciano ad essere percepite maggiormente e possono divenire degli ostacoli. Lo scopo di educare alla multiculturalità è proprio quello di avviare il bambino alla convivenza pacifica, al rispetto di sé e degli</w:t>
      </w:r>
      <w:r>
        <w:rPr>
          <w:rFonts w:ascii="Arial" w:hAnsi="Arial"/>
          <w:sz w:val="22"/>
          <w:szCs w:val="22"/>
        </w:rPr>
        <w:t xml:space="preserve"> altri, alla scoperta di ciò che accomuna e unisce tutte le persone, all’accettazione e al rispetto delle differenze, al riconoscimento delle varie identità culturali, a relazionare con gli altri senza pregiudizi e barriere, al fine di prevenire l’insorger</w:t>
      </w:r>
      <w:r>
        <w:rPr>
          <w:rFonts w:ascii="Arial" w:hAnsi="Arial"/>
          <w:sz w:val="22"/>
          <w:szCs w:val="22"/>
        </w:rPr>
        <w:t>e di mentalità etnocentriche ed intolleranti.</w:t>
      </w:r>
    </w:p>
    <w:p w:rsidR="00016D78" w:rsidRDefault="00836BC9">
      <w:pPr>
        <w:pStyle w:val="Textbody"/>
        <w:jc w:val="center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</w:rPr>
        <w:t xml:space="preserve">               </w:t>
      </w:r>
      <w:r>
        <w:rPr>
          <w:rFonts w:ascii="Arial" w:hAnsi="Arial"/>
          <w:b/>
          <w:bCs/>
          <w:sz w:val="22"/>
          <w:szCs w:val="22"/>
          <w:u w:val="single"/>
        </w:rPr>
        <w:t>OBIETTIVI</w:t>
      </w:r>
    </w:p>
    <w:p w:rsidR="00016D78" w:rsidRDefault="00836BC9">
      <w:pPr>
        <w:pStyle w:val="Sottotitol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 xml:space="preserve">Nell’ ideazione e nella definizione di questo progetto sono state prese in considerazione sia le finalità e gli obiettivi della scuola dell’infanzia, che i bisogni e gli interessi dei </w:t>
      </w:r>
      <w:r>
        <w:rPr>
          <w:rFonts w:ascii="Arial" w:hAnsi="Arial"/>
          <w:b w:val="0"/>
          <w:sz w:val="22"/>
          <w:szCs w:val="22"/>
        </w:rPr>
        <w:t xml:space="preserve">bambini ai quali si rivolge. </w:t>
      </w:r>
      <w:r>
        <w:rPr>
          <w:rFonts w:ascii="Arial" w:hAnsi="Arial"/>
          <w:b w:val="0"/>
          <w:sz w:val="22"/>
          <w:szCs w:val="22"/>
        </w:rPr>
        <w:t>Il progetto si propone di conseguire obiettivi e competenze trasversali ai vari campi d’esperienza, tra cui</w:t>
      </w:r>
      <w:r>
        <w:rPr>
          <w:rFonts w:ascii="Arial" w:hAnsi="Arial"/>
          <w:sz w:val="22"/>
          <w:szCs w:val="22"/>
        </w:rPr>
        <w:t>:</w:t>
      </w:r>
    </w:p>
    <w:p w:rsidR="00016D78" w:rsidRDefault="00836BC9">
      <w:pPr>
        <w:pStyle w:val="Standard"/>
        <w:jc w:val="both"/>
        <w:rPr>
          <w:rFonts w:ascii="Arial" w:hAnsi="Arial" w:cs="Century Gothic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>- scoprire  paesi e popoli del mondo apprezzandone somiglianze e differenze</w:t>
      </w:r>
    </w:p>
    <w:p w:rsidR="00016D78" w:rsidRDefault="00836BC9">
      <w:pPr>
        <w:pStyle w:val="Standard"/>
        <w:jc w:val="both"/>
        <w:rPr>
          <w:rFonts w:ascii="Arial" w:hAnsi="Arial" w:cs="Century Gothic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 xml:space="preserve">- conoscere usi, costumi e il significato </w:t>
      </w:r>
      <w:r>
        <w:rPr>
          <w:rFonts w:ascii="Arial" w:hAnsi="Arial" w:cs="Century Gothic"/>
          <w:sz w:val="22"/>
          <w:szCs w:val="22"/>
          <w:lang w:val="it-IT"/>
        </w:rPr>
        <w:t>della bandiera</w:t>
      </w:r>
    </w:p>
    <w:p w:rsidR="00016D78" w:rsidRDefault="00836BC9">
      <w:pPr>
        <w:pStyle w:val="Standard"/>
        <w:jc w:val="both"/>
        <w:rPr>
          <w:rFonts w:ascii="Arial" w:hAnsi="Arial" w:cs="Century Gothic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>- intuire e rispettare l’identità e il valore di tutti i popoli</w:t>
      </w:r>
    </w:p>
    <w:p w:rsidR="00016D78" w:rsidRDefault="00836BC9">
      <w:pPr>
        <w:pStyle w:val="Standard"/>
        <w:jc w:val="both"/>
        <w:rPr>
          <w:rFonts w:ascii="Arial" w:hAnsi="Arial" w:cs="Century Gothic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>- conoscere e apprezzare valori come la solidarietà, la pace, l’amicizia, la tolleranza..</w:t>
      </w:r>
    </w:p>
    <w:p w:rsidR="00016D78" w:rsidRDefault="00836BC9">
      <w:pPr>
        <w:pStyle w:val="Standard"/>
        <w:jc w:val="both"/>
        <w:rPr>
          <w:rFonts w:ascii="Arial" w:hAnsi="Arial" w:cs="Century Gothic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>- interiorizzare il concetto di convivenza pacifica tra i popoli</w:t>
      </w:r>
    </w:p>
    <w:p w:rsidR="00016D78" w:rsidRDefault="00836BC9">
      <w:pPr>
        <w:pStyle w:val="Standard"/>
        <w:jc w:val="both"/>
        <w:rPr>
          <w:rFonts w:ascii="Arial" w:hAnsi="Arial" w:cs="Century Gothic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 xml:space="preserve">- comprendere di </w:t>
      </w:r>
      <w:r>
        <w:rPr>
          <w:rFonts w:ascii="Arial" w:hAnsi="Arial" w:cs="Century Gothic"/>
          <w:sz w:val="22"/>
          <w:szCs w:val="22"/>
          <w:lang w:val="it-IT"/>
        </w:rPr>
        <w:t>appartenere ad un determinato paese e al mondo e di essere cittadini</w:t>
      </w:r>
    </w:p>
    <w:p w:rsidR="00016D78" w:rsidRDefault="00836BC9">
      <w:pPr>
        <w:pStyle w:val="Standard"/>
        <w:jc w:val="both"/>
        <w:rPr>
          <w:rFonts w:ascii="Arial" w:hAnsi="Arial" w:cs="Century Gothic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>del mondo</w:t>
      </w:r>
    </w:p>
    <w:p w:rsidR="00016D78" w:rsidRDefault="00836BC9">
      <w:pPr>
        <w:pStyle w:val="Standard"/>
        <w:spacing w:line="276" w:lineRule="auto"/>
        <w:ind w:left="709" w:right="567"/>
        <w:jc w:val="center"/>
        <w:rPr>
          <w:rFonts w:ascii="Arial" w:hAnsi="Arial" w:cs="Century Gothic"/>
          <w:b/>
          <w:caps/>
          <w:sz w:val="22"/>
          <w:szCs w:val="22"/>
          <w:u w:val="single"/>
          <w:lang w:val="it-IT"/>
        </w:rPr>
      </w:pPr>
      <w:r>
        <w:rPr>
          <w:rFonts w:ascii="Arial" w:hAnsi="Arial" w:cs="Century Gothic"/>
          <w:b/>
          <w:caps/>
          <w:sz w:val="22"/>
          <w:szCs w:val="22"/>
          <w:lang w:val="it-IT"/>
        </w:rPr>
        <w:t xml:space="preserve">          </w:t>
      </w:r>
    </w:p>
    <w:p w:rsidR="00016D78" w:rsidRDefault="00836BC9">
      <w:pPr>
        <w:pStyle w:val="Standard"/>
        <w:spacing w:line="276" w:lineRule="auto"/>
        <w:ind w:left="709" w:right="567"/>
        <w:jc w:val="center"/>
        <w:rPr>
          <w:rFonts w:ascii="Arial" w:hAnsi="Arial" w:cs="Century Gothic"/>
          <w:b/>
          <w:caps/>
          <w:sz w:val="22"/>
          <w:szCs w:val="22"/>
          <w:u w:val="single"/>
          <w:lang w:val="it-IT"/>
        </w:rPr>
      </w:pPr>
      <w:r>
        <w:rPr>
          <w:rFonts w:ascii="Arial" w:hAnsi="Arial" w:cs="Century Gothic"/>
          <w:b/>
          <w:caps/>
          <w:sz w:val="22"/>
          <w:szCs w:val="22"/>
          <w:u w:val="single"/>
          <w:lang w:val="it-IT"/>
        </w:rPr>
        <w:t>Metodologia e contenuti</w:t>
      </w:r>
    </w:p>
    <w:p w:rsidR="00016D78" w:rsidRDefault="00836BC9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Century Gothic"/>
          <w:sz w:val="22"/>
          <w:szCs w:val="22"/>
          <w:lang w:val="it-IT"/>
        </w:rPr>
        <w:t xml:space="preserve">La tematica multiculturale offre ricchezza di motivazioni, contenuti e consente di proporre molteplici esperienze. Gli argomenti trattati </w:t>
      </w:r>
      <w:r>
        <w:rPr>
          <w:rFonts w:ascii="Arial" w:hAnsi="Arial" w:cs="Century Gothic"/>
          <w:sz w:val="22"/>
          <w:szCs w:val="22"/>
          <w:lang w:val="it-IT"/>
        </w:rPr>
        <w:t>mirano a coinvolgere, stimolare e ampliare le  conoscenze dei bambini, al fine di renderli più consapevoli del proprio vissuto e della realtà circostante.</w:t>
      </w:r>
    </w:p>
    <w:p w:rsidR="00016D78" w:rsidRDefault="00836BC9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Il progetto, avviato lo scorso anno, prosegue anche nell'anno scolastico in corso, con “altre destin</w:t>
      </w:r>
      <w:r>
        <w:rPr>
          <w:rFonts w:ascii="Arial" w:hAnsi="Arial"/>
          <w:sz w:val="22"/>
          <w:szCs w:val="22"/>
        </w:rPr>
        <w:t>azioni di viaggio”: il Mappamondo, ritrovato lo scorso anno in modo misterioso, continuerà ad essere utilizzato per scoprire, in modo interessante e divertente, i luoghi di provenienza dei bambini della sezione e il percorso dei “viaggi fantastici”; contin</w:t>
      </w:r>
      <w:r>
        <w:rPr>
          <w:rFonts w:ascii="Arial" w:hAnsi="Arial"/>
          <w:sz w:val="22"/>
          <w:szCs w:val="22"/>
        </w:rPr>
        <w:t>uerà ad essere utilizzato anche il Calendario Settimanale: un aereo con cinque bambini a bordo (rappresentativi di alcune etnie) con la relativa filastrocca che riassume la tematica del progetto; i cinque bambini, che viaggiano sull’aereo e arrivano alla s</w:t>
      </w:r>
      <w:r>
        <w:rPr>
          <w:rFonts w:ascii="Arial" w:hAnsi="Arial"/>
          <w:sz w:val="22"/>
          <w:szCs w:val="22"/>
        </w:rPr>
        <w:t>cuola dell'infanzia di Monterenzio, sono i protagonisti della filastrocca della settimana e del calendario settimanale che ci accompagnerà per tutto l’anno.</w:t>
      </w:r>
    </w:p>
    <w:p w:rsidR="00016D78" w:rsidRDefault="00836BC9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Il percorso educativo-didattico dello scorso anno ha affrontato le seguenti tematiche:</w:t>
      </w:r>
    </w:p>
    <w:p w:rsidR="00016D78" w:rsidRDefault="00836BC9">
      <w:pPr>
        <w:pStyle w:val="Sottotitol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-il mondo</w:t>
      </w:r>
    </w:p>
    <w:p w:rsidR="00016D78" w:rsidRDefault="00836BC9">
      <w:pPr>
        <w:pStyle w:val="Sottotitol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-l</w:t>
      </w:r>
      <w:r>
        <w:rPr>
          <w:rFonts w:ascii="Arial" w:hAnsi="Arial"/>
          <w:b w:val="0"/>
          <w:sz w:val="22"/>
          <w:szCs w:val="22"/>
        </w:rPr>
        <w:t>a nazione in cui ci troviamo attualmente</w:t>
      </w:r>
    </w:p>
    <w:p w:rsidR="00016D78" w:rsidRDefault="00836BC9">
      <w:pPr>
        <w:pStyle w:val="Sottotitol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-il paese in cui viviamo</w:t>
      </w:r>
    </w:p>
    <w:p w:rsidR="00016D78" w:rsidRDefault="00836BC9">
      <w:pPr>
        <w:pStyle w:val="Sottotitol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-la propria casa</w:t>
      </w:r>
    </w:p>
    <w:p w:rsidR="00016D78" w:rsidRDefault="00836BC9">
      <w:pPr>
        <w:pStyle w:val="Sottotitol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-la famiglia</w:t>
      </w:r>
    </w:p>
    <w:p w:rsidR="00016D78" w:rsidRDefault="00836BC9">
      <w:pPr>
        <w:pStyle w:val="Sottotitol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-noi come individui con abitudini, i gusti, usanze…ecc.</w:t>
      </w:r>
    </w:p>
    <w:p w:rsidR="00016D78" w:rsidRDefault="00836BC9">
      <w:pPr>
        <w:pStyle w:val="Sottotitol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 xml:space="preserve">Successivamente, a bordo dell’aereo magico insieme ai cinque bambini, siamo partiti per </w:t>
      </w:r>
      <w:r>
        <w:rPr>
          <w:rFonts w:ascii="Arial" w:hAnsi="Arial"/>
          <w:sz w:val="22"/>
          <w:szCs w:val="22"/>
        </w:rPr>
        <w:t>“</w:t>
      </w:r>
      <w:r>
        <w:rPr>
          <w:rFonts w:ascii="Arial" w:hAnsi="Arial"/>
          <w:b w:val="0"/>
          <w:sz w:val="22"/>
          <w:szCs w:val="22"/>
        </w:rPr>
        <w:t>un viaggio in</w:t>
      </w:r>
      <w:r>
        <w:rPr>
          <w:rFonts w:ascii="Arial" w:hAnsi="Arial"/>
          <w:b w:val="0"/>
          <w:sz w:val="22"/>
          <w:szCs w:val="22"/>
        </w:rPr>
        <w:t>torno al mondo” alla scoperta di nuovi ambienti, popoli, usanze e culture, in un’atmosfera di immaginazione, entusiasmo, curiosità e creatività. Lo scorso anno abbiamo conosciuto a grandi linee: l'Italia, Finlandia, Polonia, Romania. Ogni paese è stato int</w:t>
      </w:r>
      <w:r>
        <w:rPr>
          <w:rFonts w:ascii="Arial" w:hAnsi="Arial"/>
          <w:b w:val="0"/>
          <w:sz w:val="22"/>
          <w:szCs w:val="22"/>
        </w:rPr>
        <w:t xml:space="preserve">rodotto da un racconto, che ci ha aiutato a comprendere meglio le sue caratteristiche, e da varie esperienze, alcune delle quali proposte grazie alla collaborazione e alla partecipazione a scuola di alcuni genitori.  </w:t>
      </w:r>
    </w:p>
    <w:p w:rsidR="00016D78" w:rsidRDefault="00836BC9">
      <w:pPr>
        <w:pStyle w:val="Sottotitolo"/>
        <w:jc w:val="both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Ogni tappa di questo viaggio, (che può</w:t>
      </w:r>
      <w:r>
        <w:rPr>
          <w:rFonts w:ascii="Arial" w:hAnsi="Arial"/>
          <w:b w:val="0"/>
          <w:sz w:val="22"/>
          <w:szCs w:val="22"/>
        </w:rPr>
        <w:t xml:space="preserve"> essere inteso anche come un percorso di conoscenza di se stessi, dell’altro e del mondo) prevede alcune attività, tra cui:</w:t>
      </w:r>
    </w:p>
    <w:p w:rsidR="00016D78" w:rsidRDefault="00836BC9">
      <w:pPr>
        <w:pStyle w:val="Sottotitolo"/>
        <w:jc w:val="both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-attività ludiche,sensoriali, motorie, logiche, creative, grafico-pittorico-plastico-manipolative, musicali, racconti di storie e fi</w:t>
      </w:r>
      <w:r>
        <w:rPr>
          <w:rFonts w:ascii="Arial" w:hAnsi="Arial"/>
          <w:b w:val="0"/>
          <w:sz w:val="22"/>
          <w:szCs w:val="22"/>
        </w:rPr>
        <w:t>abe, conversazioni, interviste, lettura d’immagini, visione di documentari, libri, riviste, drammatizzazioni, giochi di ruolo, esperienze di cucina …ecc.</w:t>
      </w:r>
    </w:p>
    <w:p w:rsidR="00016D78" w:rsidRDefault="00836BC9">
      <w:pPr>
        <w:pStyle w:val="Sottotitolo"/>
        <w:jc w:val="both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Anche quest'anno i bambini continueranno a scoprire alcune realtà diverse (per giungere a capire che c</w:t>
      </w:r>
      <w:r>
        <w:rPr>
          <w:rFonts w:ascii="Arial" w:hAnsi="Arial"/>
          <w:b w:val="0"/>
          <w:sz w:val="22"/>
          <w:szCs w:val="22"/>
        </w:rPr>
        <w:t xml:space="preserve">iò che per noi è diversità per altri è normalità e che la propria terra e cultura non è la migliore, ma una realtà tra tante altre); insieme ai bambini si coglieranno le differenze e le somiglianze fisiche, culturali, linguistiche, ambientali, artistiche, </w:t>
      </w:r>
      <w:r>
        <w:rPr>
          <w:rFonts w:ascii="Arial" w:hAnsi="Arial"/>
          <w:b w:val="0"/>
          <w:sz w:val="22"/>
          <w:szCs w:val="22"/>
        </w:rPr>
        <w:t>culinarie, allo scopo di far cogliere la bellezza/ricchezza della diversità e l’importanza della conoscenza, dell’incontro e dello scambio.</w:t>
      </w:r>
    </w:p>
    <w:p w:rsidR="00016D78" w:rsidRDefault="00836BC9">
      <w:pPr>
        <w:pStyle w:val="Sottotitolo"/>
        <w:jc w:val="both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Le tappe previste nell'anno scolastico in corso sono: Marocco, Nigeria, India, Cina</w:t>
      </w:r>
    </w:p>
    <w:p w:rsidR="00016D78" w:rsidRDefault="00016D78">
      <w:pPr>
        <w:pStyle w:val="Textbody"/>
        <w:rPr>
          <w:rFonts w:ascii="Arial" w:hAnsi="Arial"/>
          <w:sz w:val="6"/>
          <w:szCs w:val="6"/>
        </w:rPr>
      </w:pPr>
    </w:p>
    <w:p w:rsidR="00016D78" w:rsidRDefault="00836BC9">
      <w:pPr>
        <w:pStyle w:val="Textbody"/>
        <w:ind w:right="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Il progetto prevede la realizza</w:t>
      </w:r>
      <w:r>
        <w:rPr>
          <w:rFonts w:ascii="Arial" w:hAnsi="Arial"/>
          <w:sz w:val="22"/>
          <w:szCs w:val="22"/>
        </w:rPr>
        <w:t>zione di alcuni argomenti da sviluppare con diverse modalità a seconda dell’età dei bambini. I nuclei elencati di seguito sono da considerarsi una traccia, che lascia spazio alle eventuali variabili che si presenteranno lungo il percorso.</w:t>
      </w:r>
    </w:p>
    <w:p w:rsidR="00016D78" w:rsidRDefault="00836BC9">
      <w:pPr>
        <w:pStyle w:val="Textbody"/>
        <w:ind w:right="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Approfondiremo i</w:t>
      </w:r>
      <w:r>
        <w:rPr>
          <w:rFonts w:ascii="Arial" w:hAnsi="Arial"/>
          <w:sz w:val="22"/>
          <w:szCs w:val="22"/>
        </w:rPr>
        <w:t>nsieme:</w:t>
      </w:r>
    </w:p>
    <w:p w:rsidR="00016D78" w:rsidRDefault="00836BC9">
      <w:pPr>
        <w:pStyle w:val="Textbody"/>
        <w:ind w:righ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</w:t>
      </w:r>
      <w:r>
        <w:rPr>
          <w:rFonts w:ascii="Arial" w:hAnsi="Arial"/>
          <w:b/>
          <w:bCs/>
          <w:sz w:val="22"/>
          <w:szCs w:val="22"/>
          <w:u w:val="single"/>
        </w:rPr>
        <w:t>Gli ambienti di vita</w:t>
      </w:r>
      <w:r>
        <w:rPr>
          <w:rFonts w:ascii="Arial" w:hAnsi="Arial"/>
          <w:sz w:val="22"/>
          <w:szCs w:val="22"/>
        </w:rPr>
        <w:t xml:space="preserve"> : il mondo, la nazione, il paese, la casa, la scuola, la famiglia, alcuni ambienti tipici del nostro mondo sia naturali che artificiali;</w:t>
      </w:r>
    </w:p>
    <w:p w:rsidR="00016D78" w:rsidRDefault="00836BC9">
      <w:pPr>
        <w:pStyle w:val="Textbody"/>
        <w:ind w:righ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</w:t>
      </w:r>
      <w:r>
        <w:rPr>
          <w:rFonts w:ascii="Arial" w:hAnsi="Arial"/>
          <w:b/>
          <w:bCs/>
          <w:sz w:val="22"/>
          <w:szCs w:val="22"/>
          <w:u w:val="single"/>
        </w:rPr>
        <w:t>Il tempo che passa</w:t>
      </w:r>
      <w:r>
        <w:rPr>
          <w:rFonts w:ascii="Arial" w:hAnsi="Arial"/>
          <w:sz w:val="22"/>
          <w:szCs w:val="22"/>
        </w:rPr>
        <w:t>: la settimana, i mesi, le stagioni, il tempo atmosferico, il calendario.</w:t>
      </w:r>
    </w:p>
    <w:p w:rsidR="00016D78" w:rsidRDefault="00836BC9">
      <w:pPr>
        <w:pStyle w:val="Textbody"/>
        <w:ind w:righ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</w:t>
      </w:r>
      <w:r>
        <w:rPr>
          <w:rFonts w:ascii="Arial" w:hAnsi="Arial"/>
          <w:b/>
          <w:bCs/>
          <w:sz w:val="22"/>
          <w:szCs w:val="22"/>
          <w:u w:val="single"/>
        </w:rPr>
        <w:t>La flora e la fauna</w:t>
      </w:r>
      <w:r>
        <w:rPr>
          <w:rFonts w:ascii="Arial" w:hAnsi="Arial"/>
          <w:sz w:val="22"/>
          <w:szCs w:val="22"/>
        </w:rPr>
        <w:t xml:space="preserve"> d</w:t>
      </w:r>
      <w:r>
        <w:rPr>
          <w:rFonts w:ascii="Arial" w:hAnsi="Arial"/>
          <w:sz w:val="22"/>
          <w:szCs w:val="22"/>
        </w:rPr>
        <w:t>ei vari ambienti del mondo.</w:t>
      </w:r>
    </w:p>
    <w:p w:rsidR="00016D78" w:rsidRDefault="00836BC9">
      <w:pPr>
        <w:pStyle w:val="Textbody"/>
        <w:ind w:righ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  <w:r>
        <w:rPr>
          <w:rFonts w:ascii="Arial" w:hAnsi="Arial"/>
          <w:b/>
          <w:bCs/>
          <w:sz w:val="22"/>
          <w:szCs w:val="22"/>
        </w:rPr>
        <w:t>C</w:t>
      </w:r>
      <w:r>
        <w:rPr>
          <w:rFonts w:ascii="Arial" w:hAnsi="Arial"/>
          <w:b/>
          <w:bCs/>
          <w:sz w:val="22"/>
          <w:szCs w:val="22"/>
          <w:u w:val="single"/>
        </w:rPr>
        <w:t>omportamenti positivi/negativi dell’uomo nel mondo e loro conseguenze</w:t>
      </w:r>
      <w:r>
        <w:rPr>
          <w:rFonts w:ascii="Arial" w:hAnsi="Arial"/>
          <w:sz w:val="22"/>
          <w:szCs w:val="22"/>
          <w:u w:val="single"/>
        </w:rPr>
        <w:t xml:space="preserve">: </w:t>
      </w:r>
      <w:r>
        <w:rPr>
          <w:rFonts w:ascii="Arial" w:hAnsi="Arial"/>
          <w:sz w:val="22"/>
          <w:szCs w:val="22"/>
        </w:rPr>
        <w:t>sia nell’ambiente che nella relazione con l’altro.</w:t>
      </w:r>
    </w:p>
    <w:p w:rsidR="00016D78" w:rsidRDefault="00836BC9">
      <w:pPr>
        <w:pStyle w:val="Textbody"/>
        <w:ind w:righ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</w:rPr>
        <w:t xml:space="preserve">- </w:t>
      </w:r>
      <w:r>
        <w:rPr>
          <w:rFonts w:ascii="Arial" w:hAnsi="Arial"/>
          <w:b/>
          <w:bCs/>
          <w:sz w:val="22"/>
          <w:szCs w:val="22"/>
          <w:u w:val="single"/>
        </w:rPr>
        <w:t>Lo schema corporeo e l’identità personale</w:t>
      </w:r>
      <w:r>
        <w:rPr>
          <w:rFonts w:ascii="Arial" w:hAnsi="Arial"/>
          <w:sz w:val="22"/>
          <w:szCs w:val="22"/>
        </w:rPr>
        <w:t>: le proprie caratteristiche fisiche e della personalità.</w:t>
      </w:r>
    </w:p>
    <w:p w:rsidR="00016D78" w:rsidRDefault="00836BC9">
      <w:pPr>
        <w:pStyle w:val="Textbody"/>
        <w:ind w:righ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</w:t>
      </w:r>
      <w:r>
        <w:rPr>
          <w:rFonts w:ascii="Arial" w:hAnsi="Arial"/>
          <w:b/>
          <w:bCs/>
          <w:sz w:val="22"/>
          <w:szCs w:val="22"/>
          <w:u w:val="single"/>
        </w:rPr>
        <w:t>L’alimentazione nel mondo</w:t>
      </w:r>
      <w:r>
        <w:rPr>
          <w:rFonts w:ascii="Arial" w:hAnsi="Arial"/>
          <w:sz w:val="22"/>
          <w:szCs w:val="22"/>
        </w:rPr>
        <w:t>: i prodotti dei vari ambienti, alcune tipiche preparazioni alimentari e le modalità diverse con cui ci si alimenta.</w:t>
      </w:r>
    </w:p>
    <w:p w:rsidR="00016D78" w:rsidRDefault="00836BC9">
      <w:pPr>
        <w:pStyle w:val="Textbody"/>
        <w:ind w:righ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</w:t>
      </w:r>
      <w:r>
        <w:rPr>
          <w:rFonts w:ascii="Arial" w:hAnsi="Arial"/>
          <w:b/>
          <w:bCs/>
          <w:sz w:val="22"/>
          <w:szCs w:val="22"/>
          <w:u w:val="single"/>
        </w:rPr>
        <w:t>L’arte nel mondo</w:t>
      </w:r>
      <w:r>
        <w:rPr>
          <w:rFonts w:ascii="Arial" w:hAnsi="Arial"/>
          <w:sz w:val="22"/>
          <w:szCs w:val="22"/>
        </w:rPr>
        <w:t xml:space="preserve">: colori primari e colori composti, conoscenza ed esplorazione di varie tecniche, conoscenza ed </w:t>
      </w:r>
      <w:r>
        <w:rPr>
          <w:rFonts w:ascii="Arial" w:hAnsi="Arial"/>
          <w:sz w:val="22"/>
          <w:szCs w:val="22"/>
        </w:rPr>
        <w:t>analisi di alcune forme di arte nel mondo.</w:t>
      </w:r>
    </w:p>
    <w:p w:rsidR="00016D78" w:rsidRDefault="00836BC9">
      <w:pPr>
        <w:pStyle w:val="Textbody"/>
        <w:ind w:righ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</w:t>
      </w:r>
      <w:r>
        <w:rPr>
          <w:rFonts w:ascii="Arial" w:hAnsi="Arial"/>
          <w:b/>
          <w:bCs/>
          <w:sz w:val="22"/>
          <w:szCs w:val="22"/>
          <w:u w:val="single"/>
        </w:rPr>
        <w:t>La musica nel mondo</w:t>
      </w:r>
      <w:r>
        <w:rPr>
          <w:rFonts w:ascii="Arial" w:hAnsi="Arial"/>
          <w:sz w:val="22"/>
          <w:szCs w:val="22"/>
        </w:rPr>
        <w:t>: suoni, voci e canti relativi ai vari ambienti e paesi del mondo.</w:t>
      </w:r>
    </w:p>
    <w:p w:rsidR="00016D78" w:rsidRDefault="00836BC9">
      <w:pPr>
        <w:pStyle w:val="Textbody"/>
        <w:ind w:righ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</w:t>
      </w:r>
      <w:r>
        <w:rPr>
          <w:rFonts w:ascii="Arial" w:hAnsi="Arial"/>
          <w:b/>
          <w:bCs/>
          <w:sz w:val="22"/>
          <w:szCs w:val="22"/>
          <w:u w:val="single"/>
        </w:rPr>
        <w:t>Linguaggi nel mondo</w:t>
      </w:r>
      <w:r>
        <w:rPr>
          <w:rFonts w:ascii="Arial" w:hAnsi="Arial"/>
          <w:sz w:val="22"/>
          <w:szCs w:val="22"/>
        </w:rPr>
        <w:t>: storie, drammatizzazioni, libri, filmati, poesie, …</w:t>
      </w:r>
    </w:p>
    <w:p w:rsidR="00016D78" w:rsidRDefault="00836BC9">
      <w:pPr>
        <w:pStyle w:val="Textbody"/>
        <w:ind w:righ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</w:t>
      </w:r>
      <w:r>
        <w:rPr>
          <w:rFonts w:ascii="Arial" w:hAnsi="Arial"/>
          <w:b/>
          <w:bCs/>
          <w:sz w:val="22"/>
          <w:szCs w:val="22"/>
          <w:u w:val="single"/>
        </w:rPr>
        <w:t>Un mondo da misurare, contare e classificare</w:t>
      </w:r>
      <w:r>
        <w:rPr>
          <w:rFonts w:ascii="Arial" w:hAnsi="Arial"/>
          <w:sz w:val="22"/>
          <w:szCs w:val="22"/>
          <w:u w:val="single"/>
        </w:rPr>
        <w:t>:</w:t>
      </w:r>
      <w:r>
        <w:rPr>
          <w:rFonts w:ascii="Arial" w:hAnsi="Arial"/>
          <w:sz w:val="22"/>
          <w:szCs w:val="22"/>
        </w:rPr>
        <w:t xml:space="preserve"> cl</w:t>
      </w:r>
      <w:r>
        <w:rPr>
          <w:rFonts w:ascii="Arial" w:hAnsi="Arial"/>
          <w:sz w:val="22"/>
          <w:szCs w:val="22"/>
        </w:rPr>
        <w:t>assificazioni, insiemi, raggruppamenti, giochi logici…</w:t>
      </w:r>
    </w:p>
    <w:p w:rsidR="00016D78" w:rsidRDefault="00836BC9">
      <w:pPr>
        <w:pStyle w:val="Textbody"/>
        <w:ind w:righ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</w:t>
      </w:r>
      <w:r>
        <w:rPr>
          <w:rFonts w:ascii="Arial" w:hAnsi="Arial"/>
          <w:b/>
          <w:bCs/>
          <w:sz w:val="22"/>
          <w:szCs w:val="22"/>
          <w:u w:val="single"/>
        </w:rPr>
        <w:t>Io con gli altri nel mondo</w:t>
      </w:r>
      <w:r>
        <w:rPr>
          <w:rFonts w:ascii="Arial" w:hAnsi="Arial"/>
          <w:b/>
          <w:bCs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 xml:space="preserve"> i sentimenti, le emozioni, la diversità e le uguaglianze, il valore dell’amicizia, della collaborazione e dell’aiuto, le feste, la famiglia, gli amici, i compagni, i mesti</w:t>
      </w:r>
      <w:r>
        <w:rPr>
          <w:rFonts w:ascii="Arial" w:hAnsi="Arial"/>
          <w:sz w:val="22"/>
          <w:szCs w:val="22"/>
        </w:rPr>
        <w:t>eri…</w:t>
      </w:r>
    </w:p>
    <w:p w:rsidR="00016D78" w:rsidRDefault="00016D78">
      <w:pPr>
        <w:pStyle w:val="Textbody"/>
        <w:rPr>
          <w:rFonts w:ascii="Arial" w:hAnsi="Arial"/>
          <w:sz w:val="6"/>
          <w:szCs w:val="6"/>
        </w:rPr>
      </w:pPr>
    </w:p>
    <w:p w:rsidR="00016D78" w:rsidRDefault="00836BC9">
      <w:pPr>
        <w:pStyle w:val="Standard"/>
        <w:tabs>
          <w:tab w:val="left" w:pos="1795"/>
        </w:tabs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Calibri"/>
          <w:bCs/>
          <w:sz w:val="22"/>
          <w:szCs w:val="22"/>
          <w:lang w:val="it-IT"/>
        </w:rPr>
        <w:t>Addentrandoci nelle varie tematiche, ci si propone di sviluppare nei bambini un atteggiamento di positiva curiosità e di interesse, coinvolgendoli</w:t>
      </w:r>
      <w:r>
        <w:rPr>
          <w:rFonts w:ascii="Arial" w:hAnsi="Arial" w:cs="Century Gothic"/>
          <w:sz w:val="22"/>
          <w:szCs w:val="22"/>
          <w:lang w:val="it-IT"/>
        </w:rPr>
        <w:t xml:space="preserve"> attivamente nelle esperienze proposte.</w:t>
      </w:r>
    </w:p>
    <w:p w:rsidR="00016D78" w:rsidRDefault="00836BC9">
      <w:pPr>
        <w:pStyle w:val="Standard"/>
        <w:tabs>
          <w:tab w:val="left" w:pos="715"/>
          <w:tab w:val="left" w:pos="1795"/>
        </w:tabs>
        <w:spacing w:line="276" w:lineRule="auto"/>
        <w:jc w:val="both"/>
        <w:rPr>
          <w:rFonts w:ascii="Arial" w:hAnsi="Arial" w:cs="Century Gothic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>Durante la realizzazione del progetto si porrà l’attenzione, no</w:t>
      </w:r>
      <w:r>
        <w:rPr>
          <w:rFonts w:ascii="Arial" w:hAnsi="Arial" w:cs="Century Gothic"/>
          <w:sz w:val="22"/>
          <w:szCs w:val="22"/>
          <w:lang w:val="it-IT"/>
        </w:rPr>
        <w:t>n tanto sulla trasmissione di contenuti, ma sul conseguimento di competenze: i bambini verranno stimolati a riflettere, a conversare, a confrontarsi, a riconoscere l 'esistenza di problemi, ad individuare le possibilità di risolverli, a ricercare, a sperim</w:t>
      </w:r>
      <w:r>
        <w:rPr>
          <w:rFonts w:ascii="Arial" w:hAnsi="Arial" w:cs="Century Gothic"/>
          <w:sz w:val="22"/>
          <w:szCs w:val="22"/>
          <w:lang w:val="it-IT"/>
        </w:rPr>
        <w:t>entare.</w:t>
      </w:r>
    </w:p>
    <w:p w:rsidR="00016D78" w:rsidRDefault="00016D78">
      <w:pPr>
        <w:pStyle w:val="Standard"/>
        <w:tabs>
          <w:tab w:val="left" w:pos="715"/>
          <w:tab w:val="left" w:pos="1795"/>
        </w:tabs>
        <w:spacing w:line="276" w:lineRule="auto"/>
        <w:jc w:val="both"/>
        <w:rPr>
          <w:rFonts w:ascii="Arial" w:hAnsi="Arial" w:cs="Century Gothic"/>
          <w:sz w:val="6"/>
          <w:szCs w:val="6"/>
          <w:lang w:val="it-IT"/>
        </w:rPr>
      </w:pPr>
    </w:p>
    <w:p w:rsidR="00016D78" w:rsidRDefault="00836BC9">
      <w:pPr>
        <w:pStyle w:val="Sottotitolo"/>
        <w:jc w:val="both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 xml:space="preserve">Le attività si svolgeranno prevalentemente in sezione, pur utilizzando anche gli altri ambienti interni ed esterni della scuola; le attività potranno essere organizzate in piccoli gruppi (per età o misti), col gruppo sezione, a coppie o </w:t>
      </w:r>
      <w:r>
        <w:rPr>
          <w:rFonts w:ascii="Arial" w:hAnsi="Arial"/>
          <w:b w:val="0"/>
          <w:sz w:val="22"/>
          <w:szCs w:val="22"/>
        </w:rPr>
        <w:t>individuali.</w:t>
      </w:r>
    </w:p>
    <w:p w:rsidR="00016D78" w:rsidRDefault="00016D78">
      <w:pPr>
        <w:pStyle w:val="Textbody"/>
        <w:rPr>
          <w:rFonts w:ascii="Arial" w:hAnsi="Arial"/>
          <w:sz w:val="6"/>
          <w:szCs w:val="6"/>
        </w:rPr>
      </w:pPr>
    </w:p>
    <w:p w:rsidR="00016D78" w:rsidRDefault="00836BC9">
      <w:pPr>
        <w:pStyle w:val="Sottotitolo"/>
        <w:jc w:val="both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Le insegnanti predisporranno un ambiente positivo, accogliente, stimolante e creativo, dando la possibilità ai bambini di conoscere tecniche e materiali diversi, di collaborare coi compagni e di apprendere in modo piacevole.</w:t>
      </w:r>
    </w:p>
    <w:p w:rsidR="00016D78" w:rsidRDefault="00016D78">
      <w:pPr>
        <w:pStyle w:val="Textbody"/>
        <w:rPr>
          <w:rFonts w:ascii="Arial" w:hAnsi="Arial"/>
          <w:sz w:val="10"/>
          <w:szCs w:val="10"/>
        </w:rPr>
      </w:pPr>
    </w:p>
    <w:p w:rsidR="00016D78" w:rsidRDefault="00836BC9">
      <w:pPr>
        <w:pStyle w:val="Textbody"/>
        <w:tabs>
          <w:tab w:val="left" w:pos="2535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b/>
          <w:bCs/>
          <w:iCs/>
          <w:sz w:val="22"/>
          <w:szCs w:val="22"/>
          <w:u w:val="single"/>
        </w:rPr>
        <w:t>ORGANIZZAZIONE</w:t>
      </w:r>
      <w:r>
        <w:rPr>
          <w:rFonts w:ascii="Arial" w:hAnsi="Arial"/>
          <w:b/>
          <w:bCs/>
          <w:iCs/>
          <w:sz w:val="22"/>
          <w:szCs w:val="22"/>
          <w:u w:val="single"/>
        </w:rPr>
        <w:t xml:space="preserve"> SETTIMANALE DELLE ATTIVITÀ</w:t>
      </w:r>
    </w:p>
    <w:p w:rsidR="00016D78" w:rsidRDefault="00836BC9">
      <w:pPr>
        <w:pStyle w:val="Standard"/>
        <w:spacing w:after="240" w:line="276" w:lineRule="auto"/>
        <w:rPr>
          <w:rFonts w:ascii="Arial" w:hAnsi="Arial"/>
          <w:sz w:val="22"/>
          <w:szCs w:val="22"/>
        </w:rPr>
      </w:pPr>
      <w:r>
        <w:rPr>
          <w:rFonts w:ascii="Arial" w:hAnsi="Arial" w:cs="Century Gothic"/>
          <w:sz w:val="22"/>
          <w:szCs w:val="22"/>
          <w:lang w:val="it-IT"/>
        </w:rPr>
        <w:t xml:space="preserve">La </w:t>
      </w:r>
      <w:r>
        <w:rPr>
          <w:rFonts w:ascii="Arial" w:hAnsi="Arial" w:cs="Century Gothic"/>
          <w:b/>
          <w:smallCaps/>
          <w:sz w:val="32"/>
          <w:szCs w:val="32"/>
          <w:lang w:val="it-IT"/>
        </w:rPr>
        <w:t>sezione</w:t>
      </w:r>
      <w:r>
        <w:rPr>
          <w:rFonts w:ascii="Arial" w:hAnsi="Arial" w:cs="Century Gothic"/>
          <w:b/>
          <w:sz w:val="22"/>
          <w:szCs w:val="22"/>
          <w:lang w:val="it-IT"/>
        </w:rPr>
        <w:t xml:space="preserve"> B</w:t>
      </w:r>
      <w:r>
        <w:rPr>
          <w:rFonts w:ascii="Arial" w:hAnsi="Arial" w:cs="Century Gothic"/>
          <w:sz w:val="22"/>
          <w:szCs w:val="22"/>
          <w:lang w:val="it-IT"/>
        </w:rPr>
        <w:t xml:space="preserve"> accoglie bambini di  3-4-5 anni:</w:t>
      </w:r>
    </w:p>
    <w:p w:rsidR="00016D78" w:rsidRDefault="00836BC9">
      <w:pPr>
        <w:pStyle w:val="Standard"/>
        <w:spacing w:after="240" w:line="276" w:lineRule="auto"/>
        <w:rPr>
          <w:rFonts w:ascii="Arial" w:hAnsi="Arial"/>
          <w:sz w:val="22"/>
          <w:szCs w:val="22"/>
        </w:rPr>
      </w:pPr>
      <w:r>
        <w:rPr>
          <w:rFonts w:ascii="Arial" w:hAnsi="Arial" w:cs="Century Gothic"/>
          <w:b/>
          <w:sz w:val="22"/>
          <w:szCs w:val="22"/>
          <w:lang w:val="it-IT"/>
        </w:rPr>
        <w:t xml:space="preserve">PULCINI: </w:t>
      </w:r>
      <w:r>
        <w:rPr>
          <w:rFonts w:ascii="Arial" w:hAnsi="Arial" w:cs="Century Gothic"/>
          <w:b/>
          <w:bCs/>
          <w:sz w:val="22"/>
          <w:szCs w:val="22"/>
          <w:lang w:val="it-IT"/>
        </w:rPr>
        <w:t>8 bimbi</w:t>
      </w:r>
      <w:r>
        <w:rPr>
          <w:rFonts w:ascii="Arial" w:hAnsi="Arial" w:cs="Century Gothic"/>
          <w:b/>
          <w:sz w:val="22"/>
          <w:szCs w:val="22"/>
          <w:lang w:val="it-IT"/>
        </w:rPr>
        <w:t xml:space="preserve"> nati nel 2012/2013; PESCI: 7 bimbi nati nel 2011; ORSI: 9 bimbi nati nel 2010                                                                                       </w:t>
      </w:r>
      <w:r>
        <w:rPr>
          <w:rFonts w:ascii="Arial" w:hAnsi="Arial" w:cs="Century Gothic"/>
          <w:b/>
          <w:sz w:val="22"/>
          <w:szCs w:val="22"/>
          <w:lang w:val="it-IT"/>
        </w:rPr>
        <w:t xml:space="preserve">                                          </w:t>
      </w:r>
    </w:p>
    <w:p w:rsidR="00016D78" w:rsidRDefault="00836BC9">
      <w:pPr>
        <w:pStyle w:val="Standard"/>
        <w:spacing w:after="240" w:line="276" w:lineRule="auto"/>
        <w:rPr>
          <w:rFonts w:ascii="Arial" w:hAnsi="Arial" w:cs="Century Gothic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>Durante la settimana i bambini svolgono le attività secondo le seguenti modalità:</w:t>
      </w:r>
    </w:p>
    <w:p w:rsidR="00016D78" w:rsidRDefault="00836BC9">
      <w:pPr>
        <w:pStyle w:val="Standard"/>
        <w:spacing w:after="240" w:line="276" w:lineRule="auto"/>
        <w:rPr>
          <w:rFonts w:ascii="Arial" w:hAnsi="Arial" w:cs="Century Gothic"/>
          <w:b/>
          <w:sz w:val="22"/>
          <w:szCs w:val="22"/>
          <w:lang w:val="it-IT"/>
        </w:rPr>
      </w:pPr>
      <w:r>
        <w:rPr>
          <w:rFonts w:ascii="Arial" w:hAnsi="Arial" w:cs="Century Gothic"/>
          <w:b/>
          <w:sz w:val="22"/>
          <w:szCs w:val="22"/>
          <w:lang w:val="it-IT"/>
        </w:rPr>
        <w:t>LUNEDI:  Laboratori per età; MARTEDI MERCOLEDI GIOVEDI: Progetto di sezione;</w:t>
      </w:r>
    </w:p>
    <w:p w:rsidR="00016D78" w:rsidRDefault="00836BC9">
      <w:pPr>
        <w:pStyle w:val="Standard"/>
        <w:spacing w:line="276" w:lineRule="auto"/>
        <w:jc w:val="both"/>
        <w:rPr>
          <w:rFonts w:ascii="Arial" w:hAnsi="Arial" w:cs="Century Gothic"/>
          <w:b/>
          <w:sz w:val="22"/>
          <w:szCs w:val="22"/>
          <w:lang w:val="it-IT"/>
        </w:rPr>
      </w:pPr>
      <w:r>
        <w:rPr>
          <w:rFonts w:ascii="Arial" w:hAnsi="Arial" w:cs="Century Gothic"/>
          <w:b/>
          <w:sz w:val="22"/>
          <w:szCs w:val="22"/>
          <w:lang w:val="it-IT"/>
        </w:rPr>
        <w:t xml:space="preserve">VENERDI: Attività di Educazione Religiosa/Attività </w:t>
      </w:r>
      <w:r>
        <w:rPr>
          <w:rFonts w:ascii="Arial" w:hAnsi="Arial" w:cs="Century Gothic"/>
          <w:b/>
          <w:sz w:val="22"/>
          <w:szCs w:val="22"/>
          <w:lang w:val="it-IT"/>
        </w:rPr>
        <w:t>Alternative</w:t>
      </w:r>
    </w:p>
    <w:p w:rsidR="00016D78" w:rsidRDefault="00016D78">
      <w:pPr>
        <w:pStyle w:val="Standard"/>
        <w:spacing w:line="276" w:lineRule="auto"/>
        <w:jc w:val="both"/>
        <w:rPr>
          <w:rFonts w:ascii="Arial" w:hAnsi="Arial" w:cs="Century Gothic"/>
          <w:b/>
          <w:sz w:val="10"/>
          <w:szCs w:val="10"/>
          <w:lang w:val="it-IT"/>
        </w:rPr>
      </w:pPr>
    </w:p>
    <w:p w:rsidR="00016D78" w:rsidRDefault="00836BC9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Century Gothic"/>
          <w:b/>
          <w:sz w:val="22"/>
          <w:szCs w:val="22"/>
          <w:lang w:val="it-IT"/>
        </w:rPr>
        <w:t>OGNI POMERIGGIO dalle 13.30 alle 15.00,</w:t>
      </w:r>
    </w:p>
    <w:p w:rsidR="00016D78" w:rsidRDefault="00836BC9">
      <w:pPr>
        <w:pStyle w:val="Standard"/>
        <w:numPr>
          <w:ilvl w:val="0"/>
          <w:numId w:val="116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Century Gothic"/>
          <w:b/>
          <w:sz w:val="22"/>
          <w:szCs w:val="22"/>
          <w:lang w:val="it-IT"/>
        </w:rPr>
        <w:t>i bambini nati nel 2010</w:t>
      </w:r>
      <w:r>
        <w:rPr>
          <w:rFonts w:ascii="Arial" w:hAnsi="Arial" w:cs="Century Gothic"/>
          <w:sz w:val="22"/>
          <w:szCs w:val="22"/>
          <w:lang w:val="it-IT"/>
        </w:rPr>
        <w:t xml:space="preserve"> svolgono delle attività di approfondimento relative a vari progetti (condotte dalle insegnanti della sez. C)</w:t>
      </w:r>
    </w:p>
    <w:p w:rsidR="00016D78" w:rsidRDefault="00836BC9">
      <w:pPr>
        <w:pStyle w:val="Standard"/>
        <w:numPr>
          <w:ilvl w:val="0"/>
          <w:numId w:val="116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Century Gothic"/>
          <w:b/>
          <w:sz w:val="22"/>
          <w:szCs w:val="22"/>
          <w:lang w:val="it-IT"/>
        </w:rPr>
        <w:t>i bambini nati nel 2011</w:t>
      </w:r>
      <w:r>
        <w:rPr>
          <w:rFonts w:ascii="Arial" w:hAnsi="Arial" w:cs="Century Gothic"/>
          <w:sz w:val="22"/>
          <w:szCs w:val="22"/>
          <w:lang w:val="it-IT"/>
        </w:rPr>
        <w:t xml:space="preserve"> svolgono attività di gioco libero/guidato, lettura di storie, attività grafico-pittoriche-manipolative,drammatizzazioni…(c</w:t>
      </w:r>
      <w:r>
        <w:rPr>
          <w:rFonts w:ascii="Arial" w:hAnsi="Arial" w:cs="Century Gothic"/>
          <w:sz w:val="22"/>
          <w:szCs w:val="22"/>
          <w:lang w:val="it-IT"/>
        </w:rPr>
        <w:t>ondotte dalle insegnanti della sez. B)</w:t>
      </w:r>
    </w:p>
    <w:p w:rsidR="00016D78" w:rsidRDefault="00836BC9">
      <w:pPr>
        <w:pStyle w:val="Standard"/>
        <w:numPr>
          <w:ilvl w:val="0"/>
          <w:numId w:val="117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Century Gothic"/>
          <w:b/>
          <w:sz w:val="22"/>
          <w:szCs w:val="22"/>
          <w:lang w:val="it-IT"/>
        </w:rPr>
        <w:t>i bambini nati nel 2012</w:t>
      </w:r>
      <w:r>
        <w:rPr>
          <w:rFonts w:ascii="Arial" w:hAnsi="Arial" w:cs="Century Gothic"/>
          <w:sz w:val="22"/>
          <w:szCs w:val="22"/>
          <w:lang w:val="it-IT"/>
        </w:rPr>
        <w:t xml:space="preserve"> riposano nel salone/dormitorio (insieme alle insegnanti della sez. A).</w:t>
      </w:r>
    </w:p>
    <w:p w:rsidR="00016D78" w:rsidRDefault="00016D78">
      <w:pPr>
        <w:pStyle w:val="Standard"/>
        <w:spacing w:line="276" w:lineRule="auto"/>
        <w:jc w:val="both"/>
        <w:rPr>
          <w:rFonts w:ascii="Arial" w:hAnsi="Arial"/>
          <w:sz w:val="6"/>
          <w:szCs w:val="6"/>
        </w:rPr>
      </w:pPr>
    </w:p>
    <w:p w:rsidR="00016D78" w:rsidRDefault="00836BC9">
      <w:pPr>
        <w:pStyle w:val="Standard"/>
        <w:tabs>
          <w:tab w:val="left" w:pos="715"/>
        </w:tabs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Century Gothic"/>
          <w:sz w:val="22"/>
          <w:szCs w:val="22"/>
          <w:lang w:val="it-IT"/>
        </w:rPr>
        <w:t>La traccia delle attività proposte non è né rigida, né definitiva, essa potrà essere variata per meglio aderire alle rich</w:t>
      </w:r>
      <w:r>
        <w:rPr>
          <w:rFonts w:ascii="Arial" w:hAnsi="Arial" w:cs="Century Gothic"/>
          <w:sz w:val="22"/>
          <w:szCs w:val="22"/>
          <w:lang w:val="it-IT"/>
        </w:rPr>
        <w:t>ieste e alle esigenze dei bambini.</w:t>
      </w:r>
    </w:p>
    <w:p w:rsidR="00016D78" w:rsidRDefault="00836BC9">
      <w:pPr>
        <w:pStyle w:val="Standard"/>
        <w:tabs>
          <w:tab w:val="left" w:pos="715"/>
        </w:tabs>
        <w:spacing w:line="276" w:lineRule="auto"/>
        <w:jc w:val="both"/>
        <w:rPr>
          <w:rFonts w:ascii="Arial" w:hAnsi="Arial" w:cs="Century Gothic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>Una definizione più dettagliata delle attività verrà effettuata nel corso degli incontri di programmazione-organizzazione-verifica che si svolgeranno in corso d’anno tra le tra le insegnanti.</w:t>
      </w:r>
    </w:p>
    <w:p w:rsidR="00016D78" w:rsidRDefault="00836BC9">
      <w:pPr>
        <w:pStyle w:val="Standard"/>
        <w:tabs>
          <w:tab w:val="left" w:pos="715"/>
        </w:tabs>
        <w:spacing w:line="276" w:lineRule="auto"/>
        <w:jc w:val="both"/>
        <w:rPr>
          <w:rFonts w:ascii="Arial" w:hAnsi="Arial" w:cs="Century Gothic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>La presentazione della progr</w:t>
      </w:r>
      <w:r>
        <w:rPr>
          <w:rFonts w:ascii="Arial" w:hAnsi="Arial" w:cs="Century Gothic"/>
          <w:sz w:val="22"/>
          <w:szCs w:val="22"/>
          <w:lang w:val="it-IT"/>
        </w:rPr>
        <w:t>ammazione, e delle eventuali variazioni, verrà effettuata in occasione delle assemblee dei genitori e negli incontri coi rappresentanti  di sezione.</w:t>
      </w:r>
    </w:p>
    <w:p w:rsidR="00016D78" w:rsidRDefault="00016D78">
      <w:pPr>
        <w:pStyle w:val="Standard"/>
        <w:tabs>
          <w:tab w:val="left" w:pos="715"/>
        </w:tabs>
        <w:spacing w:line="276" w:lineRule="auto"/>
        <w:jc w:val="both"/>
        <w:rPr>
          <w:rFonts w:ascii="Arial" w:hAnsi="Arial" w:cs="Century Gothic"/>
          <w:sz w:val="6"/>
          <w:szCs w:val="6"/>
          <w:lang w:val="it-IT"/>
        </w:rPr>
      </w:pPr>
    </w:p>
    <w:p w:rsidR="00016D78" w:rsidRDefault="00836BC9">
      <w:pPr>
        <w:pStyle w:val="Standard"/>
        <w:spacing w:line="276" w:lineRule="auto"/>
        <w:jc w:val="center"/>
        <w:rPr>
          <w:rFonts w:ascii="Arial" w:hAnsi="Arial" w:cs="Century Gothic"/>
          <w:b/>
          <w:sz w:val="22"/>
          <w:szCs w:val="22"/>
          <w:u w:val="single"/>
          <w:lang w:val="it-IT"/>
        </w:rPr>
      </w:pPr>
      <w:r>
        <w:rPr>
          <w:rFonts w:ascii="Arial" w:hAnsi="Arial" w:cs="Century Gothic"/>
          <w:b/>
          <w:sz w:val="22"/>
          <w:szCs w:val="22"/>
          <w:u w:val="single"/>
          <w:lang w:val="it-IT"/>
        </w:rPr>
        <w:t>DOCUMENTAZIONE</w:t>
      </w:r>
    </w:p>
    <w:p w:rsidR="00016D78" w:rsidRDefault="00836BC9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Century Gothic"/>
          <w:b/>
          <w:i/>
          <w:sz w:val="22"/>
          <w:szCs w:val="22"/>
          <w:lang w:val="it-IT"/>
        </w:rPr>
        <w:t xml:space="preserve"> </w:t>
      </w:r>
      <w:r>
        <w:rPr>
          <w:rFonts w:ascii="Arial" w:hAnsi="Arial" w:cs="Century Gothic"/>
          <w:sz w:val="22"/>
          <w:szCs w:val="22"/>
          <w:lang w:val="it-IT"/>
        </w:rPr>
        <w:t>Il percorso verrà documentato mediante gli elaborati dei bambini, le loro conversazioni, m</w:t>
      </w:r>
      <w:r>
        <w:rPr>
          <w:rFonts w:ascii="Arial" w:hAnsi="Arial" w:cs="Century Gothic"/>
          <w:sz w:val="22"/>
          <w:szCs w:val="22"/>
          <w:lang w:val="it-IT"/>
        </w:rPr>
        <w:t>ateriale video-fotografico…ecc. Una parte del materiale a disposizione verrà rilegato in un “ librone delle attività ”  che  sarà consegnato alle famiglie alla fine dell’anno scolastico.</w:t>
      </w:r>
    </w:p>
    <w:p w:rsidR="00016D78" w:rsidRDefault="00016D78">
      <w:pPr>
        <w:pStyle w:val="Standard"/>
        <w:spacing w:line="276" w:lineRule="auto"/>
        <w:jc w:val="both"/>
        <w:rPr>
          <w:rFonts w:ascii="Arial" w:hAnsi="Arial"/>
          <w:sz w:val="6"/>
          <w:szCs w:val="6"/>
        </w:rPr>
      </w:pPr>
    </w:p>
    <w:p w:rsidR="00016D78" w:rsidRDefault="00836BC9">
      <w:pPr>
        <w:pStyle w:val="Standard"/>
        <w:spacing w:line="276" w:lineRule="auto"/>
        <w:jc w:val="center"/>
        <w:rPr>
          <w:rFonts w:ascii="Arial" w:hAnsi="Arial" w:cs="Century Gothic"/>
          <w:b/>
          <w:sz w:val="22"/>
          <w:szCs w:val="22"/>
          <w:u w:val="single"/>
          <w:lang w:val="it-IT"/>
        </w:rPr>
      </w:pPr>
      <w:r>
        <w:rPr>
          <w:rFonts w:ascii="Arial" w:hAnsi="Arial" w:cs="Century Gothic"/>
          <w:b/>
          <w:sz w:val="22"/>
          <w:szCs w:val="22"/>
          <w:u w:val="single"/>
          <w:lang w:val="it-IT"/>
        </w:rPr>
        <w:t>VALUTAZIONE</w:t>
      </w:r>
    </w:p>
    <w:p w:rsidR="00016D78" w:rsidRDefault="00836BC9">
      <w:pPr>
        <w:pStyle w:val="Standard"/>
        <w:spacing w:line="276" w:lineRule="auto"/>
        <w:jc w:val="both"/>
        <w:rPr>
          <w:rFonts w:ascii="Arial" w:hAnsi="Arial" w:cs="Century Gothic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 xml:space="preserve"> Le insegnanti, attraverso l’osservazione dei bambini, d</w:t>
      </w:r>
      <w:r>
        <w:rPr>
          <w:rFonts w:ascii="Arial" w:hAnsi="Arial" w:cs="Century Gothic"/>
          <w:sz w:val="22"/>
          <w:szCs w:val="22"/>
          <w:lang w:val="it-IT"/>
        </w:rPr>
        <w:t>ell’ interesse, della partecipazione, dell’impegno e dell’entusiasmo dimostrato, verificheranno in itinere la validità e l’adeguatezza del percorso, i progressi dei bambini e provvederanno, se necessario, ad apportare variazioni e modifiche.</w:t>
      </w:r>
    </w:p>
    <w:p w:rsidR="00016D78" w:rsidRDefault="00836BC9">
      <w:pPr>
        <w:pStyle w:val="Standard"/>
        <w:spacing w:after="240" w:line="273" w:lineRule="auto"/>
        <w:jc w:val="center"/>
        <w:rPr>
          <w:rFonts w:ascii="Arial" w:hAnsi="Arial" w:cs="Calibri"/>
          <w:b/>
          <w:bCs/>
          <w:sz w:val="36"/>
          <w:szCs w:val="36"/>
          <w:u w:val="single"/>
          <w:lang w:val="it-IT"/>
        </w:rPr>
      </w:pPr>
      <w:r>
        <w:rPr>
          <w:rFonts w:ascii="Arial" w:hAnsi="Arial" w:cs="Calibri"/>
          <w:b/>
          <w:bCs/>
          <w:sz w:val="36"/>
          <w:szCs w:val="36"/>
          <w:u w:val="single"/>
          <w:lang w:val="it-IT"/>
        </w:rPr>
        <w:t>SEZIONE C</w:t>
      </w:r>
    </w:p>
    <w:p w:rsidR="00016D78" w:rsidRDefault="00836BC9">
      <w:pPr>
        <w:pStyle w:val="Standard"/>
        <w:spacing w:after="240" w:line="273" w:lineRule="auto"/>
        <w:jc w:val="center"/>
        <w:rPr>
          <w:rFonts w:ascii="Arial" w:hAnsi="Arial"/>
          <w:sz w:val="28"/>
          <w:szCs w:val="28"/>
        </w:rPr>
      </w:pPr>
      <w:r>
        <w:rPr>
          <w:rFonts w:ascii="Arial" w:hAnsi="Arial" w:cs="Calibri"/>
          <w:b/>
          <w:bCs/>
          <w:sz w:val="28"/>
          <w:szCs w:val="28"/>
          <w:lang w:val="it-IT"/>
        </w:rPr>
        <w:t>“GIO</w:t>
      </w:r>
      <w:r>
        <w:rPr>
          <w:rFonts w:ascii="Arial" w:hAnsi="Arial"/>
          <w:b/>
          <w:sz w:val="28"/>
          <w:szCs w:val="28"/>
        </w:rPr>
        <w:t>CHIAMO A SCOPRIRE GLI AMBIENTI”</w:t>
      </w:r>
    </w:p>
    <w:p w:rsidR="00016D78" w:rsidRDefault="00016D78">
      <w:pPr>
        <w:pStyle w:val="Standard"/>
        <w:rPr>
          <w:rFonts w:ascii="Arial" w:hAnsi="Arial"/>
          <w:b/>
        </w:rPr>
      </w:pPr>
    </w:p>
    <w:p w:rsidR="00016D78" w:rsidRDefault="00836BC9">
      <w:pPr>
        <w:pStyle w:val="Standard"/>
        <w:rPr>
          <w:rFonts w:ascii="Arial" w:hAnsi="Arial" w:cs="Arial Italic"/>
          <w:b/>
          <w:bCs/>
          <w:sz w:val="26"/>
          <w:szCs w:val="26"/>
        </w:rPr>
      </w:pPr>
      <w:r>
        <w:rPr>
          <w:rFonts w:ascii="Arial" w:hAnsi="Arial" w:cs="Arial Italic"/>
          <w:b/>
          <w:bCs/>
          <w:sz w:val="26"/>
          <w:szCs w:val="26"/>
        </w:rPr>
        <w:t>Filastrocca per quando piove:</w:t>
      </w:r>
    </w:p>
    <w:p w:rsidR="00016D78" w:rsidRDefault="00836BC9">
      <w:pPr>
        <w:pStyle w:val="Standard"/>
        <w:rPr>
          <w:rFonts w:ascii="Arial" w:hAnsi="Arial" w:cs="Arial Italic"/>
          <w:b/>
          <w:bCs/>
          <w:sz w:val="26"/>
          <w:szCs w:val="26"/>
        </w:rPr>
      </w:pPr>
      <w:r>
        <w:rPr>
          <w:rFonts w:ascii="Arial" w:hAnsi="Arial" w:cs="Arial Italic"/>
          <w:b/>
          <w:bCs/>
          <w:sz w:val="26"/>
          <w:szCs w:val="26"/>
        </w:rPr>
        <w:t>chi sta in casa non si muove.</w:t>
      </w:r>
    </w:p>
    <w:p w:rsidR="00016D78" w:rsidRDefault="00836BC9">
      <w:pPr>
        <w:pStyle w:val="Standard"/>
        <w:rPr>
          <w:rFonts w:ascii="Arial" w:hAnsi="Arial" w:cs="Arial Italic"/>
          <w:b/>
          <w:bCs/>
          <w:sz w:val="26"/>
          <w:szCs w:val="26"/>
        </w:rPr>
      </w:pPr>
      <w:r>
        <w:rPr>
          <w:rFonts w:ascii="Arial" w:hAnsi="Arial" w:cs="Arial Italic"/>
          <w:b/>
          <w:bCs/>
          <w:sz w:val="26"/>
          <w:szCs w:val="26"/>
        </w:rPr>
        <w:t>Io che in casa divento tetro</w:t>
      </w:r>
    </w:p>
    <w:p w:rsidR="00016D78" w:rsidRDefault="00836BC9">
      <w:pPr>
        <w:pStyle w:val="Standard"/>
        <w:rPr>
          <w:rFonts w:ascii="Arial" w:hAnsi="Arial" w:cs="Arial Italic"/>
          <w:b/>
          <w:bCs/>
          <w:sz w:val="26"/>
          <w:szCs w:val="26"/>
        </w:rPr>
      </w:pPr>
      <w:r>
        <w:rPr>
          <w:rFonts w:ascii="Arial" w:hAnsi="Arial" w:cs="Arial Italic"/>
          <w:b/>
          <w:bCs/>
          <w:sz w:val="26"/>
          <w:szCs w:val="26"/>
        </w:rPr>
        <w:t>Esco e il tetto mi porto dietro…</w:t>
      </w:r>
    </w:p>
    <w:p w:rsidR="00016D78" w:rsidRDefault="00836BC9">
      <w:pPr>
        <w:pStyle w:val="Standard"/>
        <w:rPr>
          <w:rFonts w:ascii="Arial" w:hAnsi="Arial" w:cs="Arial Italic"/>
          <w:b/>
          <w:bCs/>
          <w:sz w:val="26"/>
          <w:szCs w:val="26"/>
        </w:rPr>
      </w:pPr>
      <w:r>
        <w:rPr>
          <w:rFonts w:ascii="Arial" w:hAnsi="Arial" w:cs="Arial Italic"/>
          <w:b/>
          <w:bCs/>
          <w:sz w:val="26"/>
          <w:szCs w:val="26"/>
        </w:rPr>
        <w:t>un piccolo tetto di stoffa nera,</w:t>
      </w:r>
    </w:p>
    <w:p w:rsidR="00016D78" w:rsidRDefault="00836BC9">
      <w:pPr>
        <w:pStyle w:val="Standard"/>
        <w:rPr>
          <w:rFonts w:ascii="Arial" w:hAnsi="Arial" w:cs="Arial Italic"/>
          <w:b/>
          <w:bCs/>
          <w:sz w:val="26"/>
          <w:szCs w:val="26"/>
        </w:rPr>
      </w:pPr>
      <w:r>
        <w:rPr>
          <w:rFonts w:ascii="Arial" w:hAnsi="Arial" w:cs="Arial Italic"/>
          <w:b/>
          <w:bCs/>
          <w:sz w:val="26"/>
          <w:szCs w:val="26"/>
        </w:rPr>
        <w:t>con tante stecche messe a raggera.</w:t>
      </w:r>
    </w:p>
    <w:p w:rsidR="00016D78" w:rsidRDefault="00836BC9">
      <w:pPr>
        <w:pStyle w:val="Standard"/>
        <w:rPr>
          <w:rFonts w:ascii="Arial" w:hAnsi="Arial" w:cs="Arial Italic"/>
          <w:b/>
          <w:bCs/>
          <w:sz w:val="26"/>
          <w:szCs w:val="26"/>
        </w:rPr>
      </w:pPr>
      <w:r>
        <w:rPr>
          <w:rFonts w:ascii="Arial" w:hAnsi="Arial" w:cs="Arial Italic"/>
          <w:b/>
          <w:bCs/>
          <w:sz w:val="26"/>
          <w:szCs w:val="26"/>
        </w:rPr>
        <w:t>O che fenomeno simpatico</w:t>
      </w:r>
    </w:p>
    <w:p w:rsidR="00016D78" w:rsidRDefault="00836BC9">
      <w:pPr>
        <w:pStyle w:val="Standard"/>
        <w:rPr>
          <w:rFonts w:ascii="Arial" w:hAnsi="Arial" w:cs="Arial Italic"/>
          <w:b/>
          <w:bCs/>
          <w:sz w:val="26"/>
          <w:szCs w:val="26"/>
        </w:rPr>
      </w:pPr>
      <w:r>
        <w:rPr>
          <w:rFonts w:ascii="Arial" w:hAnsi="Arial" w:cs="Arial Italic"/>
          <w:b/>
          <w:bCs/>
          <w:sz w:val="26"/>
          <w:szCs w:val="26"/>
        </w:rPr>
        <w:t xml:space="preserve">Vedere </w:t>
      </w:r>
      <w:r>
        <w:rPr>
          <w:rFonts w:ascii="Arial" w:hAnsi="Arial" w:cs="Arial Italic"/>
          <w:b/>
          <w:bCs/>
          <w:sz w:val="26"/>
          <w:szCs w:val="26"/>
        </w:rPr>
        <w:t>un tetto con il manico!</w:t>
      </w:r>
    </w:p>
    <w:p w:rsidR="00016D78" w:rsidRDefault="00836BC9">
      <w:pPr>
        <w:pStyle w:val="Standard"/>
        <w:rPr>
          <w:rFonts w:ascii="Arial" w:hAnsi="Arial" w:cs="Arial Italic"/>
          <w:b/>
          <w:bCs/>
          <w:sz w:val="26"/>
          <w:szCs w:val="26"/>
        </w:rPr>
      </w:pPr>
      <w:r>
        <w:rPr>
          <w:rFonts w:ascii="Arial" w:hAnsi="Arial" w:cs="Arial Italic"/>
          <w:b/>
          <w:bCs/>
          <w:sz w:val="26"/>
          <w:szCs w:val="26"/>
        </w:rPr>
        <w:t>Così me ne vado bello bello</w:t>
      </w:r>
    </w:p>
    <w:p w:rsidR="00016D78" w:rsidRDefault="00836BC9">
      <w:pPr>
        <w:pStyle w:val="Standard"/>
        <w:rPr>
          <w:rFonts w:ascii="Arial" w:hAnsi="Arial" w:cs="Arial Italic"/>
          <w:b/>
          <w:bCs/>
          <w:sz w:val="26"/>
          <w:szCs w:val="26"/>
        </w:rPr>
      </w:pPr>
      <w:r>
        <w:rPr>
          <w:rFonts w:ascii="Arial" w:hAnsi="Arial" w:cs="Arial Italic"/>
          <w:b/>
          <w:bCs/>
          <w:sz w:val="26"/>
          <w:szCs w:val="26"/>
        </w:rPr>
        <w:t>Fischiettando sotto l’ombrello</w:t>
      </w:r>
    </w:p>
    <w:p w:rsidR="00016D78" w:rsidRDefault="00016D78">
      <w:pPr>
        <w:pStyle w:val="Standard"/>
        <w:rPr>
          <w:rFonts w:ascii="Arial" w:hAnsi="Arial"/>
        </w:rPr>
      </w:pPr>
    </w:p>
    <w:p w:rsidR="00016D78" w:rsidRDefault="00836BC9">
      <w:pPr>
        <w:pStyle w:val="Standard"/>
        <w:ind w:left="2977"/>
        <w:rPr>
          <w:rFonts w:ascii="Arial" w:hAnsi="Arial" w:cs="Arial Italic"/>
          <w:b/>
          <w:bCs/>
          <w:sz w:val="24"/>
          <w:szCs w:val="24"/>
        </w:rPr>
      </w:pPr>
      <w:r>
        <w:rPr>
          <w:rFonts w:ascii="Arial" w:hAnsi="Arial" w:cs="Arial Italic"/>
          <w:b/>
          <w:bCs/>
          <w:sz w:val="24"/>
          <w:szCs w:val="24"/>
        </w:rPr>
        <w:t>Gianni  Rodari</w:t>
      </w:r>
    </w:p>
    <w:p w:rsidR="00016D78" w:rsidRDefault="00016D78">
      <w:pPr>
        <w:pStyle w:val="Standard"/>
        <w:rPr>
          <w:rFonts w:ascii="Arial" w:hAnsi="Arial"/>
        </w:rPr>
      </w:pPr>
    </w:p>
    <w:p w:rsidR="00016D78" w:rsidRDefault="00836BC9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Un tetto con il manico è qualcosa di più di un semlice ombrello!</w:t>
      </w:r>
    </w:p>
    <w:p w:rsidR="00016D78" w:rsidRDefault="00836BC9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Talvolta sono i bambini, come ci insegna Rodari, a indicare agli adulti come guardare il </w:t>
      </w:r>
      <w:r>
        <w:rPr>
          <w:rFonts w:ascii="Arial" w:hAnsi="Arial"/>
          <w:sz w:val="22"/>
          <w:szCs w:val="22"/>
        </w:rPr>
        <w:t>mondo. Lasciare la mente libera di immaginare e reinventare oggetti e situazioni è avere altri occhi.</w:t>
      </w:r>
    </w:p>
    <w:p w:rsidR="00016D78" w:rsidRDefault="00836BC9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Tuttavia, come ricordano L.Vygotskij e M.Montessori, l’immaginazione e la creatività hanno le loro radici nel concreto, nella realtà.</w:t>
      </w:r>
    </w:p>
    <w:p w:rsidR="00016D78" w:rsidRDefault="00836BC9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E’ perciò importante</w:t>
      </w:r>
      <w:r>
        <w:rPr>
          <w:rFonts w:ascii="Arial" w:hAnsi="Arial"/>
          <w:sz w:val="22"/>
          <w:szCs w:val="22"/>
        </w:rPr>
        <w:t xml:space="preserve">  creare a scuola per i bambini occasioni per conoscere tutto ciò che sta intorno a loro; osservare l’ambiente naturale come quello artificiale esplorandone gli aspetti, distinguendo forme, dimensioni, colori... con un atteggiamento “scientifico” di piccol</w:t>
      </w:r>
      <w:r>
        <w:rPr>
          <w:rFonts w:ascii="Arial" w:hAnsi="Arial"/>
          <w:sz w:val="22"/>
          <w:szCs w:val="22"/>
        </w:rPr>
        <w:t>i esploratori del mondo.</w:t>
      </w:r>
    </w:p>
    <w:p w:rsidR="00016D78" w:rsidRDefault="00836BC9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Gli oggetti più banali come foglie, sassi, bastoncini, forchette... possono però rivelarsi tutt'altro che scontati se visti e usati per costruire “castelli o tappeti magici”.</w:t>
      </w:r>
    </w:p>
    <w:p w:rsidR="00016D78" w:rsidRDefault="00016D78">
      <w:pPr>
        <w:pStyle w:val="Standard"/>
        <w:jc w:val="both"/>
        <w:rPr>
          <w:rFonts w:ascii="Arial" w:hAnsi="Arial"/>
          <w:sz w:val="22"/>
          <w:szCs w:val="22"/>
        </w:rPr>
      </w:pPr>
    </w:p>
    <w:p w:rsidR="00016D78" w:rsidRDefault="00836BC9">
      <w:pPr>
        <w:pStyle w:val="Standard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METODOLOGIA E NUCLEI PROGETTUALI</w:t>
      </w:r>
    </w:p>
    <w:p w:rsidR="00016D78" w:rsidRDefault="00016D78">
      <w:pPr>
        <w:pStyle w:val="Standard"/>
        <w:rPr>
          <w:rFonts w:ascii="Arial" w:hAnsi="Arial"/>
          <w:sz w:val="24"/>
          <w:szCs w:val="24"/>
        </w:rPr>
      </w:pPr>
    </w:p>
    <w:p w:rsidR="00016D78" w:rsidRDefault="00836BC9">
      <w:pPr>
        <w:pStyle w:val="Standard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L’AMBIENTE</w:t>
      </w:r>
    </w:p>
    <w:p w:rsidR="00016D78" w:rsidRDefault="00836BC9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- </w:t>
      </w:r>
      <w:r>
        <w:rPr>
          <w:rFonts w:ascii="Arial" w:hAnsi="Arial"/>
          <w:sz w:val="22"/>
          <w:szCs w:val="22"/>
        </w:rPr>
        <w:t>Il perco</w:t>
      </w:r>
      <w:r>
        <w:rPr>
          <w:rFonts w:ascii="Arial" w:hAnsi="Arial"/>
          <w:sz w:val="22"/>
          <w:szCs w:val="22"/>
        </w:rPr>
        <w:t>rso che proponiamo per questo anno scolasico è legato alla “RI-SCOPERTA” di alcuni ambienti naturali vicini ai bambini o dei quali essi hanno avuto esperienza come il giardino, il bosco, il mare , la città.</w:t>
      </w:r>
    </w:p>
    <w:p w:rsidR="00016D78" w:rsidRDefault="00836BC9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Ricerca nel giardino della scuola di oggetti in</w:t>
      </w:r>
      <w:r>
        <w:rPr>
          <w:rFonts w:ascii="Arial" w:hAnsi="Arial"/>
          <w:sz w:val="22"/>
          <w:szCs w:val="22"/>
        </w:rPr>
        <w:t>teressanti (rami foglie e bastoni) per conoscerli e usarli per inventare giochi da fare insieme (cartelloni o elaborati personali)</w:t>
      </w:r>
    </w:p>
    <w:p w:rsidR="00016D78" w:rsidRDefault="00836BC9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Lettura di testi e immagini relativi ai vari ambienti</w:t>
      </w:r>
    </w:p>
    <w:p w:rsidR="00016D78" w:rsidRDefault="00836BC9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Raccolta di oggetti e materiali portati da casa e condivisi nel gru</w:t>
      </w:r>
      <w:r>
        <w:rPr>
          <w:rFonts w:ascii="Arial" w:hAnsi="Arial"/>
          <w:sz w:val="22"/>
          <w:szCs w:val="22"/>
        </w:rPr>
        <w:t>ppo</w:t>
      </w:r>
    </w:p>
    <w:p w:rsidR="00016D78" w:rsidRDefault="00016D78">
      <w:pPr>
        <w:pStyle w:val="Standard"/>
        <w:jc w:val="both"/>
        <w:rPr>
          <w:rFonts w:ascii="Arial" w:hAnsi="Arial"/>
          <w:sz w:val="22"/>
          <w:szCs w:val="22"/>
        </w:rPr>
      </w:pPr>
    </w:p>
    <w:p w:rsidR="00016D78" w:rsidRDefault="00836BC9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IL COLORE</w:t>
      </w:r>
    </w:p>
    <w:p w:rsidR="00016D78" w:rsidRDefault="00836BC9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- </w:t>
      </w:r>
      <w:r>
        <w:rPr>
          <w:rFonts w:ascii="Arial" w:hAnsi="Arial"/>
          <w:sz w:val="22"/>
          <w:szCs w:val="22"/>
        </w:rPr>
        <w:t>Esperienze con materiali e tecniche diversi per conoscere i colori; ricerca di forme,  linee, mescolanze; l’espressione attraerso le tracce e le impronte.</w:t>
      </w:r>
    </w:p>
    <w:p w:rsidR="00016D78" w:rsidRDefault="00016D78">
      <w:pPr>
        <w:pStyle w:val="Standard"/>
        <w:jc w:val="both"/>
        <w:rPr>
          <w:rFonts w:ascii="Arial" w:hAnsi="Arial"/>
          <w:sz w:val="22"/>
          <w:szCs w:val="22"/>
        </w:rPr>
      </w:pPr>
    </w:p>
    <w:p w:rsidR="00016D78" w:rsidRDefault="00836BC9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LO SCHEMA CORPOREO</w:t>
      </w:r>
    </w:p>
    <w:p w:rsidR="00016D78" w:rsidRDefault="00836BC9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- </w:t>
      </w:r>
      <w:r>
        <w:rPr>
          <w:rFonts w:ascii="Arial" w:hAnsi="Arial"/>
          <w:sz w:val="22"/>
          <w:szCs w:val="22"/>
        </w:rPr>
        <w:t xml:space="preserve">Giochi ed attività motoria, osservazioni ed esperienze per </w:t>
      </w:r>
      <w:r>
        <w:rPr>
          <w:rFonts w:ascii="Arial" w:hAnsi="Arial"/>
          <w:sz w:val="22"/>
          <w:szCs w:val="22"/>
        </w:rPr>
        <w:t>favorire nel bambino la conoscenza-interiorizzazione del proprio sé corporeo.</w:t>
      </w:r>
    </w:p>
    <w:p w:rsidR="00016D78" w:rsidRDefault="00836BC9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Individuazione e riconoscimento delle varie parti del corpo.</w:t>
      </w:r>
    </w:p>
    <w:p w:rsidR="00016D78" w:rsidRDefault="00016D78">
      <w:pPr>
        <w:pStyle w:val="Standard"/>
        <w:jc w:val="both"/>
        <w:rPr>
          <w:rFonts w:ascii="Arial" w:hAnsi="Arial"/>
          <w:sz w:val="22"/>
          <w:szCs w:val="22"/>
        </w:rPr>
      </w:pPr>
    </w:p>
    <w:p w:rsidR="00016D78" w:rsidRDefault="00836BC9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IL TEMPO E LE STAGIONI</w:t>
      </w:r>
    </w:p>
    <w:p w:rsidR="00016D78" w:rsidRDefault="00836BC9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Tahoma"/>
          <w:b/>
          <w:bCs/>
          <w:sz w:val="22"/>
          <w:szCs w:val="22"/>
        </w:rPr>
        <w:t xml:space="preserve">- </w:t>
      </w:r>
      <w:r>
        <w:rPr>
          <w:rFonts w:ascii="Arial" w:hAnsi="Arial" w:cs="Tahoma"/>
          <w:sz w:val="22"/>
          <w:szCs w:val="22"/>
        </w:rPr>
        <w:t>Cartellone dei mesi e delle stagioni; il tempo a scuola, i momenti della giornata, il gioco</w:t>
      </w:r>
      <w:r>
        <w:rPr>
          <w:rFonts w:ascii="Arial" w:hAnsi="Arial" w:cs="Tahoma"/>
          <w:sz w:val="22"/>
          <w:szCs w:val="22"/>
        </w:rPr>
        <w:t xml:space="preserve"> delle presenze.</w:t>
      </w:r>
    </w:p>
    <w:p w:rsidR="00016D78" w:rsidRDefault="00016D78">
      <w:pPr>
        <w:pStyle w:val="Sottotitolo"/>
        <w:jc w:val="center"/>
        <w:rPr>
          <w:rFonts w:ascii="Arial" w:hAnsi="Arial"/>
          <w:b w:val="0"/>
          <w:sz w:val="32"/>
          <w:szCs w:val="32"/>
          <w:u w:val="single"/>
        </w:rPr>
      </w:pPr>
    </w:p>
    <w:p w:rsidR="00016D78" w:rsidRDefault="00836BC9">
      <w:pPr>
        <w:pStyle w:val="Sottotitolo"/>
        <w:jc w:val="center"/>
        <w:rPr>
          <w:rFonts w:ascii="Arial" w:hAnsi="Arial"/>
          <w:sz w:val="32"/>
          <w:szCs w:val="32"/>
          <w:u w:val="single"/>
        </w:rPr>
      </w:pPr>
      <w:r>
        <w:rPr>
          <w:rFonts w:ascii="Arial" w:hAnsi="Arial"/>
          <w:b w:val="0"/>
          <w:sz w:val="32"/>
          <w:szCs w:val="32"/>
          <w:u w:val="single"/>
        </w:rPr>
        <w:t xml:space="preserve"> </w:t>
      </w:r>
      <w:r>
        <w:rPr>
          <w:rFonts w:ascii="Arial" w:hAnsi="Arial" w:cs="Arial Rounded MT Bold"/>
          <w:sz w:val="32"/>
          <w:szCs w:val="32"/>
          <w:u w:val="single"/>
        </w:rPr>
        <w:t>PROGETTI DI PLESSO</w:t>
      </w:r>
    </w:p>
    <w:p w:rsidR="00016D78" w:rsidRDefault="00016D78">
      <w:pPr>
        <w:pStyle w:val="Standard"/>
        <w:rPr>
          <w:rFonts w:ascii="Arial" w:hAnsi="Arial"/>
          <w:lang w:val="it-IT"/>
        </w:rPr>
      </w:pPr>
    </w:p>
    <w:p w:rsidR="00016D78" w:rsidRDefault="00836BC9">
      <w:pPr>
        <w:pStyle w:val="Textbody"/>
        <w:ind w:right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Nel corso dell’anno scolastico 2015/2016 verranno proposti i seguenti percorsi educativi-didattici di plesso, che contribuiranno ad approfondire e ad arricchire le attività svolte in sezione:</w:t>
      </w:r>
    </w:p>
    <w:p w:rsidR="00016D78" w:rsidRDefault="00016D78">
      <w:pPr>
        <w:pStyle w:val="Standard"/>
        <w:ind w:left="1276"/>
        <w:jc w:val="both"/>
        <w:rPr>
          <w:rFonts w:ascii="Arial" w:hAnsi="Arial"/>
          <w:lang w:val="it-IT"/>
        </w:rPr>
      </w:pPr>
    </w:p>
    <w:p w:rsidR="00016D78" w:rsidRDefault="00016D78">
      <w:pPr>
        <w:pStyle w:val="Standard"/>
        <w:ind w:left="1276"/>
        <w:jc w:val="both"/>
        <w:rPr>
          <w:rFonts w:ascii="Arial" w:hAnsi="Arial"/>
          <w:lang w:val="it-IT"/>
        </w:rPr>
      </w:pPr>
    </w:p>
    <w:p w:rsidR="00016D78" w:rsidRDefault="00016D78">
      <w:pPr>
        <w:pStyle w:val="Standard"/>
        <w:ind w:left="1276"/>
        <w:jc w:val="both"/>
        <w:rPr>
          <w:rFonts w:ascii="Arial" w:hAnsi="Arial"/>
          <w:lang w:val="it-IT"/>
        </w:rPr>
      </w:pPr>
    </w:p>
    <w:p w:rsidR="00016D78" w:rsidRDefault="00836BC9">
      <w:pPr>
        <w:pStyle w:val="Standard"/>
        <w:numPr>
          <w:ilvl w:val="0"/>
          <w:numId w:val="118"/>
        </w:numPr>
        <w:tabs>
          <w:tab w:val="left" w:pos="1997"/>
          <w:tab w:val="left" w:pos="9639"/>
        </w:tabs>
        <w:rPr>
          <w:rFonts w:ascii="Arial" w:hAnsi="Arial"/>
        </w:rPr>
      </w:pPr>
      <w:r>
        <w:rPr>
          <w:rFonts w:ascii="Arial" w:hAnsi="Arial" w:cs="Arial Rounded MT Bold"/>
          <w:b/>
          <w:sz w:val="22"/>
          <w:szCs w:val="22"/>
          <w:lang w:val="it-IT"/>
        </w:rPr>
        <w:t xml:space="preserve">PROGETTO  </w:t>
      </w:r>
      <w:r>
        <w:rPr>
          <w:rFonts w:ascii="Arial" w:hAnsi="Arial" w:cs="Arial Rounded MT Bold"/>
          <w:b/>
          <w:sz w:val="22"/>
          <w:szCs w:val="22"/>
          <w:lang w:val="it-IT"/>
        </w:rPr>
        <w:t xml:space="preserve">“ACCOGLIENZA”    </w:t>
      </w:r>
      <w:r>
        <w:rPr>
          <w:rFonts w:ascii="Arial" w:hAnsi="Arial" w:cs="Arial Rounded MT Bold"/>
          <w:b/>
          <w:sz w:val="18"/>
          <w:szCs w:val="18"/>
          <w:lang w:val="it-IT"/>
        </w:rPr>
        <w:t>(Sezioni A,B,C)</w:t>
      </w:r>
    </w:p>
    <w:p w:rsidR="00016D78" w:rsidRDefault="00016D78">
      <w:pPr>
        <w:pStyle w:val="Standard"/>
        <w:tabs>
          <w:tab w:val="left" w:pos="1997"/>
          <w:tab w:val="left" w:pos="9639"/>
        </w:tabs>
        <w:rPr>
          <w:rFonts w:ascii="Arial" w:hAnsi="Arial" w:cs="Arial Rounded MT Bold"/>
          <w:b/>
          <w:sz w:val="18"/>
          <w:szCs w:val="18"/>
          <w:lang w:val="it-IT"/>
        </w:rPr>
      </w:pPr>
    </w:p>
    <w:p w:rsidR="00016D78" w:rsidRDefault="00016D78">
      <w:pPr>
        <w:pStyle w:val="Standard"/>
        <w:tabs>
          <w:tab w:val="left" w:pos="2357"/>
          <w:tab w:val="left" w:pos="9999"/>
        </w:tabs>
        <w:ind w:left="360"/>
        <w:rPr>
          <w:rFonts w:ascii="Arial" w:hAnsi="Arial" w:cs="Arial Rounded MT Bold"/>
          <w:b/>
          <w:sz w:val="18"/>
          <w:szCs w:val="18"/>
          <w:lang w:val="it-IT"/>
        </w:rPr>
      </w:pPr>
    </w:p>
    <w:p w:rsidR="00016D78" w:rsidRDefault="00016D78">
      <w:pPr>
        <w:pStyle w:val="Standard"/>
        <w:tabs>
          <w:tab w:val="left" w:pos="10130"/>
        </w:tabs>
        <w:ind w:left="491"/>
        <w:rPr>
          <w:rFonts w:ascii="Arial" w:hAnsi="Arial" w:cs="Arial Rounded MT Bold"/>
          <w:b/>
          <w:lang w:val="it-IT"/>
        </w:rPr>
      </w:pPr>
    </w:p>
    <w:p w:rsidR="00016D78" w:rsidRDefault="00836BC9">
      <w:pPr>
        <w:pStyle w:val="Standard"/>
        <w:numPr>
          <w:ilvl w:val="0"/>
          <w:numId w:val="63"/>
        </w:numPr>
        <w:tabs>
          <w:tab w:val="left" w:pos="1997"/>
          <w:tab w:val="left" w:pos="9356"/>
          <w:tab w:val="left" w:pos="9498"/>
          <w:tab w:val="left" w:pos="9639"/>
        </w:tabs>
        <w:rPr>
          <w:rFonts w:ascii="Arial" w:hAnsi="Arial"/>
        </w:rPr>
      </w:pPr>
      <w:r>
        <w:rPr>
          <w:rFonts w:ascii="Arial" w:hAnsi="Arial" w:cs="Arial Rounded MT Bold"/>
          <w:b/>
          <w:sz w:val="22"/>
          <w:szCs w:val="22"/>
          <w:lang w:val="it-IT"/>
        </w:rPr>
        <w:t>PROGETTO  “AMBIENTE”</w:t>
      </w:r>
      <w:r>
        <w:rPr>
          <w:rFonts w:ascii="Arial" w:hAnsi="Arial" w:cs="Arial Rounded MT Bold"/>
          <w:b/>
          <w:sz w:val="18"/>
          <w:szCs w:val="18"/>
          <w:lang w:val="it-IT"/>
        </w:rPr>
        <w:t xml:space="preserve">     (Sezioni A,B,C)</w:t>
      </w:r>
    </w:p>
    <w:p w:rsidR="00016D78" w:rsidRDefault="00016D78">
      <w:pPr>
        <w:pStyle w:val="Standard"/>
        <w:tabs>
          <w:tab w:val="left" w:pos="1997"/>
          <w:tab w:val="left" w:pos="9356"/>
          <w:tab w:val="left" w:pos="9498"/>
          <w:tab w:val="left" w:pos="9639"/>
        </w:tabs>
        <w:rPr>
          <w:rFonts w:ascii="Arial" w:hAnsi="Arial" w:cs="Arial Rounded MT Bold"/>
          <w:b/>
          <w:sz w:val="18"/>
          <w:szCs w:val="18"/>
          <w:lang w:val="it-IT"/>
        </w:rPr>
      </w:pPr>
    </w:p>
    <w:p w:rsidR="00016D78" w:rsidRDefault="00016D78">
      <w:pPr>
        <w:pStyle w:val="Standard"/>
        <w:tabs>
          <w:tab w:val="left" w:pos="1997"/>
          <w:tab w:val="left" w:pos="9356"/>
          <w:tab w:val="left" w:pos="9498"/>
          <w:tab w:val="left" w:pos="9639"/>
        </w:tabs>
        <w:rPr>
          <w:rFonts w:ascii="Arial" w:hAnsi="Arial" w:cs="Arial Rounded MT Bold"/>
          <w:b/>
          <w:sz w:val="18"/>
          <w:szCs w:val="18"/>
          <w:lang w:val="it-IT"/>
        </w:rPr>
      </w:pPr>
    </w:p>
    <w:p w:rsidR="00016D78" w:rsidRDefault="00836BC9">
      <w:pPr>
        <w:pStyle w:val="Standard"/>
        <w:tabs>
          <w:tab w:val="left" w:pos="1997"/>
          <w:tab w:val="left" w:pos="9356"/>
          <w:tab w:val="left" w:pos="9498"/>
          <w:tab w:val="left" w:pos="9639"/>
        </w:tabs>
        <w:rPr>
          <w:rFonts w:ascii="Arial" w:hAnsi="Arial" w:cs="Arial Rounded MT Bold"/>
          <w:b/>
          <w:sz w:val="18"/>
          <w:szCs w:val="18"/>
          <w:lang w:val="it-IT"/>
        </w:rPr>
      </w:pPr>
      <w:r>
        <w:rPr>
          <w:rFonts w:ascii="Arial" w:hAnsi="Arial" w:cs="Arial Rounded MT Bold"/>
          <w:b/>
          <w:sz w:val="18"/>
          <w:szCs w:val="18"/>
          <w:lang w:val="it-IT"/>
        </w:rPr>
        <w:t xml:space="preserve">                                                                                                         </w:t>
      </w:r>
    </w:p>
    <w:p w:rsidR="00016D78" w:rsidRDefault="00836BC9">
      <w:pPr>
        <w:pStyle w:val="Standard"/>
        <w:numPr>
          <w:ilvl w:val="0"/>
          <w:numId w:val="63"/>
        </w:numPr>
        <w:tabs>
          <w:tab w:val="left" w:pos="1997"/>
          <w:tab w:val="left" w:pos="9356"/>
          <w:tab w:val="left" w:pos="9498"/>
          <w:tab w:val="left" w:pos="9639"/>
        </w:tabs>
        <w:rPr>
          <w:rFonts w:ascii="Arial" w:hAnsi="Arial"/>
        </w:rPr>
      </w:pPr>
      <w:r>
        <w:rPr>
          <w:rFonts w:ascii="Arial" w:hAnsi="Arial" w:cs="Arial Rounded MT Bold"/>
          <w:b/>
          <w:sz w:val="22"/>
          <w:szCs w:val="22"/>
          <w:lang w:val="it-IT"/>
        </w:rPr>
        <w:t xml:space="preserve">PROGETTO  “IL LIBRO E LE STORIE”    </w:t>
      </w:r>
      <w:r>
        <w:rPr>
          <w:rFonts w:ascii="Arial" w:hAnsi="Arial" w:cs="Arial Rounded MT Bold"/>
          <w:b/>
          <w:sz w:val="18"/>
          <w:szCs w:val="18"/>
          <w:lang w:val="it-IT"/>
        </w:rPr>
        <w:t>(Sezioni A,B,C)</w:t>
      </w:r>
    </w:p>
    <w:p w:rsidR="00016D78" w:rsidRDefault="00016D78">
      <w:pPr>
        <w:pStyle w:val="Standard"/>
        <w:tabs>
          <w:tab w:val="left" w:pos="1997"/>
          <w:tab w:val="left" w:pos="9356"/>
          <w:tab w:val="left" w:pos="9498"/>
          <w:tab w:val="left" w:pos="9639"/>
        </w:tabs>
        <w:rPr>
          <w:rFonts w:ascii="Arial" w:hAnsi="Arial" w:cs="Arial Rounded MT Bold"/>
          <w:b/>
          <w:sz w:val="18"/>
          <w:szCs w:val="18"/>
          <w:lang w:val="it-IT"/>
        </w:rPr>
      </w:pPr>
    </w:p>
    <w:p w:rsidR="00016D78" w:rsidRDefault="00016D78">
      <w:pPr>
        <w:pStyle w:val="Standard"/>
        <w:tabs>
          <w:tab w:val="left" w:pos="2357"/>
          <w:tab w:val="left" w:pos="9716"/>
          <w:tab w:val="left" w:pos="9858"/>
          <w:tab w:val="left" w:pos="9999"/>
        </w:tabs>
        <w:ind w:left="360" w:right="616"/>
        <w:rPr>
          <w:rFonts w:ascii="Arial" w:hAnsi="Arial" w:cs="Arial Rounded MT Bold"/>
          <w:b/>
          <w:sz w:val="18"/>
          <w:szCs w:val="18"/>
          <w:lang w:val="it-IT"/>
        </w:rPr>
      </w:pPr>
    </w:p>
    <w:p w:rsidR="00016D78" w:rsidRDefault="00016D78">
      <w:pPr>
        <w:pStyle w:val="Standard"/>
        <w:tabs>
          <w:tab w:val="left" w:pos="2017"/>
          <w:tab w:val="left" w:pos="9376"/>
          <w:tab w:val="left" w:pos="9518"/>
          <w:tab w:val="left" w:pos="9659"/>
        </w:tabs>
        <w:ind w:left="10" w:right="625"/>
        <w:rPr>
          <w:rFonts w:ascii="Arial" w:hAnsi="Arial" w:cs="Arial Rounded MT Bold"/>
          <w:b/>
          <w:lang w:val="it-IT"/>
        </w:rPr>
      </w:pPr>
    </w:p>
    <w:p w:rsidR="00016D78" w:rsidRDefault="00836BC9">
      <w:pPr>
        <w:pStyle w:val="Standard"/>
        <w:numPr>
          <w:ilvl w:val="0"/>
          <w:numId w:val="63"/>
        </w:numPr>
        <w:tabs>
          <w:tab w:val="left" w:pos="2717"/>
          <w:tab w:val="left" w:pos="10359"/>
        </w:tabs>
        <w:ind w:right="616"/>
        <w:rPr>
          <w:rFonts w:ascii="Arial" w:hAnsi="Arial"/>
        </w:rPr>
      </w:pPr>
      <w:r>
        <w:rPr>
          <w:rFonts w:ascii="Arial" w:hAnsi="Arial" w:cs="Arial Rounded MT Bold"/>
          <w:b/>
          <w:sz w:val="22"/>
          <w:szCs w:val="22"/>
          <w:lang w:val="it-IT"/>
        </w:rPr>
        <w:t>PROGETTO   “E'</w:t>
      </w:r>
      <w:r>
        <w:rPr>
          <w:rFonts w:ascii="Arial" w:hAnsi="Arial" w:cs="Arial Rounded MT Bold"/>
          <w:b/>
          <w:sz w:val="22"/>
          <w:szCs w:val="22"/>
          <w:lang w:val="it-IT"/>
        </w:rPr>
        <w:t xml:space="preserve"> QUI LA FESTA?”    </w:t>
      </w:r>
      <w:r>
        <w:rPr>
          <w:rFonts w:ascii="Arial" w:hAnsi="Arial" w:cs="Arial Rounded MT Bold"/>
          <w:b/>
          <w:sz w:val="18"/>
          <w:szCs w:val="18"/>
          <w:lang w:val="it-IT"/>
        </w:rPr>
        <w:t>(Sezioni A,B,C)</w:t>
      </w:r>
    </w:p>
    <w:p w:rsidR="00016D78" w:rsidRDefault="00016D78">
      <w:pPr>
        <w:pStyle w:val="Standard"/>
        <w:tabs>
          <w:tab w:val="left" w:pos="2717"/>
          <w:tab w:val="left" w:pos="10359"/>
        </w:tabs>
        <w:ind w:left="720" w:right="616" w:hanging="360"/>
        <w:rPr>
          <w:rFonts w:ascii="Arial" w:hAnsi="Arial" w:cs="Arial Rounded MT Bold"/>
          <w:b/>
          <w:sz w:val="22"/>
          <w:szCs w:val="22"/>
          <w:lang w:val="it-IT"/>
        </w:rPr>
      </w:pPr>
    </w:p>
    <w:p w:rsidR="00016D78" w:rsidRDefault="00016D78">
      <w:pPr>
        <w:pStyle w:val="Standard"/>
        <w:tabs>
          <w:tab w:val="left" w:pos="2357"/>
          <w:tab w:val="left" w:pos="9999"/>
        </w:tabs>
        <w:ind w:left="360" w:right="616"/>
        <w:rPr>
          <w:rFonts w:ascii="Arial" w:hAnsi="Arial" w:cs="Arial Rounded MT Bold"/>
          <w:b/>
          <w:sz w:val="18"/>
          <w:szCs w:val="18"/>
          <w:lang w:val="it-IT"/>
        </w:rPr>
      </w:pPr>
    </w:p>
    <w:p w:rsidR="00016D78" w:rsidRDefault="00016D78">
      <w:pPr>
        <w:pStyle w:val="Standard"/>
        <w:tabs>
          <w:tab w:val="left" w:pos="1997"/>
          <w:tab w:val="left" w:pos="9639"/>
        </w:tabs>
        <w:ind w:right="616"/>
        <w:rPr>
          <w:rFonts w:ascii="Arial" w:hAnsi="Arial" w:cs="Arial Rounded MT Bold"/>
          <w:lang w:val="it-IT"/>
        </w:rPr>
      </w:pPr>
    </w:p>
    <w:p w:rsidR="00016D78" w:rsidRDefault="00836BC9">
      <w:pPr>
        <w:pStyle w:val="Standard"/>
        <w:numPr>
          <w:ilvl w:val="0"/>
          <w:numId w:val="63"/>
        </w:numPr>
        <w:tabs>
          <w:tab w:val="left" w:pos="2717"/>
          <w:tab w:val="left" w:pos="10076"/>
          <w:tab w:val="left" w:pos="10218"/>
          <w:tab w:val="left" w:pos="10359"/>
        </w:tabs>
        <w:ind w:right="616"/>
        <w:rPr>
          <w:rFonts w:ascii="Arial" w:hAnsi="Arial"/>
        </w:rPr>
      </w:pPr>
      <w:r>
        <w:rPr>
          <w:rFonts w:ascii="Arial" w:hAnsi="Arial" w:cs="Arial Rounded MT Bold"/>
          <w:b/>
          <w:sz w:val="22"/>
          <w:szCs w:val="22"/>
          <w:lang w:val="it-IT"/>
        </w:rPr>
        <w:t xml:space="preserve">PROGETTO   CONTINUITA’  “SCUOLE...IN CONTINUITÀ”  </w:t>
      </w:r>
      <w:r>
        <w:rPr>
          <w:rFonts w:ascii="Arial" w:hAnsi="Arial" w:cs="Arial Rounded MT Bold"/>
          <w:b/>
          <w:sz w:val="18"/>
          <w:szCs w:val="18"/>
          <w:lang w:val="it-IT"/>
        </w:rPr>
        <w:t>(nati nel 2010 Sezioni A,B,C)</w:t>
      </w:r>
    </w:p>
    <w:p w:rsidR="00016D78" w:rsidRDefault="00016D78">
      <w:pPr>
        <w:pStyle w:val="Standard"/>
        <w:tabs>
          <w:tab w:val="left" w:pos="2717"/>
          <w:tab w:val="left" w:pos="10076"/>
          <w:tab w:val="left" w:pos="10218"/>
          <w:tab w:val="left" w:pos="10359"/>
        </w:tabs>
        <w:ind w:left="720" w:right="616" w:hanging="360"/>
        <w:rPr>
          <w:rFonts w:ascii="Arial" w:hAnsi="Arial" w:cs="Arial Rounded MT Bold"/>
          <w:b/>
          <w:sz w:val="18"/>
          <w:szCs w:val="18"/>
          <w:lang w:val="it-IT"/>
        </w:rPr>
      </w:pPr>
    </w:p>
    <w:p w:rsidR="00016D78" w:rsidRDefault="00016D78">
      <w:pPr>
        <w:pStyle w:val="Standard"/>
        <w:tabs>
          <w:tab w:val="left" w:pos="2717"/>
          <w:tab w:val="left" w:pos="10076"/>
          <w:tab w:val="left" w:pos="10218"/>
          <w:tab w:val="left" w:pos="10359"/>
        </w:tabs>
        <w:ind w:left="720" w:right="616" w:hanging="360"/>
        <w:rPr>
          <w:rFonts w:ascii="Arial" w:hAnsi="Arial" w:cs="Arial Rounded MT Bold"/>
          <w:b/>
          <w:sz w:val="18"/>
          <w:szCs w:val="18"/>
          <w:lang w:val="it-IT"/>
        </w:rPr>
      </w:pPr>
    </w:p>
    <w:p w:rsidR="00016D78" w:rsidRDefault="00016D78">
      <w:pPr>
        <w:pStyle w:val="Standard"/>
        <w:tabs>
          <w:tab w:val="left" w:pos="2357"/>
          <w:tab w:val="left" w:pos="9716"/>
          <w:tab w:val="left" w:pos="9858"/>
          <w:tab w:val="left" w:pos="9999"/>
        </w:tabs>
        <w:ind w:left="360" w:right="616"/>
        <w:rPr>
          <w:rFonts w:ascii="Arial" w:hAnsi="Arial" w:cs="Arial Rounded MT Bold"/>
          <w:b/>
          <w:sz w:val="18"/>
          <w:szCs w:val="18"/>
          <w:lang w:val="it-IT"/>
        </w:rPr>
      </w:pPr>
    </w:p>
    <w:p w:rsidR="00016D78" w:rsidRDefault="00836BC9">
      <w:pPr>
        <w:pStyle w:val="Standard"/>
        <w:numPr>
          <w:ilvl w:val="0"/>
          <w:numId w:val="63"/>
        </w:numPr>
        <w:tabs>
          <w:tab w:val="left" w:pos="1997"/>
          <w:tab w:val="left" w:pos="9356"/>
          <w:tab w:val="left" w:pos="9498"/>
          <w:tab w:val="left" w:pos="9639"/>
        </w:tabs>
        <w:rPr>
          <w:rFonts w:ascii="Arial" w:hAnsi="Arial"/>
        </w:rPr>
      </w:pPr>
      <w:r>
        <w:rPr>
          <w:rFonts w:ascii="Arial" w:hAnsi="Arial" w:cs="Arial Rounded MT Bold"/>
          <w:b/>
          <w:sz w:val="22"/>
          <w:szCs w:val="22"/>
          <w:lang w:val="it-IT"/>
        </w:rPr>
        <w:t xml:space="preserve">PROGETTO  “ IO, TU, NOI:DAL DISEGNO ALLA RELAZIONE POSITIVA ” </w:t>
      </w:r>
      <w:r>
        <w:rPr>
          <w:rFonts w:ascii="Arial" w:hAnsi="Arial" w:cs="Arial Rounded MT Bold"/>
          <w:b/>
          <w:sz w:val="18"/>
          <w:szCs w:val="18"/>
          <w:lang w:val="it-IT"/>
        </w:rPr>
        <w:t>(Sezioni A,B,C)</w:t>
      </w:r>
    </w:p>
    <w:p w:rsidR="00016D78" w:rsidRDefault="00016D78">
      <w:pPr>
        <w:pStyle w:val="Standard"/>
        <w:tabs>
          <w:tab w:val="left" w:pos="1997"/>
          <w:tab w:val="left" w:pos="9356"/>
          <w:tab w:val="left" w:pos="9498"/>
          <w:tab w:val="left" w:pos="9639"/>
        </w:tabs>
        <w:rPr>
          <w:rFonts w:ascii="Arial" w:hAnsi="Arial" w:cs="Arial Rounded MT Bold"/>
          <w:b/>
          <w:sz w:val="18"/>
          <w:szCs w:val="18"/>
          <w:lang w:val="it-IT"/>
        </w:rPr>
      </w:pPr>
    </w:p>
    <w:p w:rsidR="00016D78" w:rsidRDefault="00836BC9">
      <w:pPr>
        <w:pStyle w:val="Standard"/>
        <w:tabs>
          <w:tab w:val="left" w:pos="1997"/>
          <w:tab w:val="left" w:pos="9356"/>
          <w:tab w:val="left" w:pos="9498"/>
          <w:tab w:val="left" w:pos="9639"/>
        </w:tabs>
        <w:rPr>
          <w:rFonts w:ascii="Arial" w:hAnsi="Arial"/>
        </w:rPr>
      </w:pPr>
      <w:r>
        <w:rPr>
          <w:rFonts w:ascii="Arial" w:hAnsi="Arial" w:cs="Arial Rounded MT Bold"/>
          <w:b/>
          <w:sz w:val="22"/>
          <w:szCs w:val="22"/>
          <w:lang w:val="it-IT"/>
        </w:rPr>
        <w:t xml:space="preserve"> </w:t>
      </w:r>
      <w:r>
        <w:rPr>
          <w:rFonts w:ascii="Arial" w:hAnsi="Arial" w:cs="Arial Rounded MT Bold"/>
          <w:b/>
          <w:sz w:val="18"/>
          <w:szCs w:val="18"/>
          <w:lang w:val="it-IT"/>
        </w:rPr>
        <w:t xml:space="preserve"> </w:t>
      </w:r>
    </w:p>
    <w:p w:rsidR="00016D78" w:rsidRDefault="00016D78">
      <w:pPr>
        <w:pStyle w:val="Standard"/>
        <w:tabs>
          <w:tab w:val="left" w:pos="2357"/>
          <w:tab w:val="left" w:pos="9716"/>
          <w:tab w:val="left" w:pos="9858"/>
          <w:tab w:val="left" w:pos="9999"/>
        </w:tabs>
        <w:ind w:left="360" w:right="616"/>
        <w:rPr>
          <w:rFonts w:ascii="Arial" w:hAnsi="Arial" w:cs="Arial Rounded MT Bold"/>
          <w:b/>
          <w:sz w:val="18"/>
          <w:szCs w:val="18"/>
          <w:lang w:val="it-IT"/>
        </w:rPr>
      </w:pPr>
    </w:p>
    <w:p w:rsidR="00016D78" w:rsidRDefault="00836BC9">
      <w:pPr>
        <w:pStyle w:val="Standard"/>
        <w:numPr>
          <w:ilvl w:val="0"/>
          <w:numId w:val="63"/>
        </w:numPr>
        <w:tabs>
          <w:tab w:val="left" w:pos="1997"/>
          <w:tab w:val="left" w:pos="9639"/>
        </w:tabs>
        <w:rPr>
          <w:rFonts w:ascii="Arial" w:hAnsi="Arial"/>
        </w:rPr>
      </w:pPr>
      <w:r>
        <w:rPr>
          <w:rFonts w:ascii="Arial" w:hAnsi="Arial" w:cs="Arial Rounded MT Bold"/>
          <w:b/>
          <w:sz w:val="22"/>
          <w:szCs w:val="22"/>
          <w:lang w:val="it-IT"/>
        </w:rPr>
        <w:t>PROGETTO   “ARTE E MUSICA”      (</w:t>
      </w:r>
      <w:r>
        <w:rPr>
          <w:rFonts w:ascii="Arial" w:hAnsi="Arial" w:cs="Arial Rounded MT Bold"/>
          <w:b/>
          <w:sz w:val="18"/>
          <w:szCs w:val="18"/>
          <w:lang w:val="it-IT"/>
        </w:rPr>
        <w:t>Sezioni  A,B,C)</w:t>
      </w:r>
      <w:r>
        <w:rPr>
          <w:rFonts w:ascii="Arial" w:hAnsi="Arial" w:cs="Arial Rounded MT Bold"/>
          <w:b/>
          <w:sz w:val="22"/>
          <w:szCs w:val="22"/>
          <w:lang w:val="it-IT"/>
        </w:rPr>
        <w:t xml:space="preserve">    </w:t>
      </w:r>
    </w:p>
    <w:p w:rsidR="00016D78" w:rsidRDefault="00836BC9">
      <w:pPr>
        <w:pStyle w:val="Standard"/>
        <w:tabs>
          <w:tab w:val="left" w:pos="1997"/>
          <w:tab w:val="left" w:pos="9639"/>
        </w:tabs>
        <w:rPr>
          <w:rFonts w:ascii="Arial" w:hAnsi="Arial" w:cs="Arial Rounded MT Bold"/>
          <w:b/>
          <w:sz w:val="22"/>
          <w:szCs w:val="22"/>
          <w:lang w:val="it-IT"/>
        </w:rPr>
      </w:pPr>
      <w:r>
        <w:rPr>
          <w:rFonts w:ascii="Arial" w:hAnsi="Arial" w:cs="Arial Rounded MT Bold"/>
          <w:b/>
          <w:sz w:val="22"/>
          <w:szCs w:val="22"/>
          <w:lang w:val="it-IT"/>
        </w:rPr>
        <w:t xml:space="preserve">       </w:t>
      </w:r>
    </w:p>
    <w:p w:rsidR="00016D78" w:rsidRDefault="00836BC9">
      <w:pPr>
        <w:pStyle w:val="Standard"/>
        <w:tabs>
          <w:tab w:val="left" w:pos="1997"/>
          <w:tab w:val="left" w:pos="9639"/>
        </w:tabs>
        <w:rPr>
          <w:rFonts w:ascii="Arial" w:hAnsi="Arial" w:cs="Arial Rounded MT Bold"/>
          <w:b/>
          <w:sz w:val="22"/>
          <w:szCs w:val="22"/>
          <w:lang w:val="it-IT"/>
        </w:rPr>
      </w:pPr>
      <w:r>
        <w:rPr>
          <w:rFonts w:ascii="Arial" w:hAnsi="Arial" w:cs="Arial Rounded MT Bold"/>
          <w:b/>
          <w:sz w:val="22"/>
          <w:szCs w:val="22"/>
          <w:lang w:val="it-IT"/>
        </w:rPr>
        <w:t xml:space="preserve">                                                                                                                                               </w:t>
      </w:r>
    </w:p>
    <w:p w:rsidR="00016D78" w:rsidRDefault="00016D78">
      <w:pPr>
        <w:pStyle w:val="Standard"/>
        <w:tabs>
          <w:tab w:val="left" w:pos="1997"/>
          <w:tab w:val="left" w:pos="9356"/>
          <w:tab w:val="left" w:pos="9498"/>
          <w:tab w:val="left" w:pos="9639"/>
        </w:tabs>
        <w:rPr>
          <w:rFonts w:ascii="Arial" w:hAnsi="Arial" w:cs="Arial Rounded MT Bold"/>
          <w:b/>
          <w:lang w:val="it-IT"/>
        </w:rPr>
      </w:pPr>
    </w:p>
    <w:p w:rsidR="00016D78" w:rsidRDefault="00836BC9">
      <w:pPr>
        <w:pStyle w:val="Standard"/>
        <w:numPr>
          <w:ilvl w:val="0"/>
          <w:numId w:val="63"/>
        </w:numPr>
        <w:tabs>
          <w:tab w:val="left" w:pos="2717"/>
          <w:tab w:val="left" w:pos="10359"/>
        </w:tabs>
        <w:ind w:right="616"/>
        <w:rPr>
          <w:rFonts w:ascii="Arial" w:hAnsi="Arial"/>
        </w:rPr>
      </w:pPr>
      <w:r>
        <w:rPr>
          <w:rFonts w:ascii="Arial" w:hAnsi="Arial" w:cs="Arial Rounded MT Bold"/>
          <w:b/>
          <w:sz w:val="22"/>
          <w:szCs w:val="22"/>
          <w:lang w:val="it-IT"/>
        </w:rPr>
        <w:t>PROGETTO   “IL CORPO E IL MOVIMENTO”   (</w:t>
      </w:r>
      <w:r>
        <w:rPr>
          <w:rFonts w:ascii="Arial" w:hAnsi="Arial" w:cs="Arial Rounded MT Bold"/>
          <w:b/>
          <w:sz w:val="18"/>
          <w:szCs w:val="18"/>
          <w:lang w:val="it-IT"/>
        </w:rPr>
        <w:t>Sezioni  A,B,C)</w:t>
      </w:r>
    </w:p>
    <w:p w:rsidR="00016D78" w:rsidRDefault="00016D78">
      <w:pPr>
        <w:pStyle w:val="Standard"/>
        <w:tabs>
          <w:tab w:val="left" w:pos="2717"/>
          <w:tab w:val="left" w:pos="10359"/>
        </w:tabs>
        <w:ind w:left="720" w:right="616" w:hanging="360"/>
        <w:rPr>
          <w:rFonts w:ascii="Arial" w:hAnsi="Arial" w:cs="Arial Rounded MT Bold"/>
          <w:b/>
          <w:sz w:val="18"/>
          <w:szCs w:val="18"/>
          <w:lang w:val="it-IT"/>
        </w:rPr>
      </w:pPr>
    </w:p>
    <w:p w:rsidR="00016D78" w:rsidRDefault="00016D78">
      <w:pPr>
        <w:pStyle w:val="Standard"/>
        <w:tabs>
          <w:tab w:val="left" w:pos="2717"/>
          <w:tab w:val="left" w:pos="10359"/>
        </w:tabs>
        <w:ind w:left="720" w:right="616" w:hanging="360"/>
        <w:rPr>
          <w:rFonts w:ascii="Arial" w:hAnsi="Arial" w:cs="Arial Rounded MT Bold"/>
          <w:b/>
          <w:sz w:val="18"/>
          <w:szCs w:val="18"/>
          <w:lang w:val="it-IT"/>
        </w:rPr>
      </w:pPr>
    </w:p>
    <w:p w:rsidR="00016D78" w:rsidRDefault="00016D78">
      <w:pPr>
        <w:pStyle w:val="Standard"/>
        <w:tabs>
          <w:tab w:val="left" w:pos="2717"/>
          <w:tab w:val="left" w:pos="10359"/>
        </w:tabs>
        <w:ind w:left="720" w:right="616" w:hanging="360"/>
        <w:rPr>
          <w:rFonts w:ascii="Arial" w:hAnsi="Arial" w:cs="Arial Rounded MT Bold"/>
          <w:b/>
          <w:sz w:val="18"/>
          <w:szCs w:val="18"/>
          <w:lang w:val="it-IT"/>
        </w:rPr>
      </w:pPr>
    </w:p>
    <w:p w:rsidR="00016D78" w:rsidRDefault="00836BC9">
      <w:pPr>
        <w:pStyle w:val="Standard"/>
        <w:numPr>
          <w:ilvl w:val="0"/>
          <w:numId w:val="63"/>
        </w:numPr>
        <w:tabs>
          <w:tab w:val="left" w:pos="2717"/>
          <w:tab w:val="left" w:pos="10076"/>
          <w:tab w:val="left" w:pos="10218"/>
          <w:tab w:val="left" w:pos="10359"/>
        </w:tabs>
        <w:ind w:right="616"/>
        <w:rPr>
          <w:rFonts w:ascii="Arial" w:hAnsi="Arial"/>
        </w:rPr>
      </w:pPr>
      <w:r>
        <w:rPr>
          <w:rFonts w:ascii="Arial" w:hAnsi="Arial" w:cs="Arial Rounded MT Bold"/>
          <w:b/>
          <w:sz w:val="22"/>
          <w:szCs w:val="22"/>
          <w:lang w:val="it-IT"/>
        </w:rPr>
        <w:t>PROGETTO “ATT. ALTERNATIVE all'</w:t>
      </w:r>
      <w:r>
        <w:rPr>
          <w:rFonts w:ascii="Arial" w:hAnsi="Arial" w:cs="Arial Rounded MT Bold"/>
          <w:b/>
          <w:sz w:val="22"/>
          <w:szCs w:val="22"/>
          <w:lang w:val="it-IT"/>
        </w:rPr>
        <w:t xml:space="preserve"> insegnamento della Religione Cattolica                                                     </w:t>
      </w:r>
      <w:r>
        <w:rPr>
          <w:rFonts w:ascii="Arial" w:hAnsi="Arial" w:cs="Arial Rounded MT Bold"/>
          <w:b/>
          <w:sz w:val="18"/>
          <w:szCs w:val="18"/>
          <w:lang w:val="it-IT"/>
        </w:rPr>
        <w:t>(Bambini delle sezioni A,B,C esonerati dall’Educazione Religiosa)</w:t>
      </w:r>
      <w:r>
        <w:rPr>
          <w:rFonts w:ascii="Arial" w:hAnsi="Arial" w:cs="Arial Rounded MT Bold"/>
          <w:b/>
          <w:sz w:val="22"/>
          <w:szCs w:val="22"/>
          <w:lang w:val="it-IT"/>
        </w:rPr>
        <w:t xml:space="preserve">                                        </w:t>
      </w:r>
    </w:p>
    <w:p w:rsidR="00016D78" w:rsidRDefault="00016D78">
      <w:pPr>
        <w:pStyle w:val="Standard"/>
        <w:tabs>
          <w:tab w:val="left" w:pos="1997"/>
          <w:tab w:val="left" w:pos="9356"/>
          <w:tab w:val="left" w:pos="9498"/>
          <w:tab w:val="left" w:pos="9639"/>
        </w:tabs>
        <w:ind w:right="616"/>
        <w:rPr>
          <w:rFonts w:ascii="Arial" w:hAnsi="Arial" w:cs="Arial Rounded MT Bold"/>
          <w:b/>
          <w:sz w:val="22"/>
          <w:szCs w:val="22"/>
          <w:lang w:val="it-IT"/>
        </w:rPr>
      </w:pPr>
    </w:p>
    <w:p w:rsidR="00016D78" w:rsidRDefault="00016D78">
      <w:pPr>
        <w:pStyle w:val="Standard"/>
        <w:tabs>
          <w:tab w:val="left" w:pos="2281"/>
          <w:tab w:val="left" w:pos="9640"/>
          <w:tab w:val="left" w:pos="9782"/>
          <w:tab w:val="left" w:pos="9923"/>
        </w:tabs>
        <w:ind w:left="284" w:right="618"/>
        <w:jc w:val="both"/>
        <w:rPr>
          <w:rFonts w:ascii="Arial" w:hAnsi="Arial" w:cs="Century Gothic"/>
          <w:sz w:val="24"/>
          <w:szCs w:val="24"/>
          <w:lang w:val="it-IT"/>
        </w:rPr>
      </w:pPr>
    </w:p>
    <w:p w:rsidR="00016D78" w:rsidRDefault="00016D78">
      <w:pPr>
        <w:pStyle w:val="Standard"/>
        <w:tabs>
          <w:tab w:val="left" w:pos="2281"/>
          <w:tab w:val="left" w:pos="9640"/>
          <w:tab w:val="left" w:pos="9782"/>
          <w:tab w:val="left" w:pos="9923"/>
        </w:tabs>
        <w:ind w:left="284" w:right="618"/>
        <w:jc w:val="both"/>
        <w:rPr>
          <w:rFonts w:ascii="Arial" w:hAnsi="Arial" w:cs="Century Gothic"/>
          <w:sz w:val="24"/>
          <w:szCs w:val="24"/>
          <w:lang w:val="it-IT"/>
        </w:rPr>
      </w:pPr>
    </w:p>
    <w:p w:rsidR="00016D78" w:rsidRDefault="00836BC9">
      <w:pPr>
        <w:pStyle w:val="Standard"/>
        <w:tabs>
          <w:tab w:val="left" w:pos="2281"/>
          <w:tab w:val="left" w:pos="9640"/>
          <w:tab w:val="left" w:pos="9782"/>
          <w:tab w:val="left" w:pos="9923"/>
        </w:tabs>
        <w:ind w:left="284" w:right="618"/>
        <w:jc w:val="both"/>
        <w:rPr>
          <w:rFonts w:ascii="Arial" w:hAnsi="Arial" w:cs="Century Gothic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>Alcuni di questi progetti verranno realizzati grazie</w:t>
      </w:r>
    </w:p>
    <w:p w:rsidR="00016D78" w:rsidRDefault="00836BC9">
      <w:pPr>
        <w:pStyle w:val="Standard"/>
        <w:numPr>
          <w:ilvl w:val="0"/>
          <w:numId w:val="119"/>
        </w:numPr>
        <w:tabs>
          <w:tab w:val="left" w:pos="2281"/>
          <w:tab w:val="left" w:pos="9640"/>
          <w:tab w:val="left" w:pos="9782"/>
          <w:tab w:val="left" w:pos="9923"/>
        </w:tabs>
        <w:ind w:left="284" w:right="618" w:firstLine="0"/>
        <w:jc w:val="both"/>
        <w:rPr>
          <w:rFonts w:ascii="Arial" w:hAnsi="Arial" w:cs="Century Gothic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>a</w:t>
      </w:r>
      <w:r>
        <w:rPr>
          <w:rFonts w:ascii="Arial" w:hAnsi="Arial" w:cs="Century Gothic"/>
          <w:sz w:val="22"/>
          <w:szCs w:val="22"/>
          <w:lang w:val="it-IT"/>
        </w:rPr>
        <w:t>ll’intervento e all’ausilio di operatori esterni;</w:t>
      </w:r>
    </w:p>
    <w:p w:rsidR="00016D78" w:rsidRDefault="00836BC9">
      <w:pPr>
        <w:pStyle w:val="Standard"/>
        <w:numPr>
          <w:ilvl w:val="0"/>
          <w:numId w:val="119"/>
        </w:numPr>
        <w:tabs>
          <w:tab w:val="left" w:pos="2281"/>
          <w:tab w:val="left" w:pos="9640"/>
          <w:tab w:val="left" w:pos="9782"/>
          <w:tab w:val="left" w:pos="9923"/>
        </w:tabs>
        <w:ind w:left="284" w:right="618" w:firstLine="0"/>
        <w:jc w:val="both"/>
        <w:rPr>
          <w:rFonts w:ascii="Arial" w:hAnsi="Arial" w:cs="Century Gothic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>alla collaborazione di insegnanti di altre scuole e/o sezioni</w:t>
      </w:r>
    </w:p>
    <w:p w:rsidR="00016D78" w:rsidRDefault="00836BC9">
      <w:pPr>
        <w:pStyle w:val="Standard"/>
        <w:numPr>
          <w:ilvl w:val="0"/>
          <w:numId w:val="119"/>
        </w:numPr>
        <w:tabs>
          <w:tab w:val="left" w:pos="2281"/>
          <w:tab w:val="left" w:pos="9640"/>
          <w:tab w:val="left" w:pos="9782"/>
          <w:tab w:val="left" w:pos="9923"/>
        </w:tabs>
        <w:ind w:left="284" w:right="618" w:firstLine="0"/>
        <w:jc w:val="both"/>
        <w:rPr>
          <w:rFonts w:ascii="Arial" w:hAnsi="Arial" w:cs="Century Gothic"/>
          <w:sz w:val="22"/>
          <w:szCs w:val="22"/>
          <w:lang w:val="it-IT"/>
        </w:rPr>
      </w:pPr>
      <w:r>
        <w:rPr>
          <w:rFonts w:ascii="Arial" w:hAnsi="Arial" w:cs="Century Gothic"/>
          <w:sz w:val="22"/>
          <w:szCs w:val="22"/>
          <w:lang w:val="it-IT"/>
        </w:rPr>
        <w:t>dalle stesse insegnanti di sezione adeguatamente preparate ed  aggiornate.</w:t>
      </w:r>
    </w:p>
    <w:p w:rsidR="00016D78" w:rsidRDefault="00016D78">
      <w:pPr>
        <w:pStyle w:val="Standard"/>
        <w:tabs>
          <w:tab w:val="left" w:pos="2281"/>
          <w:tab w:val="left" w:pos="9640"/>
          <w:tab w:val="left" w:pos="9782"/>
          <w:tab w:val="left" w:pos="9923"/>
        </w:tabs>
        <w:ind w:left="284" w:right="618"/>
        <w:jc w:val="both"/>
        <w:rPr>
          <w:rFonts w:ascii="Arial" w:hAnsi="Arial" w:cs="Century Gothic"/>
          <w:sz w:val="22"/>
          <w:szCs w:val="22"/>
          <w:lang w:val="it-IT"/>
        </w:rPr>
      </w:pPr>
    </w:p>
    <w:p w:rsidR="00016D78" w:rsidRDefault="00016D78">
      <w:pPr>
        <w:pStyle w:val="Standard"/>
        <w:tabs>
          <w:tab w:val="left" w:pos="2281"/>
          <w:tab w:val="left" w:pos="9640"/>
          <w:tab w:val="left" w:pos="9782"/>
          <w:tab w:val="left" w:pos="9923"/>
        </w:tabs>
        <w:ind w:left="284" w:right="618"/>
        <w:jc w:val="both"/>
        <w:rPr>
          <w:rFonts w:ascii="Arial" w:hAnsi="Arial" w:cs="Century Gothic"/>
          <w:sz w:val="22"/>
          <w:szCs w:val="22"/>
          <w:lang w:val="it-IT"/>
        </w:rPr>
      </w:pPr>
    </w:p>
    <w:p w:rsidR="00016D78" w:rsidRDefault="00016D78">
      <w:pPr>
        <w:pStyle w:val="Standard"/>
        <w:ind w:left="1276"/>
        <w:jc w:val="both"/>
        <w:rPr>
          <w:rFonts w:ascii="Arial" w:hAnsi="Arial" w:cs="Century Gothic"/>
          <w:b/>
          <w:sz w:val="22"/>
          <w:lang w:val="it-IT"/>
        </w:rPr>
      </w:pPr>
    </w:p>
    <w:p w:rsidR="00016D78" w:rsidRDefault="00016D78">
      <w:pPr>
        <w:pStyle w:val="Standard"/>
        <w:jc w:val="center"/>
        <w:rPr>
          <w:rFonts w:ascii="Arial" w:hAnsi="Arial" w:cs="Century Gothic"/>
          <w:b/>
          <w:sz w:val="22"/>
          <w:lang w:val="it-IT"/>
        </w:rPr>
      </w:pPr>
    </w:p>
    <w:p w:rsidR="00016D78" w:rsidRDefault="00836BC9">
      <w:pPr>
        <w:pStyle w:val="Standard"/>
        <w:jc w:val="center"/>
        <w:rPr>
          <w:rFonts w:ascii="Arial Rounded MT Bold" w:hAnsi="Arial Rounded MT Bold" w:cs="Arial Rounded MT Bold"/>
          <w:b/>
          <w:sz w:val="24"/>
          <w:szCs w:val="24"/>
          <w:lang w:val="it-IT"/>
        </w:rPr>
      </w:pPr>
      <w:r>
        <w:rPr>
          <w:rFonts w:ascii="Arial Rounded MT Bold" w:hAnsi="Arial Rounded MT Bold" w:cs="Arial Rounded MT Bold"/>
          <w:b/>
          <w:sz w:val="24"/>
          <w:szCs w:val="24"/>
          <w:lang w:val="it-IT"/>
        </w:rPr>
        <w:t xml:space="preserve"> </w:t>
      </w:r>
      <w:r>
        <w:rPr>
          <w:rFonts w:ascii="Arial" w:hAnsi="Arial" w:cs="Arial Rounded MT Bold"/>
          <w:b/>
          <w:sz w:val="28"/>
          <w:szCs w:val="28"/>
          <w:lang w:val="it-IT"/>
        </w:rPr>
        <w:t xml:space="preserve"> </w:t>
      </w:r>
    </w:p>
    <w:p w:rsidR="00016D78" w:rsidRDefault="00016D78">
      <w:pPr>
        <w:pStyle w:val="Standard"/>
        <w:jc w:val="center"/>
        <w:rPr>
          <w:rFonts w:ascii="Arial" w:hAnsi="Arial" w:cs="Arial Rounded MT Bold"/>
          <w:b/>
          <w:sz w:val="28"/>
          <w:szCs w:val="28"/>
          <w:lang w:val="it-IT"/>
        </w:rPr>
      </w:pPr>
    </w:p>
    <w:p w:rsidR="00016D78" w:rsidRDefault="00016D78">
      <w:pPr>
        <w:pStyle w:val="Standard"/>
        <w:jc w:val="center"/>
        <w:rPr>
          <w:rFonts w:ascii="Arial" w:hAnsi="Arial" w:cs="Arial Rounded MT Bold"/>
          <w:b/>
          <w:sz w:val="28"/>
          <w:szCs w:val="28"/>
          <w:lang w:val="it-IT"/>
        </w:rPr>
      </w:pPr>
    </w:p>
    <w:p w:rsidR="00016D78" w:rsidRDefault="00016D78">
      <w:pPr>
        <w:pStyle w:val="Standard"/>
        <w:jc w:val="center"/>
        <w:rPr>
          <w:rFonts w:ascii="Arial" w:hAnsi="Arial" w:cs="Arial Rounded MT Bold"/>
          <w:b/>
          <w:sz w:val="28"/>
          <w:szCs w:val="28"/>
          <w:lang w:val="it-IT"/>
        </w:rPr>
      </w:pPr>
    </w:p>
    <w:p w:rsidR="00016D78" w:rsidRDefault="00016D78">
      <w:pPr>
        <w:pStyle w:val="Standard"/>
        <w:jc w:val="center"/>
        <w:rPr>
          <w:rFonts w:ascii="Arial" w:hAnsi="Arial" w:cs="Arial Rounded MT Bold"/>
          <w:b/>
          <w:sz w:val="28"/>
          <w:szCs w:val="28"/>
          <w:lang w:val="it-IT"/>
        </w:rPr>
      </w:pPr>
    </w:p>
    <w:p w:rsidR="00016D78" w:rsidRDefault="00016D78">
      <w:pPr>
        <w:pStyle w:val="Standard"/>
        <w:jc w:val="center"/>
        <w:rPr>
          <w:rFonts w:ascii="Arial" w:hAnsi="Arial" w:cs="Arial Rounded MT Bold"/>
          <w:b/>
          <w:sz w:val="28"/>
          <w:szCs w:val="28"/>
          <w:lang w:val="it-IT"/>
        </w:rPr>
      </w:pPr>
    </w:p>
    <w:p w:rsidR="00016D78" w:rsidRDefault="00016D78">
      <w:pPr>
        <w:pStyle w:val="Standard"/>
        <w:jc w:val="center"/>
        <w:rPr>
          <w:rFonts w:ascii="Arial" w:hAnsi="Arial" w:cs="Arial Rounded MT Bold"/>
          <w:b/>
          <w:sz w:val="28"/>
          <w:szCs w:val="28"/>
          <w:lang w:val="it-IT"/>
        </w:rPr>
      </w:pPr>
    </w:p>
    <w:p w:rsidR="00016D78" w:rsidRDefault="00836BC9">
      <w:pPr>
        <w:pStyle w:val="Standard"/>
        <w:jc w:val="center"/>
        <w:rPr>
          <w:rFonts w:ascii="Arial Rounded MT Bold" w:hAnsi="Arial Rounded MT Bold" w:cs="Arial Rounded MT Bold"/>
          <w:b/>
          <w:sz w:val="24"/>
          <w:szCs w:val="24"/>
          <w:lang w:val="it-IT"/>
        </w:rPr>
      </w:pPr>
      <w:r>
        <w:rPr>
          <w:rFonts w:ascii="Arial" w:hAnsi="Arial" w:cs="Arial Rounded MT Bold"/>
          <w:b/>
          <w:sz w:val="28"/>
          <w:szCs w:val="28"/>
          <w:lang w:val="it-IT"/>
        </w:rPr>
        <w:t xml:space="preserve">PROGETTO </w:t>
      </w:r>
      <w:r>
        <w:rPr>
          <w:rFonts w:ascii="Arial" w:hAnsi="Arial" w:cs="Bodoni MT Black"/>
          <w:b/>
          <w:sz w:val="28"/>
          <w:szCs w:val="28"/>
          <w:lang w:val="it-IT"/>
        </w:rPr>
        <w:t xml:space="preserve">“ </w:t>
      </w:r>
      <w:r>
        <w:rPr>
          <w:rFonts w:ascii="Arial" w:hAnsi="Arial" w:cs="Arial Rounded MT Bold"/>
          <w:b/>
          <w:sz w:val="28"/>
          <w:szCs w:val="28"/>
          <w:lang w:val="it-IT"/>
        </w:rPr>
        <w:t>ACCOGLIENZA”</w:t>
      </w:r>
    </w:p>
    <w:p w:rsidR="00016D78" w:rsidRDefault="00016D78">
      <w:pPr>
        <w:pStyle w:val="Standard"/>
        <w:jc w:val="center"/>
        <w:rPr>
          <w:rFonts w:ascii="Century Gothic" w:hAnsi="Century Gothic" w:cs="Century Gothic"/>
          <w:b/>
          <w:u w:val="single"/>
          <w:lang w:val="it-IT"/>
        </w:rPr>
      </w:pPr>
    </w:p>
    <w:p w:rsidR="00016D78" w:rsidRDefault="00836BC9">
      <w:pPr>
        <w:pStyle w:val="Standard"/>
        <w:jc w:val="center"/>
        <w:rPr>
          <w:rFonts w:ascii="Century Gothic" w:hAnsi="Century Gothic" w:cs="Century Gothic"/>
          <w:b/>
          <w:sz w:val="22"/>
          <w:szCs w:val="22"/>
          <w:u w:val="single"/>
          <w:lang w:val="it-IT"/>
        </w:rPr>
      </w:pPr>
      <w:r>
        <w:rPr>
          <w:rFonts w:ascii="Century Gothic" w:hAnsi="Century Gothic" w:cs="Century Gothic"/>
          <w:b/>
          <w:sz w:val="22"/>
          <w:szCs w:val="22"/>
          <w:u w:val="single"/>
          <w:lang w:val="it-IT"/>
        </w:rPr>
        <w:t>Motivazione</w:t>
      </w:r>
    </w:p>
    <w:p w:rsidR="00016D78" w:rsidRDefault="00016D78">
      <w:pPr>
        <w:pStyle w:val="Standard"/>
        <w:jc w:val="center"/>
        <w:rPr>
          <w:rFonts w:ascii="Century Gothic" w:hAnsi="Century Gothic" w:cs="Century Gothic"/>
          <w:b/>
          <w:sz w:val="12"/>
          <w:szCs w:val="12"/>
          <w:lang w:val="it-IT"/>
        </w:rPr>
      </w:pPr>
    </w:p>
    <w:p w:rsidR="00016D78" w:rsidRDefault="00836BC9">
      <w:pPr>
        <w:pStyle w:val="Standard"/>
        <w:tabs>
          <w:tab w:val="left" w:pos="11057"/>
        </w:tabs>
        <w:ind w:left="284"/>
        <w:jc w:val="both"/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 xml:space="preserve">I primi giorni di </w:t>
      </w:r>
      <w:r>
        <w:rPr>
          <w:rFonts w:ascii="Century Gothic" w:hAnsi="Century Gothic" w:cs="Century Gothic"/>
          <w:sz w:val="22"/>
          <w:szCs w:val="22"/>
          <w:lang w:val="it-IT"/>
        </w:rPr>
        <w:t>scuola costituiscono un momento molto delicato per il bambino, perché deve conoscere persone nuove ed ambienti diversi.</w:t>
      </w:r>
    </w:p>
    <w:p w:rsidR="00016D78" w:rsidRDefault="00836BC9">
      <w:pPr>
        <w:pStyle w:val="Standard"/>
        <w:tabs>
          <w:tab w:val="left" w:pos="11057"/>
        </w:tabs>
        <w:ind w:left="284"/>
        <w:jc w:val="both"/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 xml:space="preserve">L’entrata nella scuola dell’infanzia rappresenta una tappa importante: è una novità che attrae il bambino e lo  fa sentire “grande”, ma </w:t>
      </w:r>
      <w:r>
        <w:rPr>
          <w:rFonts w:ascii="Century Gothic" w:hAnsi="Century Gothic" w:cs="Century Gothic"/>
          <w:sz w:val="22"/>
          <w:szCs w:val="22"/>
          <w:lang w:val="it-IT"/>
        </w:rPr>
        <w:t>che, al tempo stesso, può far nascere in lui paure ed insicurezze.</w:t>
      </w:r>
    </w:p>
    <w:p w:rsidR="00016D78" w:rsidRDefault="00836BC9">
      <w:pPr>
        <w:pStyle w:val="Standard"/>
        <w:tabs>
          <w:tab w:val="left" w:pos="11057"/>
        </w:tabs>
        <w:ind w:left="284"/>
        <w:jc w:val="both"/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>A loro volta i genitori possono avere, nei confronti dell’esperienza scolastica, atteggiamenti diversi: fiducia, ansia, timore per il distacco...</w:t>
      </w:r>
    </w:p>
    <w:p w:rsidR="00016D78" w:rsidRDefault="00836BC9">
      <w:pPr>
        <w:pStyle w:val="Standard"/>
        <w:tabs>
          <w:tab w:val="left" w:pos="11057"/>
        </w:tabs>
        <w:ind w:left="284"/>
        <w:jc w:val="both"/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 xml:space="preserve">Per questi motivi la scuola dell’infanzia </w:t>
      </w:r>
      <w:r>
        <w:rPr>
          <w:rFonts w:ascii="Century Gothic" w:hAnsi="Century Gothic" w:cs="Century Gothic"/>
          <w:sz w:val="22"/>
          <w:szCs w:val="22"/>
          <w:lang w:val="it-IT"/>
        </w:rPr>
        <w:t>di Monterenzio, sulla base della propria esperienza, propone alle famiglie precisi interventi volti a favorire l’inserimento dei bambini.</w:t>
      </w:r>
    </w:p>
    <w:p w:rsidR="00016D78" w:rsidRDefault="00016D78">
      <w:pPr>
        <w:pStyle w:val="Standard"/>
        <w:tabs>
          <w:tab w:val="left" w:pos="11057"/>
        </w:tabs>
        <w:ind w:left="284"/>
        <w:jc w:val="both"/>
        <w:rPr>
          <w:rFonts w:ascii="Century Gothic" w:hAnsi="Century Gothic" w:cs="Century Gothic"/>
          <w:sz w:val="16"/>
          <w:szCs w:val="16"/>
          <w:lang w:val="it-IT"/>
        </w:rPr>
      </w:pPr>
    </w:p>
    <w:p w:rsidR="00016D78" w:rsidRDefault="00016D78">
      <w:pPr>
        <w:pStyle w:val="Standard"/>
        <w:tabs>
          <w:tab w:val="left" w:pos="11057"/>
        </w:tabs>
        <w:ind w:left="284"/>
        <w:jc w:val="both"/>
        <w:rPr>
          <w:rFonts w:ascii="Century Gothic" w:hAnsi="Century Gothic" w:cs="Century Gothic"/>
          <w:sz w:val="16"/>
          <w:szCs w:val="16"/>
          <w:lang w:val="it-IT"/>
        </w:rPr>
      </w:pPr>
    </w:p>
    <w:p w:rsidR="00016D78" w:rsidRDefault="00836BC9">
      <w:pPr>
        <w:pStyle w:val="Standard"/>
        <w:ind w:left="284"/>
        <w:jc w:val="center"/>
        <w:rPr>
          <w:rFonts w:ascii="Century Gothic" w:hAnsi="Century Gothic" w:cs="Century Gothic"/>
          <w:b/>
          <w:sz w:val="22"/>
          <w:szCs w:val="22"/>
          <w:u w:val="single"/>
          <w:lang w:val="it-IT"/>
        </w:rPr>
      </w:pPr>
      <w:r>
        <w:rPr>
          <w:rFonts w:ascii="Century Gothic" w:hAnsi="Century Gothic" w:cs="Century Gothic"/>
          <w:b/>
          <w:sz w:val="22"/>
          <w:szCs w:val="22"/>
          <w:u w:val="single"/>
          <w:lang w:val="it-IT"/>
        </w:rPr>
        <w:t>Finalità ed Obiettivi</w:t>
      </w:r>
    </w:p>
    <w:p w:rsidR="00016D78" w:rsidRDefault="00836BC9">
      <w:pPr>
        <w:pStyle w:val="Standard"/>
        <w:numPr>
          <w:ilvl w:val="0"/>
          <w:numId w:val="120"/>
        </w:numPr>
        <w:tabs>
          <w:tab w:val="left" w:pos="1288"/>
        </w:tabs>
        <w:ind w:left="644"/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>Favorire lo “star bene” a scuola di tutti i bambini</w:t>
      </w:r>
    </w:p>
    <w:p w:rsidR="00016D78" w:rsidRDefault="00836BC9">
      <w:pPr>
        <w:pStyle w:val="Standard"/>
        <w:numPr>
          <w:ilvl w:val="0"/>
          <w:numId w:val="22"/>
        </w:numPr>
        <w:tabs>
          <w:tab w:val="left" w:pos="1288"/>
        </w:tabs>
        <w:ind w:left="644"/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>Favorire lo sviluppo armonico e globale de</w:t>
      </w:r>
      <w:r>
        <w:rPr>
          <w:rFonts w:ascii="Century Gothic" w:hAnsi="Century Gothic" w:cs="Century Gothic"/>
          <w:sz w:val="22"/>
          <w:szCs w:val="22"/>
          <w:lang w:val="it-IT"/>
        </w:rPr>
        <w:t>lla persona, facilitarne l’integrazione e la socializzazione</w:t>
      </w:r>
    </w:p>
    <w:p w:rsidR="00016D78" w:rsidRDefault="00836BC9">
      <w:pPr>
        <w:pStyle w:val="Standard"/>
        <w:numPr>
          <w:ilvl w:val="0"/>
          <w:numId w:val="22"/>
        </w:numPr>
        <w:tabs>
          <w:tab w:val="left" w:pos="1288"/>
        </w:tabs>
        <w:ind w:left="644"/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>Avviare gli alunni alla consapevolezza della loro appartenenza ad un gruppo sociale e del loro essere cittadini, per aiutarli nella costruzione dell’identità personale, sociale e culturale</w:t>
      </w:r>
    </w:p>
    <w:p w:rsidR="00016D78" w:rsidRDefault="00836BC9">
      <w:pPr>
        <w:pStyle w:val="Standard"/>
        <w:numPr>
          <w:ilvl w:val="0"/>
          <w:numId w:val="22"/>
        </w:numPr>
        <w:tabs>
          <w:tab w:val="left" w:pos="1288"/>
        </w:tabs>
        <w:ind w:left="644"/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>Preven</w:t>
      </w:r>
      <w:r>
        <w:rPr>
          <w:rFonts w:ascii="Century Gothic" w:hAnsi="Century Gothic" w:cs="Century Gothic"/>
          <w:sz w:val="22"/>
          <w:szCs w:val="22"/>
          <w:lang w:val="it-IT"/>
        </w:rPr>
        <w:t>ire il disagio</w:t>
      </w:r>
    </w:p>
    <w:p w:rsidR="00016D78" w:rsidRDefault="00836BC9">
      <w:pPr>
        <w:pStyle w:val="Standard"/>
        <w:numPr>
          <w:ilvl w:val="0"/>
          <w:numId w:val="22"/>
        </w:numPr>
        <w:tabs>
          <w:tab w:val="left" w:pos="1288"/>
        </w:tabs>
        <w:ind w:left="644"/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>Maturare un senso di responsabilità, acquisire norme corrette di comportamento</w:t>
      </w:r>
    </w:p>
    <w:p w:rsidR="00016D78" w:rsidRDefault="00836BC9">
      <w:pPr>
        <w:pStyle w:val="Standard"/>
        <w:numPr>
          <w:ilvl w:val="0"/>
          <w:numId w:val="22"/>
        </w:numPr>
        <w:tabs>
          <w:tab w:val="left" w:pos="1288"/>
        </w:tabs>
        <w:ind w:left="644"/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>Favorire un distacco sereno genitore-bambino</w:t>
      </w:r>
    </w:p>
    <w:p w:rsidR="00016D78" w:rsidRDefault="00836BC9">
      <w:pPr>
        <w:pStyle w:val="Standard"/>
        <w:numPr>
          <w:ilvl w:val="0"/>
          <w:numId w:val="22"/>
        </w:numPr>
        <w:tabs>
          <w:tab w:val="left" w:pos="1288"/>
        </w:tabs>
        <w:ind w:left="644"/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>Favorire la conoscenza e la fruizione degli ambienti della scuola e dei materiali</w:t>
      </w:r>
    </w:p>
    <w:p w:rsidR="00016D78" w:rsidRDefault="00836BC9">
      <w:pPr>
        <w:pStyle w:val="Standard"/>
        <w:numPr>
          <w:ilvl w:val="0"/>
          <w:numId w:val="22"/>
        </w:numPr>
        <w:tabs>
          <w:tab w:val="left" w:pos="1288"/>
        </w:tabs>
        <w:ind w:left="644"/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>Favorire lo sviluppo della relazion</w:t>
      </w:r>
      <w:r>
        <w:rPr>
          <w:rFonts w:ascii="Century Gothic" w:hAnsi="Century Gothic" w:cs="Century Gothic"/>
          <w:sz w:val="22"/>
          <w:szCs w:val="22"/>
          <w:lang w:val="it-IT"/>
        </w:rPr>
        <w:t>e fra adulti e bambini e fra bambini e bambini</w:t>
      </w:r>
    </w:p>
    <w:p w:rsidR="00016D78" w:rsidRDefault="00016D78">
      <w:pPr>
        <w:pStyle w:val="Standard"/>
        <w:rPr>
          <w:rFonts w:ascii="Century Gothic" w:hAnsi="Century Gothic" w:cs="Century Gothic"/>
          <w:b/>
          <w:i/>
          <w:sz w:val="16"/>
          <w:szCs w:val="16"/>
          <w:lang w:val="it-IT"/>
        </w:rPr>
      </w:pPr>
    </w:p>
    <w:p w:rsidR="00016D78" w:rsidRDefault="00836BC9">
      <w:pPr>
        <w:pStyle w:val="Standard"/>
        <w:ind w:left="284"/>
        <w:jc w:val="center"/>
        <w:rPr>
          <w:rFonts w:ascii="Century Gothic" w:hAnsi="Century Gothic" w:cs="Century Gothic"/>
          <w:b/>
          <w:sz w:val="22"/>
          <w:szCs w:val="22"/>
          <w:u w:val="single"/>
          <w:lang w:val="it-IT"/>
        </w:rPr>
      </w:pPr>
      <w:r>
        <w:rPr>
          <w:rFonts w:ascii="Century Gothic" w:hAnsi="Century Gothic" w:cs="Century Gothic"/>
          <w:b/>
          <w:sz w:val="22"/>
          <w:szCs w:val="22"/>
          <w:u w:val="single"/>
          <w:lang w:val="it-IT"/>
        </w:rPr>
        <w:t>Modalita’ organizzative</w:t>
      </w:r>
    </w:p>
    <w:p w:rsidR="00016D78" w:rsidRDefault="00016D78">
      <w:pPr>
        <w:pStyle w:val="Standard"/>
        <w:ind w:left="284"/>
        <w:jc w:val="center"/>
        <w:rPr>
          <w:rFonts w:ascii="Century Gothic" w:hAnsi="Century Gothic" w:cs="Century Gothic"/>
          <w:b/>
          <w:sz w:val="12"/>
          <w:szCs w:val="12"/>
          <w:lang w:val="it-IT"/>
        </w:rPr>
      </w:pPr>
    </w:p>
    <w:p w:rsidR="00016D78" w:rsidRDefault="00836BC9">
      <w:pPr>
        <w:pStyle w:val="Standard"/>
        <w:ind w:left="284"/>
        <w:rPr>
          <w:rFonts w:ascii="Century Gothic" w:hAnsi="Century Gothic" w:cs="Century Gothic"/>
          <w:b/>
          <w:i/>
          <w:sz w:val="22"/>
          <w:szCs w:val="22"/>
          <w:lang w:val="it-IT"/>
        </w:rPr>
      </w:pPr>
      <w:r>
        <w:rPr>
          <w:rFonts w:ascii="Century Gothic" w:hAnsi="Century Gothic" w:cs="Century Gothic"/>
          <w:b/>
          <w:sz w:val="22"/>
          <w:szCs w:val="22"/>
          <w:lang w:val="it-IT"/>
        </w:rPr>
        <w:t xml:space="preserve">Partecipanti  </w:t>
      </w:r>
      <w:r>
        <w:rPr>
          <w:rFonts w:ascii="Century Gothic" w:hAnsi="Century Gothic" w:cs="Century Gothic"/>
          <w:b/>
          <w:i/>
          <w:sz w:val="22"/>
          <w:szCs w:val="22"/>
          <w:lang w:val="it-IT"/>
        </w:rPr>
        <w:t xml:space="preserve">                                                                     </w:t>
      </w:r>
      <w:r>
        <w:rPr>
          <w:rFonts w:ascii="Century Gothic" w:hAnsi="Century Gothic" w:cs="Century Gothic"/>
          <w:b/>
          <w:sz w:val="22"/>
          <w:szCs w:val="22"/>
          <w:lang w:val="it-IT"/>
        </w:rPr>
        <w:t>Tempi</w:t>
      </w:r>
    </w:p>
    <w:p w:rsidR="00016D78" w:rsidRDefault="00836BC9">
      <w:pPr>
        <w:pStyle w:val="Standard"/>
        <w:ind w:left="284"/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>Bambini, insegnanti, collaboratrici scolastiche,                   Mese di settembre</w:t>
      </w:r>
    </w:p>
    <w:p w:rsidR="00016D78" w:rsidRDefault="00836BC9">
      <w:pPr>
        <w:pStyle w:val="Standard"/>
        <w:ind w:left="284"/>
        <w:rPr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 xml:space="preserve">genitori </w:t>
      </w:r>
      <w:r>
        <w:rPr>
          <w:rFonts w:ascii="Century Gothic" w:hAnsi="Century Gothic" w:cs="Century Gothic"/>
          <w:sz w:val="22"/>
          <w:szCs w:val="22"/>
          <w:lang w:val="it-IT"/>
        </w:rPr>
        <w:t xml:space="preserve">dei bambini.  </w:t>
      </w:r>
      <w:r>
        <w:rPr>
          <w:rFonts w:ascii="Century Gothic" w:hAnsi="Century Gothic" w:cs="Century Gothic"/>
          <w:b/>
          <w:i/>
          <w:sz w:val="22"/>
          <w:szCs w:val="22"/>
          <w:lang w:val="it-IT"/>
        </w:rPr>
        <w:t xml:space="preserve">                                                          </w:t>
      </w:r>
      <w:r>
        <w:rPr>
          <w:rFonts w:ascii="Century Gothic" w:hAnsi="Century Gothic" w:cs="Century Gothic"/>
          <w:b/>
          <w:sz w:val="22"/>
          <w:szCs w:val="22"/>
          <w:lang w:val="it-IT"/>
        </w:rPr>
        <w:t>Spazi</w:t>
      </w:r>
    </w:p>
    <w:p w:rsidR="00016D78" w:rsidRDefault="00836BC9">
      <w:pPr>
        <w:pStyle w:val="Standard"/>
        <w:ind w:left="284"/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 xml:space="preserve">                                                                                             Tutti gli ambienti della scuola</w:t>
      </w:r>
    </w:p>
    <w:p w:rsidR="00016D78" w:rsidRDefault="00836BC9">
      <w:pPr>
        <w:pStyle w:val="Standard"/>
        <w:ind w:left="284"/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 xml:space="preserve">                                                     </w:t>
      </w:r>
      <w:r>
        <w:rPr>
          <w:rFonts w:ascii="Century Gothic" w:hAnsi="Century Gothic" w:cs="Century Gothic"/>
          <w:sz w:val="22"/>
          <w:szCs w:val="22"/>
          <w:lang w:val="it-IT"/>
        </w:rPr>
        <w:t xml:space="preserve">                                             </w:t>
      </w:r>
    </w:p>
    <w:p w:rsidR="00016D78" w:rsidRDefault="00836BC9">
      <w:pPr>
        <w:pStyle w:val="Standard"/>
        <w:ind w:left="284"/>
        <w:jc w:val="center"/>
        <w:rPr>
          <w:rFonts w:ascii="Century Gothic" w:hAnsi="Century Gothic" w:cs="Century Gothic"/>
          <w:b/>
          <w:sz w:val="22"/>
          <w:szCs w:val="22"/>
          <w:u w:val="single"/>
          <w:lang w:val="it-IT"/>
        </w:rPr>
      </w:pPr>
      <w:r>
        <w:rPr>
          <w:rFonts w:ascii="Century Gothic" w:hAnsi="Century Gothic" w:cs="Century Gothic"/>
          <w:b/>
          <w:sz w:val="22"/>
          <w:szCs w:val="22"/>
          <w:u w:val="single"/>
          <w:lang w:val="it-IT"/>
        </w:rPr>
        <w:t>Fasi d’attuazione</w:t>
      </w:r>
    </w:p>
    <w:p w:rsidR="00016D78" w:rsidRDefault="00016D78">
      <w:pPr>
        <w:pStyle w:val="Standard"/>
        <w:ind w:left="284"/>
        <w:jc w:val="center"/>
        <w:rPr>
          <w:rFonts w:ascii="Century Gothic" w:hAnsi="Century Gothic" w:cs="Century Gothic"/>
          <w:b/>
          <w:sz w:val="6"/>
          <w:szCs w:val="6"/>
          <w:lang w:val="it-IT"/>
        </w:rPr>
      </w:pPr>
    </w:p>
    <w:p w:rsidR="00016D78" w:rsidRDefault="00836BC9">
      <w:pPr>
        <w:pStyle w:val="Standard"/>
        <w:numPr>
          <w:ilvl w:val="0"/>
          <w:numId w:val="121"/>
        </w:numPr>
        <w:tabs>
          <w:tab w:val="left" w:pos="567"/>
        </w:tabs>
        <w:jc w:val="both"/>
        <w:rPr>
          <w:sz w:val="22"/>
          <w:szCs w:val="22"/>
        </w:rPr>
      </w:pPr>
      <w:r>
        <w:rPr>
          <w:rFonts w:ascii="Century Gothic" w:hAnsi="Century Gothic" w:cs="Century Gothic"/>
          <w:b/>
          <w:sz w:val="22"/>
          <w:szCs w:val="22"/>
          <w:lang w:val="it-IT"/>
        </w:rPr>
        <w:t>Assemblea  generale docenti/genitori</w:t>
      </w:r>
      <w:r>
        <w:rPr>
          <w:rFonts w:ascii="Century Gothic" w:hAnsi="Century Gothic" w:cs="Century Gothic"/>
          <w:sz w:val="22"/>
          <w:szCs w:val="22"/>
          <w:lang w:val="it-IT"/>
        </w:rPr>
        <w:t>: si tiene all’inizio del mese di settembre per presentare alle famiglie l’organizzazione del plesso (orari, tempi di vita all’interno della scuola, corred</w:t>
      </w:r>
      <w:r>
        <w:rPr>
          <w:rFonts w:ascii="Century Gothic" w:hAnsi="Century Gothic" w:cs="Century Gothic"/>
          <w:sz w:val="22"/>
          <w:szCs w:val="22"/>
          <w:lang w:val="it-IT"/>
        </w:rPr>
        <w:t>o personale necessario ad ogni bambino...);</w:t>
      </w:r>
    </w:p>
    <w:p w:rsidR="00016D78" w:rsidRDefault="00836BC9">
      <w:pPr>
        <w:pStyle w:val="Standard"/>
        <w:numPr>
          <w:ilvl w:val="0"/>
          <w:numId w:val="58"/>
        </w:numPr>
        <w:tabs>
          <w:tab w:val="left" w:pos="851"/>
        </w:tabs>
        <w:rPr>
          <w:sz w:val="22"/>
          <w:szCs w:val="22"/>
        </w:rPr>
      </w:pPr>
      <w:r>
        <w:rPr>
          <w:rFonts w:ascii="Century Gothic" w:hAnsi="Century Gothic" w:cs="Century Gothic"/>
          <w:b/>
          <w:sz w:val="22"/>
          <w:szCs w:val="22"/>
          <w:lang w:val="it-IT"/>
        </w:rPr>
        <w:t>Compilazione di una scheda di anamnesi</w:t>
      </w:r>
      <w:r>
        <w:rPr>
          <w:rFonts w:ascii="Century Gothic" w:hAnsi="Century Gothic" w:cs="Century Gothic"/>
          <w:sz w:val="22"/>
          <w:szCs w:val="22"/>
          <w:lang w:val="it-IT"/>
        </w:rPr>
        <w:t xml:space="preserve"> </w:t>
      </w:r>
      <w:r>
        <w:rPr>
          <w:rFonts w:ascii="Century Gothic" w:hAnsi="Century Gothic" w:cs="Century Gothic"/>
          <w:b/>
          <w:sz w:val="22"/>
          <w:szCs w:val="22"/>
          <w:lang w:val="it-IT"/>
        </w:rPr>
        <w:t>e colloquio individuale coi familiari del bambino</w:t>
      </w:r>
      <w:r>
        <w:rPr>
          <w:rFonts w:ascii="Century Gothic" w:hAnsi="Century Gothic" w:cs="Century Gothic"/>
          <w:sz w:val="22"/>
          <w:szCs w:val="22"/>
          <w:lang w:val="it-IT"/>
        </w:rPr>
        <w:t>: sulla base delle informazioni fornite dalla famiglia si strutturerà, entro la prima settimana di scuola, un colloquio indi</w:t>
      </w:r>
      <w:r>
        <w:rPr>
          <w:rFonts w:ascii="Century Gothic" w:hAnsi="Century Gothic" w:cs="Century Gothic"/>
          <w:sz w:val="22"/>
          <w:szCs w:val="22"/>
          <w:lang w:val="it-IT"/>
        </w:rPr>
        <w:t>viduale tra genitori e insegnanti;</w:t>
      </w:r>
    </w:p>
    <w:p w:rsidR="00016D78" w:rsidRDefault="00836BC9">
      <w:pPr>
        <w:pStyle w:val="Rientrocorpodeltesto31"/>
        <w:numPr>
          <w:ilvl w:val="0"/>
          <w:numId w:val="58"/>
        </w:numPr>
        <w:tabs>
          <w:tab w:val="left" w:pos="1211"/>
        </w:tabs>
        <w:jc w:val="left"/>
        <w:rPr>
          <w:sz w:val="22"/>
          <w:szCs w:val="22"/>
        </w:rPr>
      </w:pPr>
      <w:r>
        <w:rPr>
          <w:b/>
          <w:sz w:val="22"/>
          <w:szCs w:val="22"/>
          <w:lang w:val="it-IT"/>
        </w:rPr>
        <w:t>Orario d’apertura ridotto:</w:t>
      </w:r>
      <w:r>
        <w:rPr>
          <w:sz w:val="22"/>
          <w:szCs w:val="22"/>
          <w:lang w:val="it-IT"/>
        </w:rPr>
        <w:t xml:space="preserve"> per consentire ai bambini di ambientarsi meglio e di conoscere entrambe le insegnanti, contemporaneamente, grazie alla loro compresenza</w:t>
      </w:r>
    </w:p>
    <w:p w:rsidR="00016D78" w:rsidRDefault="00836BC9">
      <w:pPr>
        <w:pStyle w:val="Rientrocorpodeltesto21"/>
        <w:tabs>
          <w:tab w:val="left" w:pos="1544"/>
        </w:tabs>
        <w:ind w:left="757"/>
        <w:rPr>
          <w:sz w:val="22"/>
          <w:szCs w:val="22"/>
          <w:u w:val="single"/>
          <w:lang w:val="it-IT"/>
        </w:rPr>
      </w:pPr>
      <w:r>
        <w:rPr>
          <w:sz w:val="22"/>
          <w:szCs w:val="22"/>
          <w:lang w:val="it-IT"/>
        </w:rPr>
        <w:t xml:space="preserve">          -  </w:t>
      </w:r>
      <w:r>
        <w:rPr>
          <w:sz w:val="22"/>
          <w:szCs w:val="22"/>
          <w:u w:val="single"/>
          <w:lang w:val="it-IT"/>
        </w:rPr>
        <w:t>apertura antimeridiana dalle  8.00 alle 14.0</w:t>
      </w:r>
      <w:r>
        <w:rPr>
          <w:sz w:val="22"/>
          <w:szCs w:val="22"/>
          <w:u w:val="single"/>
          <w:lang w:val="it-IT"/>
        </w:rPr>
        <w:t>0 dal 15 settembre al 21 settembre per tutti i  bambini delle sezioni A,B,C;</w:t>
      </w:r>
    </w:p>
    <w:p w:rsidR="00016D78" w:rsidRDefault="00836BC9">
      <w:pPr>
        <w:pStyle w:val="Rientrocorpodeltesto21"/>
        <w:tabs>
          <w:tab w:val="left" w:pos="1307"/>
          <w:tab w:val="left" w:pos="1857"/>
        </w:tabs>
        <w:ind w:left="728"/>
        <w:rPr>
          <w:sz w:val="22"/>
          <w:szCs w:val="22"/>
          <w:u w:val="single"/>
          <w:lang w:val="it-IT"/>
        </w:rPr>
      </w:pPr>
      <w:r>
        <w:rPr>
          <w:sz w:val="22"/>
          <w:szCs w:val="22"/>
          <w:lang w:val="it-IT"/>
        </w:rPr>
        <w:t xml:space="preserve">          -  </w:t>
      </w:r>
      <w:r>
        <w:rPr>
          <w:sz w:val="22"/>
          <w:szCs w:val="22"/>
          <w:u w:val="single"/>
          <w:lang w:val="it-IT"/>
        </w:rPr>
        <w:t>apertura antimeridiana dalle 8.00 alle 14.00 dal 22 settembre al 28 settembre solo per i bambini nati nel 2012 delle sezioni A,B,C;</w:t>
      </w:r>
    </w:p>
    <w:p w:rsidR="00016D78" w:rsidRDefault="00836BC9">
      <w:pPr>
        <w:pStyle w:val="Rientrocorpodeltesto21"/>
        <w:tabs>
          <w:tab w:val="left" w:pos="1808"/>
        </w:tabs>
        <w:ind w:left="728"/>
        <w:rPr>
          <w:sz w:val="22"/>
          <w:szCs w:val="22"/>
          <w:u w:val="single"/>
          <w:lang w:val="it-IT"/>
        </w:rPr>
      </w:pPr>
      <w:r>
        <w:rPr>
          <w:sz w:val="22"/>
          <w:szCs w:val="22"/>
          <w:lang w:val="it-IT"/>
        </w:rPr>
        <w:t xml:space="preserve">            -  </w:t>
      </w:r>
      <w:r>
        <w:rPr>
          <w:sz w:val="22"/>
          <w:szCs w:val="22"/>
          <w:u w:val="single"/>
          <w:lang w:val="it-IT"/>
        </w:rPr>
        <w:t xml:space="preserve">orario normale </w:t>
      </w:r>
      <w:r>
        <w:rPr>
          <w:sz w:val="22"/>
          <w:szCs w:val="22"/>
          <w:u w:val="single"/>
          <w:lang w:val="it-IT"/>
        </w:rPr>
        <w:t>dalle 8.00 alle 16.00 per i bambini nati nel 2010 e nel 2011 a partire da martedi 22 settembre.</w:t>
      </w:r>
    </w:p>
    <w:p w:rsidR="00016D78" w:rsidRDefault="00836BC9">
      <w:pPr>
        <w:pStyle w:val="Standard"/>
        <w:numPr>
          <w:ilvl w:val="0"/>
          <w:numId w:val="122"/>
        </w:numPr>
        <w:tabs>
          <w:tab w:val="left" w:pos="284"/>
        </w:tabs>
        <w:jc w:val="both"/>
      </w:pPr>
      <w:r>
        <w:rPr>
          <w:rFonts w:ascii="Century Gothic" w:hAnsi="Century Gothic" w:cs="Century Gothic"/>
          <w:b/>
          <w:sz w:val="22"/>
          <w:szCs w:val="22"/>
          <w:lang w:val="it-IT"/>
        </w:rPr>
        <w:t>Programmata gradualità</w:t>
      </w:r>
      <w:r>
        <w:rPr>
          <w:rFonts w:ascii="Century Gothic" w:hAnsi="Century Gothic" w:cs="Century Gothic"/>
          <w:sz w:val="22"/>
          <w:szCs w:val="22"/>
          <w:lang w:val="it-IT"/>
        </w:rPr>
        <w:t xml:space="preserve"> nella fase d’ingresso:</w:t>
      </w:r>
    </w:p>
    <w:p w:rsidR="00016D78" w:rsidRDefault="00836BC9">
      <w:pPr>
        <w:pStyle w:val="Titolo3"/>
        <w:tabs>
          <w:tab w:val="left" w:pos="1310"/>
        </w:tabs>
        <w:ind w:left="743" w:right="579"/>
        <w:rPr>
          <w:sz w:val="22"/>
          <w:szCs w:val="22"/>
          <w:u w:val="single"/>
          <w:lang w:val="it-IT"/>
        </w:rPr>
      </w:pPr>
      <w:r>
        <w:rPr>
          <w:sz w:val="22"/>
          <w:szCs w:val="22"/>
          <w:u w:val="single"/>
          <w:lang w:val="it-IT"/>
        </w:rPr>
        <w:t>Martedì 15 settembre verranno accolti tutti i bambini nati nel 2010 e nel 2011 .</w:t>
      </w:r>
    </w:p>
    <w:p w:rsidR="00016D78" w:rsidRDefault="00836BC9">
      <w:pPr>
        <w:pStyle w:val="Titolo3"/>
        <w:tabs>
          <w:tab w:val="left" w:pos="1324"/>
        </w:tabs>
        <w:ind w:left="757" w:right="579"/>
        <w:rPr>
          <w:sz w:val="22"/>
          <w:szCs w:val="22"/>
          <w:u w:val="single"/>
          <w:lang w:val="it-IT"/>
        </w:rPr>
      </w:pPr>
      <w:r>
        <w:rPr>
          <w:sz w:val="22"/>
          <w:szCs w:val="22"/>
          <w:u w:val="single"/>
          <w:lang w:val="it-IT"/>
        </w:rPr>
        <w:t xml:space="preserve">In ogni sezione i bambini nati </w:t>
      </w:r>
      <w:r>
        <w:rPr>
          <w:sz w:val="22"/>
          <w:szCs w:val="22"/>
          <w:u w:val="single"/>
          <w:lang w:val="it-IT"/>
        </w:rPr>
        <w:t>nel 2012 saranno divisi in due gruppi e accolti a giorni alterni:</w:t>
      </w:r>
    </w:p>
    <w:p w:rsidR="00016D78" w:rsidRDefault="00836BC9">
      <w:pPr>
        <w:pStyle w:val="Standard"/>
        <w:tabs>
          <w:tab w:val="left" w:pos="1684"/>
        </w:tabs>
        <w:ind w:left="757"/>
        <w:jc w:val="both"/>
        <w:rPr>
          <w:rFonts w:ascii="Century Gothic" w:hAnsi="Century Gothic" w:cs="Century Gothic"/>
          <w:sz w:val="22"/>
          <w:szCs w:val="22"/>
          <w:u w:val="single"/>
          <w:lang w:val="it-IT"/>
        </w:rPr>
      </w:pPr>
      <w:r>
        <w:rPr>
          <w:rFonts w:ascii="Century Gothic" w:hAnsi="Century Gothic" w:cs="Century Gothic"/>
          <w:sz w:val="22"/>
          <w:szCs w:val="22"/>
          <w:u w:val="single"/>
          <w:lang w:val="it-IT"/>
        </w:rPr>
        <w:t>- il I° gruppo frequenterà: MARTEDI 15 e GIOVEDI 17</w:t>
      </w:r>
    </w:p>
    <w:p w:rsidR="00016D78" w:rsidRDefault="00836BC9">
      <w:pPr>
        <w:pStyle w:val="Standard"/>
        <w:tabs>
          <w:tab w:val="left" w:pos="1684"/>
        </w:tabs>
        <w:ind w:left="757"/>
        <w:jc w:val="both"/>
        <w:rPr>
          <w:rFonts w:ascii="Century Gothic" w:hAnsi="Century Gothic" w:cs="Century Gothic"/>
          <w:sz w:val="22"/>
          <w:szCs w:val="22"/>
          <w:u w:val="single"/>
          <w:lang w:val="it-IT"/>
        </w:rPr>
      </w:pPr>
      <w:r>
        <w:rPr>
          <w:rFonts w:ascii="Century Gothic" w:hAnsi="Century Gothic" w:cs="Century Gothic"/>
          <w:sz w:val="22"/>
          <w:szCs w:val="22"/>
          <w:u w:val="single"/>
          <w:lang w:val="it-IT"/>
        </w:rPr>
        <w:t>- il II° gruppo frequenterà: MERCOLEDI16  e VENERDI 18</w:t>
      </w:r>
    </w:p>
    <w:p w:rsidR="00016D78" w:rsidRDefault="00836BC9">
      <w:pPr>
        <w:pStyle w:val="Standard"/>
        <w:ind w:left="683"/>
        <w:jc w:val="both"/>
        <w:rPr>
          <w:rFonts w:ascii="Century Gothic" w:hAnsi="Century Gothic" w:cs="Century Gothic"/>
          <w:sz w:val="22"/>
          <w:szCs w:val="22"/>
          <w:u w:val="single"/>
          <w:lang w:val="it-IT"/>
        </w:rPr>
      </w:pPr>
      <w:r>
        <w:rPr>
          <w:rFonts w:ascii="Century Gothic" w:hAnsi="Century Gothic" w:cs="Century Gothic"/>
          <w:sz w:val="22"/>
          <w:szCs w:val="22"/>
          <w:u w:val="single"/>
          <w:lang w:val="it-IT"/>
        </w:rPr>
        <w:t xml:space="preserve"> Da LUNEDI 21 settembre frequenteranno entrambi i gruppi.</w:t>
      </w:r>
    </w:p>
    <w:p w:rsidR="00016D78" w:rsidRDefault="00016D78">
      <w:pPr>
        <w:pStyle w:val="Standard"/>
        <w:ind w:left="683"/>
        <w:jc w:val="both"/>
        <w:rPr>
          <w:rFonts w:ascii="Century Gothic" w:hAnsi="Century Gothic" w:cs="Century Gothic"/>
          <w:sz w:val="22"/>
          <w:szCs w:val="22"/>
          <w:u w:val="single"/>
          <w:lang w:val="it-IT"/>
        </w:rPr>
      </w:pPr>
    </w:p>
    <w:p w:rsidR="00016D78" w:rsidRDefault="00836BC9">
      <w:pPr>
        <w:pStyle w:val="Standard"/>
        <w:numPr>
          <w:ilvl w:val="0"/>
          <w:numId w:val="123"/>
        </w:numPr>
        <w:tabs>
          <w:tab w:val="left" w:pos="284"/>
        </w:tabs>
        <w:jc w:val="both"/>
      </w:pPr>
      <w:r>
        <w:rPr>
          <w:rFonts w:ascii="Century Gothic" w:hAnsi="Century Gothic" w:cs="Century Gothic"/>
          <w:b/>
          <w:sz w:val="22"/>
          <w:szCs w:val="22"/>
          <w:lang w:val="it-IT"/>
        </w:rPr>
        <w:t>Inserimento graduale</w:t>
      </w:r>
      <w:r>
        <w:rPr>
          <w:rFonts w:ascii="Century Gothic" w:hAnsi="Century Gothic" w:cs="Century Gothic"/>
          <w:sz w:val="22"/>
          <w:szCs w:val="22"/>
          <w:lang w:val="it-IT"/>
        </w:rPr>
        <w:t xml:space="preserve"> per</w:t>
      </w:r>
      <w:r>
        <w:rPr>
          <w:rFonts w:ascii="Century Gothic" w:hAnsi="Century Gothic" w:cs="Century Gothic"/>
          <w:sz w:val="22"/>
          <w:szCs w:val="22"/>
          <w:lang w:val="it-IT"/>
        </w:rPr>
        <w:t xml:space="preserve"> permettere ai bambini di rimanere a scuola un periodo di tempo non troppo lungo e di adattarsi alla vita di comunità rispettando il più possibile i tempi individuali;</w:t>
      </w:r>
    </w:p>
    <w:p w:rsidR="00016D78" w:rsidRDefault="00836BC9">
      <w:pPr>
        <w:pStyle w:val="Standard"/>
        <w:numPr>
          <w:ilvl w:val="0"/>
          <w:numId w:val="124"/>
        </w:numPr>
        <w:tabs>
          <w:tab w:val="left" w:pos="284"/>
          <w:tab w:val="left" w:pos="644"/>
        </w:tabs>
        <w:jc w:val="both"/>
        <w:rPr>
          <w:sz w:val="22"/>
          <w:szCs w:val="22"/>
        </w:rPr>
      </w:pPr>
      <w:r>
        <w:rPr>
          <w:rFonts w:ascii="Century Gothic" w:hAnsi="Century Gothic" w:cs="Century Gothic"/>
          <w:b/>
          <w:sz w:val="22"/>
          <w:szCs w:val="22"/>
          <w:lang w:val="it-IT"/>
        </w:rPr>
        <w:t>Preparazione ed allestimento degli ambienti</w:t>
      </w:r>
      <w:r>
        <w:rPr>
          <w:rFonts w:ascii="Century Gothic" w:hAnsi="Century Gothic" w:cs="Century Gothic"/>
          <w:sz w:val="22"/>
          <w:szCs w:val="22"/>
          <w:lang w:val="it-IT"/>
        </w:rPr>
        <w:t xml:space="preserve"> affinché il bambino si trovi in un luogo   p</w:t>
      </w:r>
      <w:r>
        <w:rPr>
          <w:rFonts w:ascii="Century Gothic" w:hAnsi="Century Gothic" w:cs="Century Gothic"/>
          <w:sz w:val="22"/>
          <w:szCs w:val="22"/>
          <w:lang w:val="it-IT"/>
        </w:rPr>
        <w:t xml:space="preserve">iacevole   e rassicurante;      </w:t>
      </w:r>
    </w:p>
    <w:p w:rsidR="00016D78" w:rsidRDefault="00836BC9">
      <w:pPr>
        <w:pStyle w:val="Textbody"/>
        <w:numPr>
          <w:ilvl w:val="0"/>
          <w:numId w:val="124"/>
        </w:numPr>
        <w:tabs>
          <w:tab w:val="left" w:pos="-5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Predisposizione di situazioni educative favorevoli a garantire il legame e la continuità con </w:t>
      </w:r>
      <w:r>
        <w:rPr>
          <w:b/>
          <w:bCs/>
          <w:sz w:val="22"/>
          <w:szCs w:val="22"/>
        </w:rPr>
        <w:t>l '</w:t>
      </w:r>
      <w:r>
        <w:rPr>
          <w:b/>
          <w:sz w:val="22"/>
          <w:szCs w:val="22"/>
        </w:rPr>
        <w:t>ambiente familiare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e che contribuiscano a rendere più semplice e positiva l’esperienza del  distacco dalla famiglia,</w:t>
      </w:r>
      <w:r>
        <w:rPr>
          <w:sz w:val="22"/>
          <w:szCs w:val="22"/>
        </w:rPr>
        <w:t xml:space="preserve"> quali:</w:t>
      </w:r>
      <w:r>
        <w:rPr>
          <w:b/>
          <w:bCs/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                     </w:t>
      </w:r>
      <w:r>
        <w:rPr>
          <w:b/>
          <w:bCs/>
          <w:sz w:val="22"/>
          <w:szCs w:val="22"/>
        </w:rPr>
        <w:t xml:space="preserve">          </w:t>
      </w:r>
    </w:p>
    <w:p w:rsidR="00016D78" w:rsidRDefault="00836BC9">
      <w:pPr>
        <w:pStyle w:val="Standard"/>
        <w:tabs>
          <w:tab w:val="left" w:pos="927"/>
        </w:tabs>
        <w:jc w:val="both"/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>- consentire al bambino, nei primi giorni di scuola, di portare da casa oggetti e giocattoli che per lui abbiano un preciso significato e valore affettivo;</w:t>
      </w:r>
    </w:p>
    <w:p w:rsidR="00016D78" w:rsidRDefault="00836BC9">
      <w:pPr>
        <w:pStyle w:val="Standard"/>
        <w:tabs>
          <w:tab w:val="left" w:pos="927"/>
        </w:tabs>
        <w:jc w:val="both"/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 xml:space="preserve">- permettere ai genitori di trattenersi a </w:t>
      </w:r>
      <w:r>
        <w:rPr>
          <w:rFonts w:ascii="Century Gothic" w:hAnsi="Century Gothic" w:cs="Century Gothic"/>
          <w:sz w:val="22"/>
          <w:szCs w:val="22"/>
          <w:lang w:val="it-IT"/>
        </w:rPr>
        <w:t>scuola nella fascia oraria dalle 8.00 alle 8.45, nel caso sia necessario, affinché il bambino si senta rassicurato.</w:t>
      </w:r>
    </w:p>
    <w:p w:rsidR="00016D78" w:rsidRDefault="00836BC9">
      <w:pPr>
        <w:pStyle w:val="Standard"/>
        <w:numPr>
          <w:ilvl w:val="0"/>
          <w:numId w:val="124"/>
        </w:numPr>
        <w:tabs>
          <w:tab w:val="left" w:pos="644"/>
        </w:tabs>
        <w:rPr>
          <w:sz w:val="22"/>
          <w:szCs w:val="22"/>
        </w:rPr>
      </w:pPr>
      <w:r>
        <w:rPr>
          <w:rFonts w:ascii="Century Gothic" w:hAnsi="Century Gothic" w:cs="Century Gothic"/>
          <w:b/>
          <w:sz w:val="22"/>
          <w:szCs w:val="22"/>
          <w:lang w:val="it-IT"/>
        </w:rPr>
        <w:t xml:space="preserve"> Definizione, da parte del personale educativo, delle modalità di accoglienza</w:t>
      </w:r>
      <w:r>
        <w:rPr>
          <w:rFonts w:ascii="Century Gothic" w:hAnsi="Century Gothic" w:cs="Century Gothic"/>
          <w:sz w:val="22"/>
          <w:szCs w:val="22"/>
          <w:lang w:val="it-IT"/>
        </w:rPr>
        <w:t xml:space="preserve"> dei bambini    nuovi e  delle occasioni di incontro tra quest</w:t>
      </w:r>
      <w:r>
        <w:rPr>
          <w:rFonts w:ascii="Century Gothic" w:hAnsi="Century Gothic" w:cs="Century Gothic"/>
          <w:sz w:val="22"/>
          <w:szCs w:val="22"/>
          <w:lang w:val="it-IT"/>
        </w:rPr>
        <w:t>i ultimi, gli adulti e gli altri bambini.</w:t>
      </w:r>
    </w:p>
    <w:p w:rsidR="00016D78" w:rsidRDefault="00836BC9">
      <w:pPr>
        <w:pStyle w:val="Textbody"/>
        <w:numPr>
          <w:ilvl w:val="0"/>
          <w:numId w:val="124"/>
        </w:numPr>
        <w:tabs>
          <w:tab w:val="left" w:pos="644"/>
        </w:tabs>
        <w:rPr>
          <w:sz w:val="22"/>
          <w:szCs w:val="22"/>
        </w:rPr>
      </w:pPr>
      <w:r>
        <w:rPr>
          <w:b/>
          <w:sz w:val="22"/>
          <w:szCs w:val="22"/>
        </w:rPr>
        <w:t>Proposta di attività piacevoli e coinvolgenti</w:t>
      </w:r>
      <w:r>
        <w:rPr>
          <w:sz w:val="22"/>
          <w:szCs w:val="22"/>
        </w:rPr>
        <w:t>, al fine di stimolare interesse e la curiosità dei bambini per i primi giorni di scuola, quali:</w:t>
      </w:r>
    </w:p>
    <w:p w:rsidR="00016D78" w:rsidRDefault="00836BC9">
      <w:pPr>
        <w:pStyle w:val="Standard"/>
        <w:jc w:val="both"/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 xml:space="preserve">           -  esplorazione giocosa degli ambienti;</w:t>
      </w:r>
    </w:p>
    <w:p w:rsidR="00016D78" w:rsidRDefault="00836BC9">
      <w:pPr>
        <w:pStyle w:val="Standard"/>
        <w:jc w:val="both"/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 xml:space="preserve">           -  giochi </w:t>
      </w:r>
      <w:r>
        <w:rPr>
          <w:rFonts w:ascii="Century Gothic" w:hAnsi="Century Gothic" w:cs="Century Gothic"/>
          <w:sz w:val="22"/>
          <w:szCs w:val="22"/>
          <w:lang w:val="it-IT"/>
        </w:rPr>
        <w:t>cantati e di movimento;</w:t>
      </w:r>
    </w:p>
    <w:p w:rsidR="00016D78" w:rsidRDefault="00836BC9">
      <w:pPr>
        <w:pStyle w:val="Textbody"/>
        <w:rPr>
          <w:sz w:val="22"/>
          <w:szCs w:val="22"/>
        </w:rPr>
      </w:pPr>
      <w:r>
        <w:rPr>
          <w:sz w:val="22"/>
          <w:szCs w:val="22"/>
        </w:rPr>
        <w:t xml:space="preserve">           -  attività di pasticciamento e di manipolazione con diversi materiali;</w:t>
      </w:r>
    </w:p>
    <w:p w:rsidR="00016D78" w:rsidRDefault="00836BC9">
      <w:pPr>
        <w:pStyle w:val="Textbody"/>
        <w:rPr>
          <w:sz w:val="22"/>
          <w:szCs w:val="22"/>
        </w:rPr>
      </w:pPr>
      <w:r>
        <w:rPr>
          <w:sz w:val="22"/>
          <w:szCs w:val="22"/>
        </w:rPr>
        <w:t xml:space="preserve">           -  giochi imitativi “per far finta di...” nei vari angoli allestiti in sezione;</w:t>
      </w:r>
    </w:p>
    <w:p w:rsidR="00016D78" w:rsidRDefault="00836BC9">
      <w:pPr>
        <w:pStyle w:val="Standard"/>
        <w:jc w:val="both"/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 xml:space="preserve">           -  attività ludiche, libere e/o guidate, in sal</w:t>
      </w:r>
      <w:r>
        <w:rPr>
          <w:rFonts w:ascii="Century Gothic" w:hAnsi="Century Gothic" w:cs="Century Gothic"/>
          <w:sz w:val="22"/>
          <w:szCs w:val="22"/>
          <w:lang w:val="it-IT"/>
        </w:rPr>
        <w:t>one e nel giardino;</w:t>
      </w:r>
    </w:p>
    <w:p w:rsidR="00016D78" w:rsidRDefault="00836BC9">
      <w:pPr>
        <w:pStyle w:val="Textbody"/>
        <w:rPr>
          <w:sz w:val="22"/>
          <w:szCs w:val="22"/>
        </w:rPr>
      </w:pPr>
      <w:r>
        <w:rPr>
          <w:sz w:val="22"/>
          <w:szCs w:val="22"/>
        </w:rPr>
        <w:t xml:space="preserve">           -  ascolto e/o visione di storie, filmati, canzoni;</w:t>
      </w:r>
    </w:p>
    <w:p w:rsidR="00016D78" w:rsidRDefault="00836BC9">
      <w:pPr>
        <w:pStyle w:val="Textbody"/>
        <w:rPr>
          <w:sz w:val="22"/>
          <w:szCs w:val="22"/>
        </w:rPr>
      </w:pPr>
      <w:r>
        <w:rPr>
          <w:sz w:val="22"/>
          <w:szCs w:val="22"/>
        </w:rPr>
        <w:t xml:space="preserve">           -  drammatizzazioni, animazioni, burattini…ecc</w:t>
      </w:r>
    </w:p>
    <w:p w:rsidR="00016D78" w:rsidRDefault="00016D78">
      <w:pPr>
        <w:pStyle w:val="Textbody"/>
        <w:tabs>
          <w:tab w:val="left" w:pos="720"/>
        </w:tabs>
        <w:rPr>
          <w:b/>
          <w:sz w:val="20"/>
        </w:rPr>
      </w:pPr>
    </w:p>
    <w:p w:rsidR="00016D78" w:rsidRDefault="00836BC9">
      <w:pPr>
        <w:pStyle w:val="Textbody"/>
        <w:numPr>
          <w:ilvl w:val="0"/>
          <w:numId w:val="124"/>
        </w:numPr>
        <w:tabs>
          <w:tab w:val="left" w:pos="720"/>
        </w:tabs>
      </w:pPr>
      <w:r>
        <w:rPr>
          <w:b/>
          <w:sz w:val="22"/>
          <w:szCs w:val="22"/>
        </w:rPr>
        <w:t>Colloqui individuali tra genitori ed insegnanti per i bambini nuovi iscritti</w:t>
      </w:r>
      <w:r>
        <w:rPr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secondo le seguenti modalità:</w:t>
      </w:r>
    </w:p>
    <w:p w:rsidR="00016D78" w:rsidRDefault="00016D78">
      <w:pPr>
        <w:pStyle w:val="Textbody"/>
        <w:tabs>
          <w:tab w:val="left" w:pos="720"/>
        </w:tabs>
        <w:rPr>
          <w:sz w:val="22"/>
          <w:szCs w:val="22"/>
        </w:rPr>
      </w:pPr>
    </w:p>
    <w:p w:rsidR="00016D78" w:rsidRDefault="00836BC9">
      <w:pPr>
        <w:pStyle w:val="Textbody"/>
        <w:tabs>
          <w:tab w:val="left" w:pos="1494"/>
        </w:tabs>
        <w:ind w:left="567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u w:val="single"/>
        </w:rPr>
        <w:t>Per i genitori dei bambini nati nel 2012 e per i bambini nuovi iscritti di qualunque età:</w:t>
      </w:r>
    </w:p>
    <w:p w:rsidR="00016D78" w:rsidRDefault="00836BC9">
      <w:pPr>
        <w:pStyle w:val="Textbody"/>
        <w:tabs>
          <w:tab w:val="left" w:pos="1494"/>
        </w:tabs>
        <w:ind w:left="567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b/>
          <w:sz w:val="22"/>
          <w:szCs w:val="22"/>
          <w:u w:val="single"/>
        </w:rPr>
        <w:t>GIOVEDI 17 settembre a partire  dalle ore 14,00 per le sezioni A,B,C</w:t>
      </w:r>
    </w:p>
    <w:p w:rsidR="00016D78" w:rsidRDefault="00016D78">
      <w:pPr>
        <w:pStyle w:val="Textbody"/>
        <w:tabs>
          <w:tab w:val="left" w:pos="927"/>
        </w:tabs>
        <w:rPr>
          <w:b/>
          <w:sz w:val="22"/>
          <w:szCs w:val="22"/>
        </w:rPr>
      </w:pPr>
    </w:p>
    <w:p w:rsidR="00016D78" w:rsidRDefault="00836BC9">
      <w:pPr>
        <w:pStyle w:val="Standard"/>
        <w:jc w:val="center"/>
        <w:rPr>
          <w:rFonts w:ascii="Century Gothic" w:hAnsi="Century Gothic" w:cs="Century Gothic"/>
          <w:b/>
          <w:sz w:val="22"/>
          <w:szCs w:val="22"/>
          <w:u w:val="single"/>
          <w:lang w:val="it-IT"/>
        </w:rPr>
      </w:pPr>
      <w:r>
        <w:rPr>
          <w:rFonts w:ascii="Century Gothic" w:hAnsi="Century Gothic" w:cs="Century Gothic"/>
          <w:b/>
          <w:sz w:val="22"/>
          <w:szCs w:val="22"/>
          <w:u w:val="single"/>
          <w:lang w:val="it-IT"/>
        </w:rPr>
        <w:t>Verifica</w:t>
      </w:r>
    </w:p>
    <w:p w:rsidR="00016D78" w:rsidRDefault="00016D78">
      <w:pPr>
        <w:pStyle w:val="Standard"/>
        <w:jc w:val="center"/>
        <w:rPr>
          <w:rFonts w:ascii="Century Gothic" w:hAnsi="Century Gothic" w:cs="Century Gothic"/>
          <w:b/>
          <w:sz w:val="16"/>
          <w:lang w:val="it-IT"/>
        </w:rPr>
      </w:pPr>
    </w:p>
    <w:p w:rsidR="00016D78" w:rsidRDefault="00016D78">
      <w:pPr>
        <w:pStyle w:val="Standard"/>
        <w:jc w:val="center"/>
        <w:rPr>
          <w:rFonts w:ascii="Century Gothic" w:hAnsi="Century Gothic" w:cs="Century Gothic"/>
          <w:b/>
          <w:sz w:val="16"/>
          <w:lang w:val="it-IT"/>
        </w:rPr>
      </w:pPr>
    </w:p>
    <w:p w:rsidR="00016D78" w:rsidRDefault="00836BC9">
      <w:pPr>
        <w:pStyle w:val="Standard"/>
        <w:numPr>
          <w:ilvl w:val="0"/>
          <w:numId w:val="125"/>
        </w:numPr>
        <w:tabs>
          <w:tab w:val="left" w:pos="876"/>
        </w:tabs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 xml:space="preserve">Osservazione dei bambini e del loro </w:t>
      </w:r>
      <w:r>
        <w:rPr>
          <w:rFonts w:ascii="Century Gothic" w:hAnsi="Century Gothic" w:cs="Century Gothic"/>
          <w:sz w:val="22"/>
          <w:szCs w:val="22"/>
          <w:lang w:val="it-IT"/>
        </w:rPr>
        <w:t>comportamento</w:t>
      </w:r>
    </w:p>
    <w:p w:rsidR="00016D78" w:rsidRDefault="00836BC9">
      <w:pPr>
        <w:pStyle w:val="Standard"/>
        <w:numPr>
          <w:ilvl w:val="0"/>
          <w:numId w:val="125"/>
        </w:numPr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>Confronto tra insegnanti e genitori  al colloquio individuale</w:t>
      </w:r>
    </w:p>
    <w:p w:rsidR="00016D78" w:rsidRDefault="00836BC9">
      <w:pPr>
        <w:pStyle w:val="Standard"/>
        <w:numPr>
          <w:ilvl w:val="0"/>
          <w:numId w:val="125"/>
        </w:numPr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>Confronto fra le insegnanti e tutto il personale scolastico</w:t>
      </w:r>
    </w:p>
    <w:p w:rsidR="00016D78" w:rsidRDefault="00016D78">
      <w:pPr>
        <w:pStyle w:val="Titolo1"/>
        <w:tabs>
          <w:tab w:val="left" w:pos="1996"/>
        </w:tabs>
        <w:rPr>
          <w:rFonts w:ascii="Century Gothic" w:hAnsi="Century Gothic" w:cs="Century Gothic"/>
          <w:sz w:val="22"/>
          <w:szCs w:val="22"/>
        </w:rPr>
      </w:pPr>
    </w:p>
    <w:p w:rsidR="00016D78" w:rsidRDefault="00016D78">
      <w:pPr>
        <w:pStyle w:val="Standard"/>
        <w:rPr>
          <w:lang w:val="it-IT"/>
        </w:rPr>
      </w:pPr>
    </w:p>
    <w:p w:rsidR="00016D78" w:rsidRDefault="00016D78">
      <w:pPr>
        <w:pStyle w:val="Standard"/>
        <w:rPr>
          <w:lang w:val="it-IT"/>
        </w:rPr>
      </w:pPr>
    </w:p>
    <w:p w:rsidR="00016D78" w:rsidRDefault="00016D78">
      <w:pPr>
        <w:pStyle w:val="Standard"/>
        <w:rPr>
          <w:lang w:val="it-IT"/>
        </w:rPr>
      </w:pPr>
    </w:p>
    <w:p w:rsidR="00016D78" w:rsidRDefault="00016D78">
      <w:pPr>
        <w:pStyle w:val="Standard"/>
        <w:rPr>
          <w:lang w:val="it-IT"/>
        </w:rPr>
      </w:pPr>
    </w:p>
    <w:p w:rsidR="00016D78" w:rsidRDefault="00016D78">
      <w:pPr>
        <w:pStyle w:val="Standard"/>
        <w:rPr>
          <w:lang w:val="it-IT"/>
        </w:rPr>
      </w:pPr>
    </w:p>
    <w:p w:rsidR="00016D78" w:rsidRDefault="00016D78">
      <w:pPr>
        <w:pStyle w:val="Standard"/>
        <w:rPr>
          <w:lang w:val="it-IT"/>
        </w:rPr>
      </w:pPr>
    </w:p>
    <w:p w:rsidR="00016D78" w:rsidRDefault="00016D78">
      <w:pPr>
        <w:pStyle w:val="Standard"/>
        <w:rPr>
          <w:lang w:val="it-IT"/>
        </w:rPr>
      </w:pPr>
    </w:p>
    <w:p w:rsidR="00016D78" w:rsidRDefault="00016D78">
      <w:pPr>
        <w:pStyle w:val="Standard"/>
        <w:rPr>
          <w:lang w:val="it-IT"/>
        </w:rPr>
      </w:pPr>
    </w:p>
    <w:p w:rsidR="00016D78" w:rsidRDefault="00016D78">
      <w:pPr>
        <w:pStyle w:val="Standard"/>
        <w:rPr>
          <w:lang w:val="it-IT"/>
        </w:rPr>
      </w:pPr>
    </w:p>
    <w:p w:rsidR="00016D78" w:rsidRDefault="00016D78">
      <w:pPr>
        <w:pStyle w:val="Standard"/>
        <w:rPr>
          <w:lang w:val="it-IT"/>
        </w:rPr>
      </w:pPr>
    </w:p>
    <w:p w:rsidR="00016D78" w:rsidRDefault="00016D78">
      <w:pPr>
        <w:pStyle w:val="Standard"/>
        <w:rPr>
          <w:lang w:val="it-IT"/>
        </w:rPr>
      </w:pPr>
    </w:p>
    <w:p w:rsidR="00016D78" w:rsidRDefault="00016D78">
      <w:pPr>
        <w:pStyle w:val="Standard"/>
        <w:rPr>
          <w:lang w:val="it-IT"/>
        </w:rPr>
      </w:pPr>
    </w:p>
    <w:p w:rsidR="00016D78" w:rsidRDefault="00016D78">
      <w:pPr>
        <w:pStyle w:val="Standard"/>
        <w:rPr>
          <w:lang w:val="it-IT"/>
        </w:rPr>
      </w:pPr>
    </w:p>
    <w:p w:rsidR="00016D78" w:rsidRDefault="00016D78">
      <w:pPr>
        <w:pStyle w:val="Standard"/>
        <w:rPr>
          <w:lang w:val="it-IT"/>
        </w:rPr>
      </w:pPr>
    </w:p>
    <w:p w:rsidR="00016D78" w:rsidRDefault="00016D78">
      <w:pPr>
        <w:pStyle w:val="Standard"/>
        <w:rPr>
          <w:lang w:val="it-IT"/>
        </w:rPr>
      </w:pPr>
    </w:p>
    <w:p w:rsidR="00016D78" w:rsidRDefault="00016D78">
      <w:pPr>
        <w:pStyle w:val="Standard"/>
        <w:rPr>
          <w:lang w:val="it-IT"/>
        </w:rPr>
      </w:pPr>
    </w:p>
    <w:p w:rsidR="00016D78" w:rsidRDefault="00016D78">
      <w:pPr>
        <w:pStyle w:val="Standard"/>
        <w:rPr>
          <w:lang w:val="it-IT"/>
        </w:rPr>
      </w:pPr>
    </w:p>
    <w:p w:rsidR="00016D78" w:rsidRDefault="00016D78">
      <w:pPr>
        <w:pStyle w:val="Standard"/>
        <w:jc w:val="center"/>
        <w:rPr>
          <w:rFonts w:ascii="Arial" w:hAnsi="Arial" w:cs="Arial Rounded MT Bold"/>
          <w:b/>
          <w:sz w:val="28"/>
          <w:szCs w:val="28"/>
          <w:lang w:val="it-IT"/>
        </w:rPr>
      </w:pPr>
    </w:p>
    <w:p w:rsidR="00016D78" w:rsidRDefault="00836BC9">
      <w:pPr>
        <w:pStyle w:val="Standard"/>
        <w:jc w:val="center"/>
        <w:rPr>
          <w:rFonts w:ascii="Arial" w:hAnsi="Arial" w:cs="Arial Rounded MT Bold"/>
          <w:b/>
          <w:sz w:val="28"/>
          <w:szCs w:val="28"/>
          <w:lang w:val="it-IT"/>
        </w:rPr>
      </w:pPr>
      <w:r>
        <w:rPr>
          <w:rFonts w:ascii="Arial" w:hAnsi="Arial" w:cs="Arial Rounded MT Bold"/>
          <w:b/>
          <w:sz w:val="28"/>
          <w:szCs w:val="28"/>
          <w:lang w:val="it-IT"/>
        </w:rPr>
        <w:t>PROGETTO “AMBIENTE”</w:t>
      </w:r>
    </w:p>
    <w:p w:rsidR="00016D78" w:rsidRDefault="00016D78">
      <w:pPr>
        <w:pStyle w:val="Standard"/>
        <w:ind w:left="1276" w:firstLine="567"/>
        <w:rPr>
          <w:rFonts w:ascii="Century Gothic" w:hAnsi="Century Gothic" w:cs="Century Gothic"/>
          <w:b/>
          <w:sz w:val="22"/>
          <w:szCs w:val="22"/>
          <w:lang w:val="it-IT"/>
        </w:rPr>
      </w:pPr>
    </w:p>
    <w:p w:rsidR="00016D78" w:rsidRDefault="00836BC9">
      <w:pPr>
        <w:pStyle w:val="Standard"/>
        <w:tabs>
          <w:tab w:val="left" w:pos="2527"/>
        </w:tabs>
        <w:ind w:left="1224" w:firstLine="553"/>
      </w:pPr>
      <w:r>
        <w:rPr>
          <w:rFonts w:ascii="Century Gothic" w:hAnsi="Century Gothic" w:cs="Century Gothic"/>
          <w:b/>
          <w:iCs/>
          <w:sz w:val="22"/>
          <w:szCs w:val="22"/>
          <w:lang w:val="it-IT"/>
        </w:rPr>
        <w:t xml:space="preserve">                                         </w:t>
      </w:r>
      <w:r>
        <w:rPr>
          <w:rFonts w:ascii="Century Gothic" w:hAnsi="Century Gothic" w:cs="Century Gothic"/>
          <w:b/>
          <w:iCs/>
          <w:sz w:val="22"/>
          <w:szCs w:val="22"/>
          <w:u w:val="single"/>
          <w:lang w:val="it-IT"/>
        </w:rPr>
        <w:t>Motivazione</w:t>
      </w:r>
    </w:p>
    <w:p w:rsidR="00016D78" w:rsidRDefault="00836BC9">
      <w:pPr>
        <w:pStyle w:val="Standard"/>
        <w:ind w:left="567"/>
        <w:jc w:val="both"/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>Fin dalla Scuola dell'</w:t>
      </w:r>
      <w:r>
        <w:rPr>
          <w:rFonts w:ascii="Century Gothic" w:hAnsi="Century Gothic" w:cs="Century Gothic"/>
          <w:sz w:val="22"/>
          <w:szCs w:val="22"/>
          <w:lang w:val="it-IT"/>
        </w:rPr>
        <w:t>Infanzia l'educazione ambientale è un'attività essenziale poiché mira alla formazione di coloro che saranno i futuri cittadini consapevoli del valore dell'ambiente e della necessità della sua salvaguardia. Attraverso l'esplorazione della crealtà circostant</w:t>
      </w:r>
      <w:r>
        <w:rPr>
          <w:rFonts w:ascii="Century Gothic" w:hAnsi="Century Gothic" w:cs="Century Gothic"/>
          <w:sz w:val="22"/>
          <w:szCs w:val="22"/>
          <w:lang w:val="it-IT"/>
        </w:rPr>
        <w:t>e (casa, scuola, territorio naturale ed artificiale) il bambino acquisisce competenze sempre piu ampie. L'interazione ed i rapporti quotidiani coi compagni e con gli adulti permettono ai bambini di intuire la necessità di seguire norme di comportamento com</w:t>
      </w:r>
      <w:r>
        <w:rPr>
          <w:rFonts w:ascii="Century Gothic" w:hAnsi="Century Gothic" w:cs="Century Gothic"/>
          <w:sz w:val="22"/>
          <w:szCs w:val="22"/>
          <w:lang w:val="it-IT"/>
        </w:rPr>
        <w:t>uni per “star bene” nell ambiente in cui si vive.</w:t>
      </w:r>
    </w:p>
    <w:p w:rsidR="00016D78" w:rsidRDefault="00836BC9">
      <w:pPr>
        <w:pStyle w:val="Standard"/>
        <w:ind w:left="567"/>
        <w:jc w:val="both"/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 xml:space="preserve">L'intervento educativo della scuola, mediante una pedagogia attiva che valorizza l'esperienza, l' esplorazione, il rapporto coi coetanei, la natura, gli oggetti, l arte, il territorio, risulta fondamentale </w:t>
      </w:r>
      <w:r>
        <w:rPr>
          <w:rFonts w:ascii="Century Gothic" w:hAnsi="Century Gothic" w:cs="Century Gothic"/>
          <w:sz w:val="22"/>
          <w:szCs w:val="22"/>
          <w:lang w:val="it-IT"/>
        </w:rPr>
        <w:t>affinchè il bambino possa integrare i diversi aspetti della realtà e riflettere sui comportamenti corretti per la tutela dell 'ambiente e delle sue risorse.</w:t>
      </w:r>
    </w:p>
    <w:p w:rsidR="00016D78" w:rsidRDefault="00836BC9">
      <w:pPr>
        <w:pStyle w:val="Standard"/>
        <w:ind w:left="567"/>
        <w:jc w:val="both"/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>La scuola può fare molto per educare i bambinbi al senso di responsabilità, mediante l assunzione d</w:t>
      </w:r>
      <w:r>
        <w:rPr>
          <w:rFonts w:ascii="Century Gothic" w:hAnsi="Century Gothic" w:cs="Century Gothic"/>
          <w:sz w:val="22"/>
          <w:szCs w:val="22"/>
          <w:lang w:val="it-IT"/>
        </w:rPr>
        <w:t>i “buone pratiche” di vita  per uno “sviluppo sostenibile” e per divenire “cittadini attivi e consapevoli”.</w:t>
      </w:r>
    </w:p>
    <w:p w:rsidR="00016D78" w:rsidRDefault="00836BC9">
      <w:pPr>
        <w:pStyle w:val="Standard"/>
        <w:ind w:left="567"/>
        <w:jc w:val="center"/>
        <w:rPr>
          <w:sz w:val="22"/>
          <w:szCs w:val="22"/>
          <w:u w:val="single"/>
        </w:rPr>
      </w:pPr>
      <w:r>
        <w:rPr>
          <w:rFonts w:ascii="Century Gothic" w:hAnsi="Century Gothic" w:cs="Century Gothic"/>
          <w:b/>
          <w:sz w:val="22"/>
          <w:szCs w:val="22"/>
          <w:u w:val="single"/>
          <w:lang w:val="it-IT"/>
        </w:rPr>
        <w:t xml:space="preserve">Finalità ed </w:t>
      </w:r>
      <w:r>
        <w:rPr>
          <w:rFonts w:ascii="Century Gothic" w:hAnsi="Century Gothic" w:cs="Century Gothic"/>
          <w:b/>
          <w:iCs/>
          <w:sz w:val="22"/>
          <w:szCs w:val="22"/>
          <w:u w:val="single"/>
        </w:rPr>
        <w:t>Obiettivi</w:t>
      </w:r>
    </w:p>
    <w:p w:rsidR="00016D78" w:rsidRDefault="00836BC9">
      <w:pPr>
        <w:pStyle w:val="Standard"/>
        <w:numPr>
          <w:ilvl w:val="0"/>
          <w:numId w:val="126"/>
        </w:numPr>
        <w:tabs>
          <w:tab w:val="left" w:pos="1854"/>
        </w:tabs>
        <w:ind w:left="927"/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>Sviluppare la capacità di osservazione, esplorazione della realtà naturale ed artificiale che ci circonda</w:t>
      </w:r>
    </w:p>
    <w:p w:rsidR="00016D78" w:rsidRDefault="00836BC9">
      <w:pPr>
        <w:pStyle w:val="Standard"/>
        <w:numPr>
          <w:ilvl w:val="0"/>
          <w:numId w:val="38"/>
        </w:numPr>
        <w:tabs>
          <w:tab w:val="left" w:pos="1854"/>
        </w:tabs>
        <w:ind w:left="927"/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 xml:space="preserve">Favorire </w:t>
      </w:r>
      <w:r>
        <w:rPr>
          <w:rFonts w:ascii="Century Gothic" w:hAnsi="Century Gothic" w:cs="Century Gothic"/>
          <w:sz w:val="22"/>
          <w:szCs w:val="22"/>
          <w:lang w:val="it-IT"/>
        </w:rPr>
        <w:t>atteggiamenti ed abilità di tipo scientifico anche per mezzo della formulazione di ipotesi e verifica attraverso il confronto con la realtà</w:t>
      </w:r>
    </w:p>
    <w:p w:rsidR="00016D78" w:rsidRDefault="00836BC9">
      <w:pPr>
        <w:pStyle w:val="Standard"/>
        <w:numPr>
          <w:ilvl w:val="0"/>
          <w:numId w:val="38"/>
        </w:numPr>
        <w:tabs>
          <w:tab w:val="left" w:pos="1854"/>
        </w:tabs>
        <w:ind w:left="927"/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>Favorire l'osservazione del proprio corpo, degli organismi viventi nei loro ambienti e dei fenomeni naturali</w:t>
      </w:r>
    </w:p>
    <w:p w:rsidR="00016D78" w:rsidRDefault="00836BC9">
      <w:pPr>
        <w:pStyle w:val="Standard"/>
        <w:numPr>
          <w:ilvl w:val="0"/>
          <w:numId w:val="127"/>
        </w:numPr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>Interiorizzare atteggiamenti di rispetto verso l'ambiente naturale ed artificiale</w:t>
      </w:r>
    </w:p>
    <w:p w:rsidR="00016D78" w:rsidRDefault="00836BC9">
      <w:pPr>
        <w:pStyle w:val="Standard"/>
        <w:numPr>
          <w:ilvl w:val="0"/>
          <w:numId w:val="65"/>
        </w:numPr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>Osservare ed esplorare l'ambiente usando diversi canali sensoriali</w:t>
      </w:r>
    </w:p>
    <w:p w:rsidR="00016D78" w:rsidRDefault="00836BC9">
      <w:pPr>
        <w:pStyle w:val="Standard"/>
        <w:numPr>
          <w:ilvl w:val="0"/>
          <w:numId w:val="38"/>
        </w:numPr>
        <w:tabs>
          <w:tab w:val="left" w:pos="1854"/>
        </w:tabs>
        <w:ind w:left="927"/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>Elaborare e verificare previsioni, anticipazioni, ipotesi</w:t>
      </w:r>
    </w:p>
    <w:p w:rsidR="00016D78" w:rsidRDefault="00836BC9">
      <w:pPr>
        <w:pStyle w:val="Standard"/>
        <w:numPr>
          <w:ilvl w:val="0"/>
          <w:numId w:val="38"/>
        </w:numPr>
        <w:tabs>
          <w:tab w:val="left" w:pos="1854"/>
        </w:tabs>
        <w:ind w:left="927"/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>Adottare atteggiamenti di salvaguardia e cura nei</w:t>
      </w:r>
      <w:r>
        <w:rPr>
          <w:rFonts w:ascii="Century Gothic" w:hAnsi="Century Gothic" w:cs="Century Gothic"/>
          <w:sz w:val="22"/>
          <w:szCs w:val="22"/>
          <w:lang w:val="it-IT"/>
        </w:rPr>
        <w:t xml:space="preserve"> confronti della natura</w:t>
      </w:r>
    </w:p>
    <w:p w:rsidR="00016D78" w:rsidRDefault="00836BC9">
      <w:pPr>
        <w:pStyle w:val="Standard"/>
        <w:numPr>
          <w:ilvl w:val="0"/>
          <w:numId w:val="38"/>
        </w:numPr>
        <w:tabs>
          <w:tab w:val="left" w:pos="1854"/>
        </w:tabs>
        <w:ind w:left="927"/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>Osservare ed analizzare alcuni elementi degli ambienti creati dall'uomo, con particolare riguardo alle norma che regolano i comportamenti da adottare nella strada (educazione stradale)</w:t>
      </w:r>
    </w:p>
    <w:p w:rsidR="00016D78" w:rsidRDefault="00836BC9">
      <w:pPr>
        <w:pStyle w:val="Standard"/>
        <w:ind w:left="567"/>
        <w:jc w:val="center"/>
        <w:rPr>
          <w:rFonts w:ascii="Century Gothic" w:hAnsi="Century Gothic" w:cs="Century Gothic"/>
          <w:b/>
          <w:sz w:val="22"/>
          <w:szCs w:val="22"/>
          <w:lang w:val="it-IT"/>
        </w:rPr>
      </w:pPr>
      <w:r>
        <w:rPr>
          <w:rFonts w:ascii="Century Gothic" w:hAnsi="Century Gothic" w:cs="Century Gothic"/>
          <w:b/>
          <w:iCs/>
          <w:sz w:val="22"/>
          <w:szCs w:val="22"/>
          <w:lang w:val="it-IT"/>
        </w:rPr>
        <w:t xml:space="preserve"> </w:t>
      </w:r>
      <w:r>
        <w:rPr>
          <w:rFonts w:ascii="Century Gothic" w:hAnsi="Century Gothic" w:cs="Century Gothic"/>
          <w:b/>
          <w:iCs/>
          <w:sz w:val="22"/>
          <w:szCs w:val="22"/>
          <w:u w:val="single"/>
          <w:lang w:val="it-IT"/>
        </w:rPr>
        <w:t>Modalità organizzative</w:t>
      </w:r>
    </w:p>
    <w:p w:rsidR="00016D78" w:rsidRDefault="00836BC9">
      <w:pPr>
        <w:pStyle w:val="Standard"/>
        <w:ind w:left="567"/>
        <w:rPr>
          <w:sz w:val="22"/>
          <w:szCs w:val="22"/>
        </w:rPr>
      </w:pPr>
      <w:r>
        <w:rPr>
          <w:rFonts w:ascii="Century Gothic" w:hAnsi="Century Gothic" w:cs="Century Gothic"/>
          <w:b/>
          <w:sz w:val="22"/>
          <w:szCs w:val="22"/>
          <w:lang w:val="it-IT"/>
        </w:rPr>
        <w:t xml:space="preserve">Partecipanti : </w:t>
      </w:r>
      <w:r>
        <w:rPr>
          <w:rFonts w:ascii="Century Gothic" w:hAnsi="Century Gothic" w:cs="Century Gothic"/>
          <w:sz w:val="22"/>
          <w:szCs w:val="22"/>
          <w:lang w:val="it-IT"/>
        </w:rPr>
        <w:t>Insegna</w:t>
      </w:r>
      <w:r>
        <w:rPr>
          <w:rFonts w:ascii="Century Gothic" w:hAnsi="Century Gothic" w:cs="Century Gothic"/>
          <w:sz w:val="22"/>
          <w:szCs w:val="22"/>
          <w:lang w:val="it-IT"/>
        </w:rPr>
        <w:t>nti e</w:t>
      </w:r>
      <w:r>
        <w:rPr>
          <w:rFonts w:ascii="Century Gothic" w:hAnsi="Century Gothic" w:cs="Century Gothic"/>
          <w:b/>
          <w:sz w:val="22"/>
          <w:szCs w:val="22"/>
          <w:lang w:val="it-IT"/>
        </w:rPr>
        <w:t xml:space="preserve"> </w:t>
      </w:r>
      <w:r>
        <w:rPr>
          <w:rFonts w:ascii="Century Gothic" w:hAnsi="Century Gothic" w:cs="Century Gothic"/>
          <w:sz w:val="22"/>
          <w:szCs w:val="22"/>
          <w:lang w:val="it-IT"/>
        </w:rPr>
        <w:t>Bambini delle sezioni A, B,C; Genitori dei bambini</w:t>
      </w:r>
    </w:p>
    <w:p w:rsidR="00016D78" w:rsidRDefault="00836BC9">
      <w:pPr>
        <w:pStyle w:val="Standard"/>
        <w:ind w:left="567"/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 xml:space="preserve">                        Polizia Municipale/Pubblica Assistenza/Pompieri volontari/Carabinieri</w:t>
      </w:r>
    </w:p>
    <w:p w:rsidR="00016D78" w:rsidRDefault="00836BC9">
      <w:pPr>
        <w:pStyle w:val="Standard"/>
        <w:ind w:left="567"/>
        <w:rPr>
          <w:sz w:val="22"/>
          <w:szCs w:val="22"/>
        </w:rPr>
      </w:pPr>
      <w:r>
        <w:rPr>
          <w:rFonts w:ascii="Century Gothic" w:hAnsi="Century Gothic" w:cs="Century Gothic"/>
          <w:b/>
          <w:sz w:val="22"/>
          <w:szCs w:val="22"/>
          <w:lang w:val="it-IT"/>
        </w:rPr>
        <w:t xml:space="preserve">Tempi :  </w:t>
      </w:r>
      <w:r>
        <w:rPr>
          <w:rFonts w:ascii="Century Gothic" w:hAnsi="Century Gothic" w:cs="Century Gothic"/>
          <w:sz w:val="22"/>
          <w:szCs w:val="22"/>
          <w:lang w:val="it-IT"/>
        </w:rPr>
        <w:t>Da ottobre a maggio (in orario antimeridiano e pomeridiano)</w:t>
      </w:r>
    </w:p>
    <w:p w:rsidR="00016D78" w:rsidRDefault="00836BC9">
      <w:pPr>
        <w:pStyle w:val="Standard"/>
        <w:ind w:left="2507" w:hanging="1974"/>
        <w:rPr>
          <w:sz w:val="22"/>
          <w:szCs w:val="22"/>
        </w:rPr>
      </w:pPr>
      <w:r>
        <w:rPr>
          <w:rFonts w:ascii="Century Gothic" w:hAnsi="Century Gothic" w:cs="Century Gothic"/>
          <w:b/>
          <w:bCs/>
          <w:sz w:val="22"/>
          <w:szCs w:val="22"/>
          <w:lang w:val="it-IT"/>
        </w:rPr>
        <w:t xml:space="preserve">Spazi : </w:t>
      </w:r>
      <w:r>
        <w:rPr>
          <w:rFonts w:ascii="Century Gothic" w:hAnsi="Century Gothic" w:cs="Century Gothic"/>
          <w:sz w:val="22"/>
          <w:szCs w:val="22"/>
          <w:lang w:val="it-IT"/>
        </w:rPr>
        <w:t xml:space="preserve"> Salone, aula, giardino, pia</w:t>
      </w:r>
      <w:r>
        <w:rPr>
          <w:rFonts w:ascii="Century Gothic" w:hAnsi="Century Gothic" w:cs="Century Gothic"/>
          <w:sz w:val="22"/>
          <w:szCs w:val="22"/>
          <w:lang w:val="it-IT"/>
        </w:rPr>
        <w:t>zzale della scuola secondaria, ambiente naturale ed artificiale circostante alla scuola (paese, fiume, boschetto, campi...)</w:t>
      </w:r>
    </w:p>
    <w:p w:rsidR="00016D78" w:rsidRDefault="00016D78">
      <w:pPr>
        <w:pStyle w:val="Standard"/>
        <w:ind w:left="2507" w:hanging="1974"/>
        <w:rPr>
          <w:rFonts w:ascii="Century Gothic" w:hAnsi="Century Gothic" w:cs="Century Gothic"/>
          <w:sz w:val="10"/>
          <w:szCs w:val="10"/>
          <w:lang w:val="it-IT"/>
        </w:rPr>
      </w:pPr>
    </w:p>
    <w:p w:rsidR="00016D78" w:rsidRDefault="00836BC9">
      <w:pPr>
        <w:pStyle w:val="Standard"/>
        <w:ind w:left="567"/>
        <w:jc w:val="center"/>
        <w:rPr>
          <w:rFonts w:ascii="Century Gothic" w:hAnsi="Century Gothic" w:cs="Century Gothic"/>
          <w:b/>
          <w:iCs/>
          <w:sz w:val="22"/>
          <w:szCs w:val="22"/>
          <w:u w:val="single"/>
          <w:lang w:val="it-IT"/>
        </w:rPr>
      </w:pPr>
      <w:r>
        <w:rPr>
          <w:rFonts w:ascii="Century Gothic" w:hAnsi="Century Gothic" w:cs="Century Gothic"/>
          <w:b/>
          <w:iCs/>
          <w:sz w:val="22"/>
          <w:szCs w:val="22"/>
          <w:u w:val="single"/>
          <w:lang w:val="it-IT"/>
        </w:rPr>
        <w:t>Fasi d’attuazione</w:t>
      </w:r>
    </w:p>
    <w:p w:rsidR="00016D78" w:rsidRDefault="00836BC9">
      <w:pPr>
        <w:pStyle w:val="Standard"/>
        <w:numPr>
          <w:ilvl w:val="0"/>
          <w:numId w:val="128"/>
        </w:numPr>
        <w:tabs>
          <w:tab w:val="left" w:pos="2203"/>
        </w:tabs>
        <w:ind w:left="567" w:firstLine="0"/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>Attività volte all'osservazione e al rispetto allo spazio (aula, giardino...) e al trascorrere del tempo (prima –</w:t>
      </w:r>
      <w:r>
        <w:rPr>
          <w:rFonts w:ascii="Century Gothic" w:hAnsi="Century Gothic" w:cs="Century Gothic"/>
          <w:sz w:val="22"/>
          <w:szCs w:val="22"/>
          <w:lang w:val="it-IT"/>
        </w:rPr>
        <w:t xml:space="preserve"> dopo, ieri-oggi-domani, la giornata scolastica, i cartelloni delle presenze, della settimana, dei mesi...)</w:t>
      </w:r>
    </w:p>
    <w:p w:rsidR="00016D78" w:rsidRDefault="00836BC9">
      <w:pPr>
        <w:pStyle w:val="Standard"/>
        <w:numPr>
          <w:ilvl w:val="0"/>
          <w:numId w:val="128"/>
        </w:numPr>
        <w:tabs>
          <w:tab w:val="left" w:pos="2203"/>
        </w:tabs>
        <w:ind w:left="567" w:firstLine="0"/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>Attivita' di osservazione/esplorazione della realtà naturale/artificiale per raccogliere informazioni e materiali</w:t>
      </w:r>
    </w:p>
    <w:p w:rsidR="00016D78" w:rsidRDefault="00836BC9">
      <w:pPr>
        <w:pStyle w:val="Standard"/>
        <w:tabs>
          <w:tab w:val="left" w:pos="2203"/>
        </w:tabs>
        <w:ind w:left="567"/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>- Favorire la conoscenza degli ogg</w:t>
      </w:r>
      <w:r>
        <w:rPr>
          <w:rFonts w:ascii="Century Gothic" w:hAnsi="Century Gothic" w:cs="Century Gothic"/>
          <w:sz w:val="22"/>
          <w:szCs w:val="22"/>
          <w:lang w:val="it-IT"/>
        </w:rPr>
        <w:t>etti e materiali raccolti nell'ambiente attraverso la manipolazione, il confronto, la misurazione, la classificazione...</w:t>
      </w:r>
    </w:p>
    <w:p w:rsidR="00016D78" w:rsidRDefault="00836BC9">
      <w:pPr>
        <w:pStyle w:val="Standard"/>
        <w:numPr>
          <w:ilvl w:val="0"/>
          <w:numId w:val="128"/>
        </w:numPr>
        <w:tabs>
          <w:tab w:val="left" w:pos="2203"/>
        </w:tabs>
        <w:ind w:left="567" w:firstLine="0"/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>Esperimenti con acqua , terra, luce, buio, per scoprire le caratteristiche essenziali</w:t>
      </w:r>
    </w:p>
    <w:p w:rsidR="00016D78" w:rsidRDefault="00836BC9">
      <w:pPr>
        <w:pStyle w:val="Standard"/>
        <w:numPr>
          <w:ilvl w:val="0"/>
          <w:numId w:val="128"/>
        </w:numPr>
        <w:tabs>
          <w:tab w:val="left" w:pos="2203"/>
        </w:tabs>
        <w:ind w:left="567" w:firstLine="0"/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>Letture ed approfondimenti per individuare le rel</w:t>
      </w:r>
      <w:r>
        <w:rPr>
          <w:rFonts w:ascii="Century Gothic" w:hAnsi="Century Gothic" w:cs="Century Gothic"/>
          <w:sz w:val="22"/>
          <w:szCs w:val="22"/>
          <w:lang w:val="it-IT"/>
        </w:rPr>
        <w:t>azioni tra le varie forme di vita nella prospettiva ecologica</w:t>
      </w:r>
    </w:p>
    <w:p w:rsidR="00016D78" w:rsidRDefault="00836BC9">
      <w:pPr>
        <w:pStyle w:val="Standard"/>
        <w:numPr>
          <w:ilvl w:val="0"/>
          <w:numId w:val="128"/>
        </w:numPr>
        <w:tabs>
          <w:tab w:val="left" w:pos="2203"/>
        </w:tabs>
        <w:ind w:left="567" w:firstLine="0"/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>Rilevare aspetti della vita sociale e della vita sulla strada; prime norme di educazione stradale (il semaforo, il vigile, i segnali stradali, comportamenti corretti e sbagliati per strada, a pi</w:t>
      </w:r>
      <w:r>
        <w:rPr>
          <w:rFonts w:ascii="Century Gothic" w:hAnsi="Century Gothic" w:cs="Century Gothic"/>
          <w:sz w:val="22"/>
          <w:szCs w:val="22"/>
          <w:lang w:val="it-IT"/>
        </w:rPr>
        <w:t>edi, in auto, in moto, in bicicletta...)</w:t>
      </w:r>
    </w:p>
    <w:p w:rsidR="00016D78" w:rsidRDefault="00836BC9">
      <w:pPr>
        <w:pStyle w:val="Standard"/>
        <w:ind w:firstLine="207"/>
        <w:jc w:val="center"/>
        <w:rPr>
          <w:rFonts w:ascii="Century Gothic" w:hAnsi="Century Gothic" w:cs="Century Gothic"/>
          <w:b/>
          <w:iCs/>
          <w:sz w:val="22"/>
          <w:szCs w:val="22"/>
          <w:u w:val="single"/>
          <w:lang w:val="it-IT"/>
        </w:rPr>
      </w:pPr>
      <w:r>
        <w:rPr>
          <w:rFonts w:ascii="Century Gothic" w:hAnsi="Century Gothic" w:cs="Century Gothic"/>
          <w:b/>
          <w:iCs/>
          <w:sz w:val="22"/>
          <w:szCs w:val="22"/>
          <w:u w:val="single"/>
          <w:lang w:val="it-IT"/>
        </w:rPr>
        <w:t>Documentazione</w:t>
      </w:r>
    </w:p>
    <w:p w:rsidR="00016D78" w:rsidRDefault="00836BC9">
      <w:pPr>
        <w:pStyle w:val="Standard"/>
        <w:numPr>
          <w:ilvl w:val="0"/>
          <w:numId w:val="129"/>
        </w:numPr>
        <w:ind w:left="567" w:firstLine="0"/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>Elaborati dei bambini                                                                  - Materiale fotografico</w:t>
      </w:r>
    </w:p>
    <w:p w:rsidR="00016D78" w:rsidRDefault="00836BC9">
      <w:pPr>
        <w:pStyle w:val="Standard"/>
        <w:ind w:left="567"/>
        <w:jc w:val="center"/>
        <w:rPr>
          <w:rFonts w:ascii="Century Gothic" w:hAnsi="Century Gothic" w:cs="Century Gothic"/>
          <w:b/>
          <w:iCs/>
          <w:sz w:val="22"/>
          <w:szCs w:val="22"/>
          <w:u w:val="single"/>
          <w:lang w:val="it-IT"/>
        </w:rPr>
      </w:pPr>
      <w:r>
        <w:rPr>
          <w:rFonts w:ascii="Century Gothic" w:hAnsi="Century Gothic" w:cs="Century Gothic"/>
          <w:b/>
          <w:iCs/>
          <w:sz w:val="22"/>
          <w:szCs w:val="22"/>
          <w:u w:val="single"/>
          <w:lang w:val="it-IT"/>
        </w:rPr>
        <w:t>Verifica-Valutazione</w:t>
      </w:r>
    </w:p>
    <w:p w:rsidR="00016D78" w:rsidRDefault="00836BC9">
      <w:pPr>
        <w:pStyle w:val="Standard"/>
        <w:numPr>
          <w:ilvl w:val="0"/>
          <w:numId w:val="130"/>
        </w:numPr>
        <w:ind w:left="567" w:firstLine="0"/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 xml:space="preserve">Osservazione dei bambini e dei loro elaborati  -Ascolto e </w:t>
      </w:r>
      <w:r>
        <w:rPr>
          <w:rFonts w:ascii="Century Gothic" w:hAnsi="Century Gothic" w:cs="Century Gothic"/>
          <w:sz w:val="22"/>
          <w:szCs w:val="22"/>
          <w:lang w:val="it-IT"/>
        </w:rPr>
        <w:t>trascrizione delle loro conversazioni</w:t>
      </w:r>
    </w:p>
    <w:p w:rsidR="00016D78" w:rsidRDefault="00836BC9">
      <w:pPr>
        <w:pStyle w:val="Standard"/>
        <w:jc w:val="center"/>
        <w:rPr>
          <w:lang w:val="it-IT"/>
        </w:rPr>
      </w:pPr>
      <w:r>
        <w:rPr>
          <w:rFonts w:ascii="Arial" w:hAnsi="Arial" w:cs="Arial Rounded MT Bold"/>
          <w:b/>
          <w:sz w:val="28"/>
          <w:szCs w:val="28"/>
          <w:lang w:val="it-IT"/>
        </w:rPr>
        <w:t xml:space="preserve">PROGETTO </w:t>
      </w:r>
      <w:r>
        <w:rPr>
          <w:rFonts w:ascii="Arial" w:hAnsi="Arial" w:cs="Bodoni MT Black"/>
          <w:b/>
          <w:sz w:val="28"/>
          <w:szCs w:val="28"/>
          <w:lang w:val="it-IT"/>
        </w:rPr>
        <w:t>“IL LIBRO E LE STORIE”</w:t>
      </w:r>
    </w:p>
    <w:p w:rsidR="00016D78" w:rsidRDefault="00016D78">
      <w:pPr>
        <w:pStyle w:val="Standard"/>
        <w:jc w:val="center"/>
        <w:rPr>
          <w:rFonts w:ascii="Arial Rounded MT Bold" w:hAnsi="Arial Rounded MT Bold" w:cs="Arial Rounded MT Bold"/>
          <w:b/>
          <w:lang w:val="it-IT"/>
        </w:rPr>
      </w:pPr>
    </w:p>
    <w:tbl>
      <w:tblPr>
        <w:tblW w:w="10112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56"/>
        <w:gridCol w:w="5056"/>
      </w:tblGrid>
      <w:tr w:rsidR="00016D78">
        <w:tblPrEx>
          <w:tblCellMar>
            <w:top w:w="0" w:type="dxa"/>
            <w:bottom w:w="0" w:type="dxa"/>
          </w:tblCellMar>
        </w:tblPrEx>
        <w:trPr>
          <w:trHeight w:val="1450"/>
        </w:trPr>
        <w:tc>
          <w:tcPr>
            <w:tcW w:w="1011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D78" w:rsidRDefault="00836BC9">
            <w:pPr>
              <w:pStyle w:val="Standard"/>
              <w:snapToGrid w:val="0"/>
              <w:jc w:val="center"/>
              <w:rPr>
                <w:rFonts w:ascii="Century Gothic" w:hAnsi="Century Gothic" w:cs="Century Gothic"/>
                <w:b/>
                <w:sz w:val="22"/>
                <w:szCs w:val="22"/>
                <w:u w:val="single"/>
                <w:lang w:val="it-IT"/>
              </w:rPr>
            </w:pPr>
            <w:r>
              <w:rPr>
                <w:rFonts w:ascii="Century Gothic" w:hAnsi="Century Gothic" w:cs="Century Gothic"/>
                <w:b/>
                <w:sz w:val="22"/>
                <w:szCs w:val="22"/>
                <w:u w:val="single"/>
                <w:lang w:val="it-IT"/>
              </w:rPr>
              <w:t>Motivazione</w:t>
            </w:r>
          </w:p>
          <w:p w:rsidR="00016D78" w:rsidRDefault="00836BC9">
            <w:pPr>
              <w:pStyle w:val="Standard"/>
              <w:jc w:val="both"/>
              <w:rPr>
                <w:rFonts w:ascii="Century Gothic" w:hAnsi="Century Gothic" w:cs="Century Gothic"/>
                <w:sz w:val="22"/>
                <w:szCs w:val="22"/>
                <w:lang w:val="it-IT"/>
              </w:rPr>
            </w:pPr>
            <w:r>
              <w:rPr>
                <w:rFonts w:ascii="Century Gothic" w:hAnsi="Century Gothic" w:cs="Century Gothic"/>
                <w:sz w:val="22"/>
                <w:szCs w:val="22"/>
                <w:lang w:val="it-IT"/>
              </w:rPr>
              <w:t xml:space="preserve">Riteniamo che questo progetto abbia una notevole valenza educativa, in quanto favorisce il piacere della lettura, avvicina i bambini alla conoscenza del libro e alla </w:t>
            </w:r>
            <w:r>
              <w:rPr>
                <w:rFonts w:ascii="Century Gothic" w:hAnsi="Century Gothic" w:cs="Century Gothic"/>
                <w:sz w:val="22"/>
                <w:szCs w:val="22"/>
                <w:lang w:val="it-IT"/>
              </w:rPr>
              <w:t>possibilità di relazionarsi tramite esso; rafforza la fiducia,favorisce le relazioni, la collaborazione e lo spirito d’amicizia; consente di conoscere molteplici mezzi e tecniche espressive; coinvolge la comunità educativa nel contesto scolastico ed extras</w:t>
            </w:r>
            <w:r>
              <w:rPr>
                <w:rFonts w:ascii="Century Gothic" w:hAnsi="Century Gothic" w:cs="Century Gothic"/>
                <w:sz w:val="22"/>
                <w:szCs w:val="22"/>
                <w:lang w:val="it-IT"/>
              </w:rPr>
              <w:t>colastico.</w:t>
            </w:r>
          </w:p>
        </w:tc>
      </w:tr>
      <w:tr w:rsidR="00016D78">
        <w:tblPrEx>
          <w:tblCellMar>
            <w:top w:w="0" w:type="dxa"/>
            <w:bottom w:w="0" w:type="dxa"/>
          </w:tblCellMar>
        </w:tblPrEx>
        <w:tc>
          <w:tcPr>
            <w:tcW w:w="1011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D78" w:rsidRDefault="00836BC9">
            <w:pPr>
              <w:pStyle w:val="Standard"/>
              <w:snapToGrid w:val="0"/>
              <w:jc w:val="center"/>
              <w:rPr>
                <w:rFonts w:ascii="Century Gothic" w:hAnsi="Century Gothic" w:cs="Century Gothic"/>
                <w:b/>
                <w:sz w:val="22"/>
                <w:szCs w:val="22"/>
                <w:u w:val="single"/>
                <w:lang w:val="it-IT"/>
              </w:rPr>
            </w:pPr>
            <w:r>
              <w:rPr>
                <w:rFonts w:ascii="Century Gothic" w:hAnsi="Century Gothic" w:cs="Century Gothic"/>
                <w:b/>
                <w:sz w:val="22"/>
                <w:szCs w:val="22"/>
                <w:u w:val="single"/>
                <w:lang w:val="it-IT"/>
              </w:rPr>
              <w:t>Finalità ed Obiettivi</w:t>
            </w:r>
          </w:p>
          <w:p w:rsidR="00016D78" w:rsidRDefault="00836BC9">
            <w:pPr>
              <w:pStyle w:val="Standard"/>
              <w:numPr>
                <w:ilvl w:val="0"/>
                <w:numId w:val="131"/>
              </w:numPr>
              <w:rPr>
                <w:rFonts w:ascii="Century Gothic" w:hAnsi="Century Gothic" w:cs="Century Gothic"/>
                <w:sz w:val="22"/>
                <w:szCs w:val="22"/>
                <w:lang w:val="it-IT"/>
              </w:rPr>
            </w:pPr>
            <w:r>
              <w:rPr>
                <w:rFonts w:ascii="Century Gothic" w:hAnsi="Century Gothic" w:cs="Century Gothic"/>
                <w:sz w:val="22"/>
                <w:szCs w:val="22"/>
                <w:lang w:val="it-IT"/>
              </w:rPr>
              <w:t>Favorire il piacere della lettura</w:t>
            </w:r>
          </w:p>
          <w:p w:rsidR="00016D78" w:rsidRDefault="00836BC9">
            <w:pPr>
              <w:pStyle w:val="Standard"/>
              <w:numPr>
                <w:ilvl w:val="0"/>
                <w:numId w:val="62"/>
              </w:numPr>
              <w:rPr>
                <w:rFonts w:ascii="Century Gothic" w:hAnsi="Century Gothic" w:cs="Century Gothic"/>
                <w:sz w:val="22"/>
                <w:szCs w:val="22"/>
                <w:lang w:val="it-IT"/>
              </w:rPr>
            </w:pPr>
            <w:r>
              <w:rPr>
                <w:rFonts w:ascii="Century Gothic" w:hAnsi="Century Gothic" w:cs="Century Gothic"/>
                <w:sz w:val="22"/>
                <w:szCs w:val="22"/>
                <w:lang w:val="it-IT"/>
              </w:rPr>
              <w:t>Favorire le relazioni tra bambini, tra adulti, tra adulti e bambini</w:t>
            </w:r>
          </w:p>
          <w:p w:rsidR="00016D78" w:rsidRDefault="00836BC9">
            <w:pPr>
              <w:pStyle w:val="Standard"/>
              <w:numPr>
                <w:ilvl w:val="0"/>
                <w:numId w:val="62"/>
              </w:numPr>
              <w:rPr>
                <w:rFonts w:ascii="Century Gothic" w:hAnsi="Century Gothic" w:cs="Century Gothic"/>
                <w:sz w:val="22"/>
                <w:szCs w:val="22"/>
                <w:lang w:val="it-IT"/>
              </w:rPr>
            </w:pPr>
            <w:r>
              <w:rPr>
                <w:rFonts w:ascii="Century Gothic" w:hAnsi="Century Gothic" w:cs="Century Gothic"/>
                <w:sz w:val="22"/>
                <w:szCs w:val="22"/>
                <w:lang w:val="it-IT"/>
              </w:rPr>
              <w:t>Rafforzare la fiducia, la collaborazione e lo spirito d’amicizia</w:t>
            </w:r>
          </w:p>
          <w:p w:rsidR="00016D78" w:rsidRDefault="00836BC9">
            <w:pPr>
              <w:pStyle w:val="Standard"/>
              <w:numPr>
                <w:ilvl w:val="0"/>
                <w:numId w:val="62"/>
              </w:numPr>
              <w:rPr>
                <w:rFonts w:ascii="Century Gothic" w:hAnsi="Century Gothic" w:cs="Century Gothic"/>
                <w:sz w:val="22"/>
                <w:szCs w:val="22"/>
                <w:lang w:val="it-IT"/>
              </w:rPr>
            </w:pPr>
            <w:r>
              <w:rPr>
                <w:rFonts w:ascii="Century Gothic" w:hAnsi="Century Gothic" w:cs="Century Gothic"/>
                <w:sz w:val="22"/>
                <w:szCs w:val="22"/>
                <w:lang w:val="it-IT"/>
              </w:rPr>
              <w:t xml:space="preserve">Coinvolgere la comunità educativa nel contesto </w:t>
            </w:r>
            <w:r>
              <w:rPr>
                <w:rFonts w:ascii="Century Gothic" w:hAnsi="Century Gothic" w:cs="Century Gothic"/>
                <w:sz w:val="22"/>
                <w:szCs w:val="22"/>
                <w:lang w:val="it-IT"/>
              </w:rPr>
              <w:t>scolastico ed extrascolastico e la stimola a comprendere l’importanza del libro, anche come strumento di relazione</w:t>
            </w:r>
          </w:p>
          <w:p w:rsidR="00016D78" w:rsidRDefault="00836BC9">
            <w:pPr>
              <w:pStyle w:val="Standard"/>
              <w:numPr>
                <w:ilvl w:val="0"/>
                <w:numId w:val="132"/>
              </w:numPr>
              <w:jc w:val="both"/>
              <w:rPr>
                <w:rFonts w:ascii="Century Gothic" w:hAnsi="Century Gothic" w:cs="Century Gothic"/>
                <w:sz w:val="22"/>
                <w:szCs w:val="22"/>
                <w:lang w:val="it-IT"/>
              </w:rPr>
            </w:pPr>
            <w:r>
              <w:rPr>
                <w:rFonts w:ascii="Century Gothic" w:hAnsi="Century Gothic" w:cs="Century Gothic"/>
                <w:sz w:val="22"/>
                <w:szCs w:val="22"/>
                <w:lang w:val="it-IT"/>
              </w:rPr>
              <w:t>Conoscere ed applicare mezzi e tecniche espressive,</w:t>
            </w:r>
          </w:p>
          <w:p w:rsidR="00016D78" w:rsidRDefault="00836BC9">
            <w:pPr>
              <w:pStyle w:val="Standard"/>
              <w:numPr>
                <w:ilvl w:val="0"/>
                <w:numId w:val="71"/>
              </w:numPr>
              <w:jc w:val="both"/>
              <w:rPr>
                <w:rFonts w:ascii="Century Gothic" w:hAnsi="Century Gothic" w:cs="Century Gothic"/>
                <w:sz w:val="22"/>
                <w:szCs w:val="22"/>
                <w:lang w:val="it-IT"/>
              </w:rPr>
            </w:pPr>
            <w:r>
              <w:rPr>
                <w:rFonts w:ascii="Century Gothic" w:hAnsi="Century Gothic" w:cs="Century Gothic"/>
                <w:sz w:val="22"/>
                <w:szCs w:val="22"/>
                <w:lang w:val="it-IT"/>
              </w:rPr>
              <w:t>Produrre elaborati</w:t>
            </w:r>
          </w:p>
          <w:p w:rsidR="00016D78" w:rsidRDefault="00836BC9">
            <w:pPr>
              <w:pStyle w:val="Standard"/>
              <w:numPr>
                <w:ilvl w:val="0"/>
                <w:numId w:val="71"/>
              </w:numPr>
              <w:jc w:val="both"/>
              <w:rPr>
                <w:rFonts w:ascii="Century Gothic" w:hAnsi="Century Gothic" w:cs="Century Gothic"/>
                <w:sz w:val="22"/>
                <w:szCs w:val="22"/>
                <w:lang w:val="it-IT"/>
              </w:rPr>
            </w:pPr>
            <w:r>
              <w:rPr>
                <w:rFonts w:ascii="Century Gothic" w:hAnsi="Century Gothic" w:cs="Century Gothic"/>
                <w:sz w:val="22"/>
                <w:szCs w:val="22"/>
                <w:lang w:val="it-IT"/>
              </w:rPr>
              <w:t>Costruire libri</w:t>
            </w:r>
          </w:p>
          <w:p w:rsidR="00016D78" w:rsidRDefault="00836BC9">
            <w:pPr>
              <w:pStyle w:val="Standard"/>
              <w:numPr>
                <w:ilvl w:val="0"/>
                <w:numId w:val="71"/>
              </w:numPr>
              <w:jc w:val="both"/>
              <w:rPr>
                <w:rFonts w:ascii="Century Gothic" w:hAnsi="Century Gothic" w:cs="Century Gothic"/>
                <w:sz w:val="22"/>
                <w:szCs w:val="22"/>
                <w:lang w:val="it-IT"/>
              </w:rPr>
            </w:pPr>
            <w:r>
              <w:rPr>
                <w:rFonts w:ascii="Century Gothic" w:hAnsi="Century Gothic" w:cs="Century Gothic"/>
                <w:sz w:val="22"/>
                <w:szCs w:val="22"/>
                <w:lang w:val="it-IT"/>
              </w:rPr>
              <w:t>Ascoltare, narrare, inventare, drammatizzare storie</w:t>
            </w:r>
          </w:p>
        </w:tc>
      </w:tr>
      <w:tr w:rsidR="00016D78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1011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D78" w:rsidRDefault="00836BC9">
            <w:pPr>
              <w:pStyle w:val="Standard"/>
              <w:snapToGrid w:val="0"/>
              <w:jc w:val="center"/>
              <w:rPr>
                <w:rFonts w:ascii="Century Gothic" w:hAnsi="Century Gothic" w:cs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 w:cs="Century Gothic"/>
                <w:b/>
                <w:sz w:val="22"/>
                <w:szCs w:val="22"/>
                <w:u w:val="single"/>
              </w:rPr>
              <w:t>M</w:t>
            </w:r>
            <w:r>
              <w:rPr>
                <w:rFonts w:ascii="Century Gothic" w:hAnsi="Century Gothic" w:cs="Century Gothic"/>
                <w:b/>
                <w:sz w:val="22"/>
                <w:szCs w:val="22"/>
                <w:u w:val="single"/>
              </w:rPr>
              <w:t>odalita’ organizzative</w:t>
            </w:r>
          </w:p>
        </w:tc>
      </w:tr>
      <w:tr w:rsidR="00016D78">
        <w:tblPrEx>
          <w:tblCellMar>
            <w:top w:w="0" w:type="dxa"/>
            <w:bottom w:w="0" w:type="dxa"/>
          </w:tblCellMar>
        </w:tblPrEx>
        <w:trPr>
          <w:trHeight w:val="1714"/>
        </w:trPr>
        <w:tc>
          <w:tcPr>
            <w:tcW w:w="50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D78" w:rsidRDefault="00836BC9">
            <w:pPr>
              <w:pStyle w:val="Standard"/>
              <w:snapToGrid w:val="0"/>
              <w:jc w:val="both"/>
              <w:rPr>
                <w:rFonts w:ascii="Century Gothic" w:hAnsi="Century Gothic" w:cs="Century Gothic"/>
                <w:b/>
                <w:sz w:val="22"/>
                <w:szCs w:val="22"/>
                <w:lang w:val="it-IT"/>
              </w:rPr>
            </w:pPr>
            <w:r>
              <w:rPr>
                <w:rFonts w:ascii="Century Gothic" w:hAnsi="Century Gothic" w:cs="Century Gothic"/>
                <w:b/>
                <w:sz w:val="22"/>
                <w:szCs w:val="22"/>
                <w:lang w:val="it-IT"/>
              </w:rPr>
              <w:t>Partecipanti</w:t>
            </w:r>
          </w:p>
          <w:p w:rsidR="00016D78" w:rsidRDefault="00836BC9">
            <w:pPr>
              <w:pStyle w:val="Standard"/>
              <w:jc w:val="both"/>
              <w:rPr>
                <w:rFonts w:ascii="Century Gothic" w:hAnsi="Century Gothic" w:cs="Century Gothic"/>
                <w:sz w:val="22"/>
                <w:szCs w:val="22"/>
                <w:lang w:val="it-IT"/>
              </w:rPr>
            </w:pPr>
            <w:r>
              <w:rPr>
                <w:rFonts w:ascii="Century Gothic" w:hAnsi="Century Gothic" w:cs="Century Gothic"/>
                <w:sz w:val="22"/>
                <w:szCs w:val="22"/>
                <w:lang w:val="it-IT"/>
              </w:rPr>
              <w:t>Bambini, insegnanti e famiglie delle sezioni A,B,C.</w:t>
            </w:r>
          </w:p>
          <w:p w:rsidR="00016D78" w:rsidRDefault="00836BC9">
            <w:pPr>
              <w:pStyle w:val="Standard"/>
              <w:jc w:val="both"/>
              <w:rPr>
                <w:rFonts w:ascii="Century Gothic" w:hAnsi="Century Gothic" w:cs="Century Gothic"/>
                <w:sz w:val="22"/>
                <w:szCs w:val="22"/>
                <w:lang w:val="it-IT"/>
              </w:rPr>
            </w:pPr>
            <w:r>
              <w:rPr>
                <w:rFonts w:ascii="Century Gothic" w:hAnsi="Century Gothic" w:cs="Century Gothic"/>
                <w:sz w:val="22"/>
                <w:szCs w:val="22"/>
                <w:lang w:val="it-IT"/>
              </w:rPr>
              <w:t>Bibliotecaria della Biblioteca Comunale</w:t>
            </w:r>
          </w:p>
          <w:p w:rsidR="00016D78" w:rsidRDefault="00836BC9">
            <w:pPr>
              <w:pStyle w:val="Standard"/>
              <w:jc w:val="both"/>
              <w:rPr>
                <w:rFonts w:ascii="Century Gothic" w:hAnsi="Century Gothic" w:cs="Century Gothic"/>
                <w:sz w:val="22"/>
                <w:szCs w:val="22"/>
                <w:lang w:val="it-IT"/>
              </w:rPr>
            </w:pPr>
            <w:r>
              <w:rPr>
                <w:rFonts w:ascii="Century Gothic" w:hAnsi="Century Gothic" w:cs="Century Gothic"/>
                <w:sz w:val="22"/>
                <w:szCs w:val="22"/>
                <w:lang w:val="it-IT"/>
              </w:rPr>
              <w:t>Compagnie Teatrali del Teatro di Monterenzio</w:t>
            </w:r>
          </w:p>
          <w:p w:rsidR="00016D78" w:rsidRDefault="00016D78">
            <w:pPr>
              <w:pStyle w:val="Standard"/>
              <w:jc w:val="both"/>
              <w:rPr>
                <w:rFonts w:ascii="Century Gothic" w:hAnsi="Century Gothic" w:cs="Century Gothic"/>
                <w:i/>
                <w:sz w:val="22"/>
                <w:szCs w:val="22"/>
                <w:lang w:val="it-IT"/>
              </w:rPr>
            </w:pPr>
          </w:p>
        </w:tc>
        <w:tc>
          <w:tcPr>
            <w:tcW w:w="50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D78" w:rsidRDefault="00836BC9">
            <w:pPr>
              <w:pStyle w:val="Standard"/>
              <w:snapToGrid w:val="0"/>
              <w:jc w:val="both"/>
              <w:rPr>
                <w:rFonts w:ascii="Century Gothic" w:hAnsi="Century Gothic" w:cs="Century Gothic"/>
                <w:b/>
                <w:sz w:val="22"/>
                <w:szCs w:val="22"/>
                <w:lang w:val="it-IT"/>
              </w:rPr>
            </w:pPr>
            <w:r>
              <w:rPr>
                <w:rFonts w:ascii="Century Gothic" w:hAnsi="Century Gothic" w:cs="Century Gothic"/>
                <w:b/>
                <w:sz w:val="22"/>
                <w:szCs w:val="22"/>
                <w:lang w:val="it-IT"/>
              </w:rPr>
              <w:t>Tempi</w:t>
            </w:r>
          </w:p>
          <w:p w:rsidR="00016D78" w:rsidRDefault="00836BC9">
            <w:pPr>
              <w:pStyle w:val="Standard"/>
              <w:jc w:val="both"/>
              <w:rPr>
                <w:rFonts w:ascii="Century Gothic" w:hAnsi="Century Gothic" w:cs="Century Gothic"/>
                <w:sz w:val="22"/>
                <w:szCs w:val="22"/>
                <w:lang w:val="it-IT"/>
              </w:rPr>
            </w:pPr>
            <w:r>
              <w:rPr>
                <w:rFonts w:ascii="Century Gothic" w:hAnsi="Century Gothic" w:cs="Century Gothic"/>
                <w:sz w:val="22"/>
                <w:szCs w:val="22"/>
                <w:lang w:val="it-IT"/>
              </w:rPr>
              <w:t>Da novembre a maggio</w:t>
            </w:r>
          </w:p>
          <w:p w:rsidR="00016D78" w:rsidRDefault="00836BC9">
            <w:pPr>
              <w:pStyle w:val="Standard"/>
              <w:jc w:val="both"/>
              <w:rPr>
                <w:rFonts w:ascii="Century Gothic" w:hAnsi="Century Gothic" w:cs="Century Gothic"/>
                <w:b/>
                <w:sz w:val="22"/>
                <w:szCs w:val="22"/>
                <w:lang w:val="it-IT"/>
              </w:rPr>
            </w:pPr>
            <w:r>
              <w:rPr>
                <w:rFonts w:ascii="Century Gothic" w:hAnsi="Century Gothic" w:cs="Century Gothic"/>
                <w:b/>
                <w:sz w:val="22"/>
                <w:szCs w:val="22"/>
                <w:lang w:val="it-IT"/>
              </w:rPr>
              <w:t>Spazi</w:t>
            </w:r>
          </w:p>
          <w:p w:rsidR="00016D78" w:rsidRDefault="00836BC9">
            <w:pPr>
              <w:pStyle w:val="Standard"/>
              <w:jc w:val="both"/>
              <w:rPr>
                <w:rFonts w:ascii="Century Gothic" w:hAnsi="Century Gothic" w:cs="Century Gothic"/>
                <w:sz w:val="22"/>
                <w:szCs w:val="22"/>
                <w:lang w:val="it-IT"/>
              </w:rPr>
            </w:pPr>
            <w:r>
              <w:rPr>
                <w:rFonts w:ascii="Century Gothic" w:hAnsi="Century Gothic" w:cs="Century Gothic"/>
                <w:sz w:val="22"/>
                <w:szCs w:val="22"/>
                <w:lang w:val="it-IT"/>
              </w:rPr>
              <w:t>Aula, salone (contesto scolastico)</w:t>
            </w:r>
          </w:p>
          <w:p w:rsidR="00016D78" w:rsidRDefault="00836BC9">
            <w:pPr>
              <w:pStyle w:val="Standard"/>
              <w:rPr>
                <w:rFonts w:ascii="Century Gothic" w:hAnsi="Century Gothic" w:cs="Century Gothic"/>
                <w:sz w:val="22"/>
                <w:szCs w:val="22"/>
                <w:lang w:val="it-IT"/>
              </w:rPr>
            </w:pPr>
            <w:r>
              <w:rPr>
                <w:rFonts w:ascii="Century Gothic" w:hAnsi="Century Gothic" w:cs="Century Gothic"/>
                <w:sz w:val="22"/>
                <w:szCs w:val="22"/>
                <w:lang w:val="it-IT"/>
              </w:rPr>
              <w:t xml:space="preserve">Biblioteca, </w:t>
            </w:r>
            <w:r>
              <w:rPr>
                <w:rFonts w:ascii="Century Gothic" w:hAnsi="Century Gothic" w:cs="Century Gothic"/>
                <w:sz w:val="22"/>
                <w:szCs w:val="22"/>
                <w:lang w:val="it-IT"/>
              </w:rPr>
              <w:t>Teatro, Paese, Scuole dell’istituto (contesto extrascolastico)</w:t>
            </w:r>
          </w:p>
          <w:p w:rsidR="00016D78" w:rsidRDefault="00836BC9">
            <w:pPr>
              <w:pStyle w:val="Standard"/>
              <w:rPr>
                <w:rFonts w:ascii="Century Gothic" w:hAnsi="Century Gothic" w:cs="Century Gothic"/>
                <w:sz w:val="22"/>
                <w:szCs w:val="22"/>
                <w:lang w:val="it-IT"/>
              </w:rPr>
            </w:pPr>
            <w:r>
              <w:rPr>
                <w:rFonts w:ascii="Century Gothic" w:hAnsi="Century Gothic" w:cs="Century Gothic"/>
                <w:sz w:val="22"/>
                <w:szCs w:val="22"/>
                <w:lang w:val="it-IT"/>
              </w:rPr>
              <w:t>Famiglia (contesto familiare)</w:t>
            </w:r>
          </w:p>
        </w:tc>
      </w:tr>
      <w:tr w:rsidR="00016D7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11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D78" w:rsidRDefault="00836BC9">
            <w:pPr>
              <w:pStyle w:val="Standard"/>
              <w:snapToGrid w:val="0"/>
              <w:jc w:val="both"/>
              <w:rPr>
                <w:rFonts w:ascii="Century Gothic" w:hAnsi="Century Gothic" w:cs="Century Gothic"/>
                <w:b/>
                <w:sz w:val="22"/>
                <w:szCs w:val="22"/>
                <w:u w:val="single"/>
                <w:lang w:val="it-IT"/>
              </w:rPr>
            </w:pPr>
            <w:r>
              <w:rPr>
                <w:rFonts w:ascii="Century Gothic" w:hAnsi="Century Gothic" w:cs="Century Gothic"/>
                <w:b/>
                <w:sz w:val="22"/>
                <w:szCs w:val="22"/>
                <w:u w:val="single"/>
                <w:lang w:val="it-IT"/>
              </w:rPr>
              <w:t>Metodologia e Fasi di attuazione</w:t>
            </w:r>
          </w:p>
          <w:p w:rsidR="00016D78" w:rsidRDefault="00836BC9">
            <w:pPr>
              <w:pStyle w:val="Standard"/>
              <w:snapToGrid w:val="0"/>
              <w:jc w:val="both"/>
              <w:rPr>
                <w:rFonts w:ascii="Century Gothic" w:hAnsi="Century Gothic" w:cs="Century Gothic"/>
                <w:b/>
                <w:i/>
                <w:sz w:val="22"/>
                <w:szCs w:val="22"/>
                <w:lang w:val="it-IT"/>
              </w:rPr>
            </w:pPr>
            <w:r>
              <w:rPr>
                <w:rFonts w:ascii="Century Gothic" w:hAnsi="Century Gothic" w:cs="Century Gothic"/>
                <w:b/>
                <w:i/>
                <w:sz w:val="22"/>
                <w:szCs w:val="22"/>
                <w:lang w:val="it-IT"/>
              </w:rPr>
              <w:t>CONTESTO SCOLASTICO</w:t>
            </w:r>
          </w:p>
          <w:p w:rsidR="00016D78" w:rsidRDefault="00836BC9">
            <w:pPr>
              <w:pStyle w:val="Standard"/>
              <w:numPr>
                <w:ilvl w:val="0"/>
                <w:numId w:val="133"/>
              </w:numPr>
              <w:tabs>
                <w:tab w:val="left" w:pos="720"/>
              </w:tabs>
              <w:jc w:val="both"/>
              <w:rPr>
                <w:rFonts w:ascii="Century Gothic" w:hAnsi="Century Gothic" w:cs="Century Gothic"/>
                <w:sz w:val="22"/>
                <w:szCs w:val="22"/>
                <w:lang w:val="it-IT"/>
              </w:rPr>
            </w:pPr>
            <w:r>
              <w:rPr>
                <w:rFonts w:ascii="Century Gothic" w:hAnsi="Century Gothic" w:cs="Century Gothic"/>
                <w:sz w:val="22"/>
                <w:szCs w:val="22"/>
                <w:lang w:val="it-IT"/>
              </w:rPr>
              <w:t>Letture spontanee individuali e di gruppo;  Letture animate dalle insegnanti e da esperti;</w:t>
            </w:r>
          </w:p>
          <w:p w:rsidR="00016D78" w:rsidRDefault="00836BC9">
            <w:pPr>
              <w:pStyle w:val="Standard"/>
              <w:numPr>
                <w:ilvl w:val="0"/>
                <w:numId w:val="133"/>
              </w:numPr>
              <w:tabs>
                <w:tab w:val="left" w:pos="720"/>
              </w:tabs>
              <w:jc w:val="both"/>
              <w:rPr>
                <w:rFonts w:ascii="Century Gothic" w:hAnsi="Century Gothic" w:cs="Century Gothic"/>
                <w:sz w:val="22"/>
                <w:szCs w:val="22"/>
                <w:lang w:val="it-IT"/>
              </w:rPr>
            </w:pPr>
            <w:r>
              <w:rPr>
                <w:rFonts w:ascii="Century Gothic" w:hAnsi="Century Gothic" w:cs="Century Gothic"/>
                <w:sz w:val="22"/>
                <w:szCs w:val="22"/>
                <w:lang w:val="it-IT"/>
              </w:rPr>
              <w:t xml:space="preserve">Narrazione di </w:t>
            </w:r>
            <w:r>
              <w:rPr>
                <w:rFonts w:ascii="Century Gothic" w:hAnsi="Century Gothic" w:cs="Century Gothic"/>
                <w:sz w:val="22"/>
                <w:szCs w:val="22"/>
                <w:lang w:val="it-IT"/>
              </w:rPr>
              <w:t>storie con diapositive, proiettore, lavagna luminosa, burattini, pupazzi…;</w:t>
            </w:r>
          </w:p>
          <w:p w:rsidR="00016D78" w:rsidRDefault="00836BC9">
            <w:pPr>
              <w:pStyle w:val="Standard"/>
              <w:numPr>
                <w:ilvl w:val="0"/>
                <w:numId w:val="133"/>
              </w:numPr>
              <w:tabs>
                <w:tab w:val="left" w:pos="720"/>
              </w:tabs>
              <w:jc w:val="both"/>
              <w:rPr>
                <w:rFonts w:ascii="Century Gothic" w:hAnsi="Century Gothic" w:cs="Century Gothic"/>
                <w:sz w:val="22"/>
                <w:szCs w:val="22"/>
                <w:lang w:val="it-IT"/>
              </w:rPr>
            </w:pPr>
            <w:r>
              <w:rPr>
                <w:rFonts w:ascii="Century Gothic" w:hAnsi="Century Gothic" w:cs="Century Gothic"/>
                <w:sz w:val="22"/>
                <w:szCs w:val="22"/>
                <w:lang w:val="it-IT"/>
              </w:rPr>
              <w:t>Visione di film, cartoni animati;</w:t>
            </w:r>
          </w:p>
          <w:p w:rsidR="00016D78" w:rsidRDefault="00836BC9">
            <w:pPr>
              <w:pStyle w:val="Standard"/>
              <w:numPr>
                <w:ilvl w:val="0"/>
                <w:numId w:val="133"/>
              </w:numPr>
              <w:tabs>
                <w:tab w:val="left" w:pos="720"/>
              </w:tabs>
              <w:jc w:val="both"/>
              <w:rPr>
                <w:rFonts w:ascii="Century Gothic" w:hAnsi="Century Gothic" w:cs="Century Gothic"/>
                <w:sz w:val="22"/>
                <w:szCs w:val="22"/>
                <w:lang w:val="it-IT"/>
              </w:rPr>
            </w:pPr>
            <w:r>
              <w:rPr>
                <w:rFonts w:ascii="Century Gothic" w:hAnsi="Century Gothic" w:cs="Century Gothic"/>
                <w:sz w:val="22"/>
                <w:szCs w:val="22"/>
                <w:lang w:val="it-IT"/>
              </w:rPr>
              <w:t>Drammatizzazione di storie da parte delle insegnanti e dei bambini;</w:t>
            </w:r>
          </w:p>
          <w:p w:rsidR="00016D78" w:rsidRDefault="00836BC9">
            <w:pPr>
              <w:pStyle w:val="Standard"/>
              <w:numPr>
                <w:ilvl w:val="0"/>
                <w:numId w:val="133"/>
              </w:numPr>
              <w:tabs>
                <w:tab w:val="left" w:pos="720"/>
              </w:tabs>
              <w:jc w:val="both"/>
              <w:rPr>
                <w:rFonts w:ascii="Century Gothic" w:hAnsi="Century Gothic" w:cs="Century Gothic"/>
                <w:sz w:val="22"/>
                <w:szCs w:val="22"/>
                <w:lang w:val="it-IT"/>
              </w:rPr>
            </w:pPr>
            <w:r>
              <w:rPr>
                <w:rFonts w:ascii="Century Gothic" w:hAnsi="Century Gothic" w:cs="Century Gothic"/>
                <w:sz w:val="22"/>
                <w:szCs w:val="22"/>
                <w:lang w:val="it-IT"/>
              </w:rPr>
              <w:t>Giochi ed attività con le storie (invenzione, conclusione, analisi della sua st</w:t>
            </w:r>
            <w:r>
              <w:rPr>
                <w:rFonts w:ascii="Century Gothic" w:hAnsi="Century Gothic" w:cs="Century Gothic"/>
                <w:sz w:val="22"/>
                <w:szCs w:val="22"/>
                <w:lang w:val="it-IT"/>
              </w:rPr>
              <w:t>ruttura …);</w:t>
            </w:r>
          </w:p>
          <w:p w:rsidR="00016D78" w:rsidRDefault="00836BC9">
            <w:pPr>
              <w:pStyle w:val="Standard"/>
              <w:numPr>
                <w:ilvl w:val="0"/>
                <w:numId w:val="133"/>
              </w:numPr>
              <w:tabs>
                <w:tab w:val="left" w:pos="720"/>
              </w:tabs>
              <w:jc w:val="both"/>
              <w:rPr>
                <w:rFonts w:ascii="Century Gothic" w:hAnsi="Century Gothic" w:cs="Century Gothic"/>
                <w:sz w:val="22"/>
                <w:szCs w:val="22"/>
                <w:lang w:val="it-IT"/>
              </w:rPr>
            </w:pPr>
            <w:r>
              <w:rPr>
                <w:rFonts w:ascii="Century Gothic" w:hAnsi="Century Gothic" w:cs="Century Gothic"/>
                <w:sz w:val="22"/>
                <w:szCs w:val="22"/>
                <w:lang w:val="it-IT"/>
              </w:rPr>
              <w:t>Rappresentazioni grafico-pittoriche;  Costruzione di libri;</w:t>
            </w:r>
          </w:p>
          <w:p w:rsidR="00016D78" w:rsidRDefault="00836BC9">
            <w:pPr>
              <w:pStyle w:val="Standard"/>
              <w:numPr>
                <w:ilvl w:val="0"/>
                <w:numId w:val="133"/>
              </w:numPr>
              <w:tabs>
                <w:tab w:val="left" w:pos="720"/>
              </w:tabs>
              <w:jc w:val="both"/>
              <w:rPr>
                <w:rFonts w:ascii="Century Gothic" w:hAnsi="Century Gothic" w:cs="Century Gothic"/>
                <w:sz w:val="22"/>
                <w:szCs w:val="22"/>
                <w:lang w:val="it-IT"/>
              </w:rPr>
            </w:pPr>
            <w:r>
              <w:rPr>
                <w:rFonts w:ascii="Century Gothic" w:hAnsi="Century Gothic" w:cs="Century Gothic"/>
                <w:sz w:val="22"/>
                <w:szCs w:val="22"/>
                <w:lang w:val="it-IT"/>
              </w:rPr>
              <w:t>Allestimento di una piccola biblioteca scolastica con la collaborazione delle famiglie;</w:t>
            </w:r>
          </w:p>
          <w:p w:rsidR="00016D78" w:rsidRDefault="00836BC9">
            <w:pPr>
              <w:pStyle w:val="Standard"/>
              <w:numPr>
                <w:ilvl w:val="0"/>
                <w:numId w:val="133"/>
              </w:numPr>
              <w:tabs>
                <w:tab w:val="left" w:pos="720"/>
              </w:tabs>
              <w:jc w:val="both"/>
              <w:rPr>
                <w:rFonts w:ascii="Century Gothic" w:hAnsi="Century Gothic" w:cs="Century Gothic"/>
                <w:sz w:val="22"/>
                <w:szCs w:val="22"/>
                <w:lang w:val="it-IT"/>
              </w:rPr>
            </w:pPr>
            <w:r>
              <w:rPr>
                <w:rFonts w:ascii="Century Gothic" w:hAnsi="Century Gothic" w:cs="Century Gothic"/>
                <w:sz w:val="22"/>
                <w:szCs w:val="22"/>
                <w:lang w:val="it-IT"/>
              </w:rPr>
              <w:t>Prestito del libro dalla biblioteca scolastica e compilazione di una semplice scheda in famiglia</w:t>
            </w:r>
            <w:r>
              <w:rPr>
                <w:rFonts w:ascii="Century Gothic" w:hAnsi="Century Gothic" w:cs="Century Gothic"/>
                <w:sz w:val="22"/>
                <w:szCs w:val="22"/>
                <w:lang w:val="it-IT"/>
              </w:rPr>
              <w:t>;</w:t>
            </w:r>
          </w:p>
          <w:p w:rsidR="00016D78" w:rsidRDefault="00836BC9">
            <w:pPr>
              <w:pStyle w:val="Standard"/>
              <w:numPr>
                <w:ilvl w:val="0"/>
                <w:numId w:val="133"/>
              </w:numPr>
              <w:tabs>
                <w:tab w:val="left" w:pos="720"/>
              </w:tabs>
              <w:jc w:val="both"/>
              <w:rPr>
                <w:rFonts w:ascii="Century Gothic" w:hAnsi="Century Gothic" w:cs="Century Gothic"/>
                <w:sz w:val="22"/>
                <w:szCs w:val="22"/>
                <w:lang w:val="it-IT"/>
              </w:rPr>
            </w:pPr>
            <w:r>
              <w:rPr>
                <w:rFonts w:ascii="Century Gothic" w:hAnsi="Century Gothic" w:cs="Century Gothic"/>
                <w:sz w:val="22"/>
                <w:szCs w:val="22"/>
                <w:lang w:val="it-IT"/>
              </w:rPr>
              <w:t>Racconto ai compagni dei libri presi in prestito</w:t>
            </w:r>
          </w:p>
          <w:p w:rsidR="00016D78" w:rsidRDefault="00836BC9">
            <w:pPr>
              <w:pStyle w:val="Pidipagina"/>
              <w:tabs>
                <w:tab w:val="clear" w:pos="4819"/>
                <w:tab w:val="clear" w:pos="9638"/>
              </w:tabs>
              <w:jc w:val="both"/>
              <w:rPr>
                <w:rFonts w:ascii="Century Gothic" w:hAnsi="Century Gothic" w:cs="Century Gothic"/>
                <w:b/>
                <w:i/>
                <w:sz w:val="22"/>
                <w:szCs w:val="22"/>
                <w:lang w:val="it-IT"/>
              </w:rPr>
            </w:pPr>
            <w:r>
              <w:rPr>
                <w:rFonts w:ascii="Century Gothic" w:hAnsi="Century Gothic" w:cs="Century Gothic"/>
                <w:b/>
                <w:i/>
                <w:sz w:val="22"/>
                <w:szCs w:val="22"/>
                <w:lang w:val="it-IT"/>
              </w:rPr>
              <w:t>CONTESTO EXTRASCOLASTICO</w:t>
            </w:r>
          </w:p>
          <w:p w:rsidR="00016D78" w:rsidRDefault="00836BC9">
            <w:pPr>
              <w:pStyle w:val="Standard"/>
              <w:numPr>
                <w:ilvl w:val="0"/>
                <w:numId w:val="134"/>
              </w:numPr>
              <w:tabs>
                <w:tab w:val="left" w:pos="360"/>
              </w:tabs>
              <w:jc w:val="both"/>
              <w:rPr>
                <w:rFonts w:ascii="Century Gothic" w:hAnsi="Century Gothic" w:cs="Century Gothic"/>
                <w:sz w:val="22"/>
                <w:szCs w:val="22"/>
                <w:lang w:val="it-IT"/>
              </w:rPr>
            </w:pPr>
            <w:r>
              <w:rPr>
                <w:rFonts w:ascii="Century Gothic" w:hAnsi="Century Gothic" w:cs="Century Gothic"/>
                <w:sz w:val="22"/>
                <w:szCs w:val="22"/>
                <w:lang w:val="it-IT"/>
              </w:rPr>
              <w:t xml:space="preserve">Uscite didattiche in biblioteca: per conoscerla, imparare ad utilizzarla, ascoltare la narrazione di storie, partecipare a letture animate, effettuare il prestito del libro, </w:t>
            </w:r>
            <w:r>
              <w:rPr>
                <w:rFonts w:ascii="Century Gothic" w:hAnsi="Century Gothic" w:cs="Century Gothic"/>
                <w:sz w:val="22"/>
                <w:szCs w:val="22"/>
                <w:lang w:val="it-IT"/>
              </w:rPr>
              <w:t>approfondire i contenuti e le esperienze vissute in sezione mediante la visione di libri, illustrazioni, filmati…</w:t>
            </w:r>
          </w:p>
          <w:p w:rsidR="00016D78" w:rsidRDefault="00836BC9">
            <w:pPr>
              <w:pStyle w:val="Standard"/>
              <w:numPr>
                <w:ilvl w:val="0"/>
                <w:numId w:val="134"/>
              </w:numPr>
              <w:tabs>
                <w:tab w:val="left" w:pos="360"/>
              </w:tabs>
              <w:jc w:val="both"/>
              <w:rPr>
                <w:rFonts w:ascii="Century Gothic" w:hAnsi="Century Gothic" w:cs="Century Gothic"/>
                <w:sz w:val="22"/>
                <w:szCs w:val="22"/>
                <w:lang w:val="it-IT"/>
              </w:rPr>
            </w:pPr>
            <w:r>
              <w:rPr>
                <w:rFonts w:ascii="Century Gothic" w:hAnsi="Century Gothic" w:cs="Century Gothic"/>
                <w:sz w:val="22"/>
                <w:szCs w:val="22"/>
                <w:lang w:val="it-IT"/>
              </w:rPr>
              <w:t>Partecipazione a rappresentazioni teatrali proposte alle Scuole dell’Infanzia</w:t>
            </w:r>
          </w:p>
          <w:p w:rsidR="00016D78" w:rsidRDefault="00836BC9">
            <w:pPr>
              <w:pStyle w:val="Standard"/>
              <w:numPr>
                <w:ilvl w:val="0"/>
                <w:numId w:val="134"/>
              </w:numPr>
              <w:tabs>
                <w:tab w:val="left" w:pos="360"/>
              </w:tabs>
              <w:jc w:val="both"/>
              <w:rPr>
                <w:rFonts w:ascii="Century Gothic" w:hAnsi="Century Gothic" w:cs="Century Gothic"/>
                <w:sz w:val="22"/>
                <w:szCs w:val="22"/>
                <w:lang w:val="it-IT"/>
              </w:rPr>
            </w:pPr>
            <w:r>
              <w:rPr>
                <w:rFonts w:ascii="Century Gothic" w:hAnsi="Century Gothic" w:cs="Century Gothic"/>
                <w:sz w:val="22"/>
                <w:szCs w:val="22"/>
                <w:lang w:val="it-IT"/>
              </w:rPr>
              <w:t>Attività sulla lettura, i libri e le storie con la scuola primar</w:t>
            </w:r>
            <w:r>
              <w:rPr>
                <w:rFonts w:ascii="Century Gothic" w:hAnsi="Century Gothic" w:cs="Century Gothic"/>
                <w:sz w:val="22"/>
                <w:szCs w:val="22"/>
                <w:lang w:val="it-IT"/>
              </w:rPr>
              <w:t>ia in occasione degli incontri di Continuità</w:t>
            </w:r>
          </w:p>
          <w:p w:rsidR="00016D78" w:rsidRDefault="00836BC9">
            <w:pPr>
              <w:pStyle w:val="Standard"/>
              <w:jc w:val="both"/>
              <w:rPr>
                <w:rFonts w:ascii="Century Gothic" w:hAnsi="Century Gothic" w:cs="Century Gothic"/>
                <w:b/>
                <w:i/>
                <w:sz w:val="22"/>
                <w:szCs w:val="22"/>
              </w:rPr>
            </w:pPr>
            <w:r>
              <w:rPr>
                <w:rFonts w:ascii="Century Gothic" w:hAnsi="Century Gothic" w:cs="Century Gothic"/>
                <w:b/>
                <w:i/>
                <w:sz w:val="22"/>
                <w:szCs w:val="22"/>
              </w:rPr>
              <w:t>CONTESTO FAMILIARE</w:t>
            </w:r>
          </w:p>
          <w:p w:rsidR="00016D78" w:rsidRDefault="00836BC9">
            <w:pPr>
              <w:pStyle w:val="Standard"/>
              <w:numPr>
                <w:ilvl w:val="0"/>
                <w:numId w:val="135"/>
              </w:numPr>
              <w:tabs>
                <w:tab w:val="left" w:pos="360"/>
              </w:tabs>
              <w:jc w:val="both"/>
              <w:rPr>
                <w:rFonts w:ascii="Century Gothic" w:hAnsi="Century Gothic" w:cs="Century Gothic"/>
                <w:sz w:val="22"/>
                <w:szCs w:val="22"/>
                <w:lang w:val="it-IT"/>
              </w:rPr>
            </w:pPr>
            <w:r>
              <w:rPr>
                <w:rFonts w:ascii="Century Gothic" w:hAnsi="Century Gothic" w:cs="Century Gothic"/>
                <w:sz w:val="22"/>
                <w:szCs w:val="22"/>
                <w:lang w:val="it-IT"/>
              </w:rPr>
              <w:t>Lettura in famiglia del libro preso in prestito dalla scuola e/o dalla biblioteca e compilazione di una scheda di comprensione.</w:t>
            </w:r>
          </w:p>
          <w:p w:rsidR="00016D78" w:rsidRDefault="00836BC9">
            <w:pPr>
              <w:pStyle w:val="Standard"/>
              <w:numPr>
                <w:ilvl w:val="0"/>
                <w:numId w:val="135"/>
              </w:numPr>
              <w:tabs>
                <w:tab w:val="left" w:pos="360"/>
              </w:tabs>
              <w:jc w:val="both"/>
              <w:rPr>
                <w:rFonts w:ascii="Century Gothic" w:hAnsi="Century Gothic" w:cs="Century Gothic"/>
                <w:sz w:val="22"/>
                <w:szCs w:val="22"/>
                <w:lang w:val="it-IT"/>
              </w:rPr>
            </w:pPr>
            <w:r>
              <w:rPr>
                <w:rFonts w:ascii="Century Gothic" w:hAnsi="Century Gothic" w:cs="Century Gothic"/>
                <w:sz w:val="22"/>
                <w:szCs w:val="22"/>
                <w:lang w:val="it-IT"/>
              </w:rPr>
              <w:t xml:space="preserve">Restituzione dei libri alla scuola e/o alla biblioteca secondo </w:t>
            </w:r>
            <w:r>
              <w:rPr>
                <w:rFonts w:ascii="Century Gothic" w:hAnsi="Century Gothic" w:cs="Century Gothic"/>
                <w:sz w:val="22"/>
                <w:szCs w:val="22"/>
                <w:lang w:val="it-IT"/>
              </w:rPr>
              <w:t>i termini stabiliti</w:t>
            </w:r>
          </w:p>
          <w:p w:rsidR="00016D78" w:rsidRDefault="00836BC9">
            <w:pPr>
              <w:pStyle w:val="Standard"/>
              <w:numPr>
                <w:ilvl w:val="0"/>
                <w:numId w:val="135"/>
              </w:numPr>
              <w:tabs>
                <w:tab w:val="left" w:pos="360"/>
              </w:tabs>
              <w:jc w:val="both"/>
              <w:rPr>
                <w:rFonts w:ascii="Century Gothic" w:hAnsi="Century Gothic" w:cs="Century Gothic"/>
                <w:sz w:val="22"/>
                <w:szCs w:val="22"/>
                <w:lang w:val="it-IT"/>
              </w:rPr>
            </w:pPr>
            <w:r>
              <w:rPr>
                <w:rFonts w:ascii="Century Gothic" w:hAnsi="Century Gothic" w:cs="Century Gothic"/>
                <w:sz w:val="22"/>
                <w:szCs w:val="22"/>
                <w:lang w:val="it-IT"/>
              </w:rPr>
              <w:t>Visita alla biblioteca con i genitori per proseguire il prestito librario</w:t>
            </w:r>
          </w:p>
          <w:p w:rsidR="00016D78" w:rsidRDefault="00836BC9">
            <w:pPr>
              <w:pStyle w:val="Standard"/>
              <w:numPr>
                <w:ilvl w:val="0"/>
                <w:numId w:val="135"/>
              </w:numPr>
              <w:tabs>
                <w:tab w:val="left" w:pos="360"/>
              </w:tabs>
              <w:jc w:val="both"/>
              <w:rPr>
                <w:rFonts w:ascii="Century Gothic" w:hAnsi="Century Gothic" w:cs="Century Gothic"/>
                <w:sz w:val="22"/>
                <w:szCs w:val="22"/>
                <w:lang w:val="it-IT"/>
              </w:rPr>
            </w:pPr>
            <w:r>
              <w:rPr>
                <w:rFonts w:ascii="Century Gothic" w:hAnsi="Century Gothic" w:cs="Century Gothic"/>
                <w:sz w:val="22"/>
                <w:szCs w:val="22"/>
                <w:lang w:val="it-IT"/>
              </w:rPr>
              <w:t>Collaborazione e partecipazione a spettacoli, drammatizzazioni, interventi e narrazioni scolastiche</w:t>
            </w:r>
          </w:p>
        </w:tc>
      </w:tr>
      <w:tr w:rsidR="00016D78">
        <w:tblPrEx>
          <w:tblCellMar>
            <w:top w:w="0" w:type="dxa"/>
            <w:bottom w:w="0" w:type="dxa"/>
          </w:tblCellMar>
        </w:tblPrEx>
        <w:tc>
          <w:tcPr>
            <w:tcW w:w="1011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D78" w:rsidRDefault="00836BC9">
            <w:pPr>
              <w:pStyle w:val="Standard"/>
              <w:snapToGrid w:val="0"/>
              <w:jc w:val="center"/>
              <w:rPr>
                <w:rFonts w:ascii="Century Gothic" w:hAnsi="Century Gothic" w:cs="Century Gothic"/>
                <w:b/>
                <w:sz w:val="22"/>
                <w:szCs w:val="22"/>
                <w:u w:val="single"/>
                <w:lang w:val="it-IT"/>
              </w:rPr>
            </w:pPr>
            <w:r>
              <w:rPr>
                <w:rFonts w:ascii="Century Gothic" w:hAnsi="Century Gothic" w:cs="Century Gothic"/>
                <w:b/>
                <w:sz w:val="22"/>
                <w:szCs w:val="22"/>
                <w:u w:val="single"/>
                <w:lang w:val="it-IT"/>
              </w:rPr>
              <w:t>Documentazione</w:t>
            </w:r>
          </w:p>
          <w:p w:rsidR="00016D78" w:rsidRDefault="00836BC9">
            <w:pPr>
              <w:pStyle w:val="Titolo"/>
              <w:tabs>
                <w:tab w:val="left" w:pos="360"/>
              </w:tabs>
              <w:jc w:val="both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Documentazione video-fotografica, elaborati de</w:t>
            </w:r>
            <w:r>
              <w:rPr>
                <w:sz w:val="22"/>
                <w:szCs w:val="22"/>
                <w:lang w:val="it-IT"/>
              </w:rPr>
              <w:t>i bambini, conversazioni, interviste, narrazioni</w:t>
            </w:r>
          </w:p>
        </w:tc>
      </w:tr>
      <w:tr w:rsidR="00016D78">
        <w:tblPrEx>
          <w:tblCellMar>
            <w:top w:w="0" w:type="dxa"/>
            <w:bottom w:w="0" w:type="dxa"/>
          </w:tblCellMar>
        </w:tblPrEx>
        <w:tc>
          <w:tcPr>
            <w:tcW w:w="1011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D78" w:rsidRDefault="00836BC9">
            <w:pPr>
              <w:pStyle w:val="Standard"/>
              <w:snapToGrid w:val="0"/>
              <w:jc w:val="center"/>
              <w:rPr>
                <w:rFonts w:ascii="Century Gothic" w:hAnsi="Century Gothic" w:cs="Century Gothic"/>
                <w:b/>
                <w:sz w:val="22"/>
                <w:szCs w:val="22"/>
                <w:u w:val="single"/>
                <w:lang w:val="it-IT"/>
              </w:rPr>
            </w:pPr>
            <w:r>
              <w:rPr>
                <w:rFonts w:ascii="Century Gothic" w:hAnsi="Century Gothic" w:cs="Century Gothic"/>
                <w:b/>
                <w:sz w:val="22"/>
                <w:szCs w:val="22"/>
                <w:u w:val="single"/>
                <w:lang w:val="it-IT"/>
              </w:rPr>
              <w:t>Verifica</w:t>
            </w:r>
          </w:p>
          <w:p w:rsidR="00016D78" w:rsidRDefault="00836BC9">
            <w:pPr>
              <w:pStyle w:val="Pidipagina"/>
              <w:tabs>
                <w:tab w:val="clear" w:pos="4819"/>
                <w:tab w:val="clear" w:pos="9638"/>
                <w:tab w:val="left" w:pos="360"/>
              </w:tabs>
              <w:rPr>
                <w:rFonts w:ascii="Century Gothic" w:hAnsi="Century Gothic" w:cs="Century Gothic"/>
                <w:sz w:val="22"/>
                <w:szCs w:val="22"/>
                <w:lang w:val="it-IT"/>
              </w:rPr>
            </w:pPr>
            <w:r>
              <w:rPr>
                <w:rFonts w:ascii="Century Gothic" w:hAnsi="Century Gothic" w:cs="Century Gothic"/>
                <w:sz w:val="22"/>
                <w:szCs w:val="22"/>
                <w:lang w:val="it-IT"/>
              </w:rPr>
              <w:t>Incontri tra insegnanti, bibliotecaria, genitori; osservazione e ascolto dei bambini e del loro elaborati</w:t>
            </w:r>
          </w:p>
        </w:tc>
      </w:tr>
    </w:tbl>
    <w:p w:rsidR="00016D78" w:rsidRDefault="00016D78">
      <w:pPr>
        <w:pStyle w:val="Standard"/>
        <w:spacing w:line="276" w:lineRule="auto"/>
        <w:ind w:left="720" w:right="567"/>
        <w:jc w:val="center"/>
        <w:rPr>
          <w:rFonts w:ascii="Arial" w:hAnsi="Arial" w:cs="Arial Rounded MT Bold"/>
          <w:b/>
          <w:bCs/>
          <w:sz w:val="28"/>
          <w:szCs w:val="28"/>
          <w:lang w:val="it-IT"/>
        </w:rPr>
      </w:pPr>
    </w:p>
    <w:p w:rsidR="00016D78" w:rsidRDefault="00836BC9">
      <w:pPr>
        <w:pStyle w:val="Standard"/>
        <w:spacing w:line="276" w:lineRule="auto"/>
        <w:ind w:left="720" w:right="567"/>
        <w:jc w:val="center"/>
        <w:rPr>
          <w:rFonts w:ascii="Arial" w:hAnsi="Arial" w:cs="Arial Rounded MT Bold"/>
          <w:b/>
          <w:bCs/>
          <w:lang w:val="it-IT"/>
        </w:rPr>
      </w:pPr>
      <w:r>
        <w:rPr>
          <w:rFonts w:ascii="Arial" w:hAnsi="Arial" w:cs="Arial Rounded MT Bold"/>
          <w:b/>
          <w:bCs/>
          <w:sz w:val="28"/>
          <w:szCs w:val="28"/>
          <w:lang w:val="it-IT"/>
        </w:rPr>
        <w:t xml:space="preserve">PROGETTO </w:t>
      </w:r>
      <w:r>
        <w:rPr>
          <w:rFonts w:ascii="Arial" w:hAnsi="Arial" w:cs="Bodoni MT Black"/>
          <w:b/>
          <w:bCs/>
          <w:sz w:val="28"/>
          <w:szCs w:val="28"/>
          <w:lang w:val="it-IT"/>
        </w:rPr>
        <w:t>“E’ QUI’ LA FESTA?</w:t>
      </w:r>
    </w:p>
    <w:p w:rsidR="00016D78" w:rsidRDefault="00016D78">
      <w:pPr>
        <w:pStyle w:val="Standard"/>
        <w:tabs>
          <w:tab w:val="left" w:pos="2977"/>
        </w:tabs>
        <w:ind w:left="1276"/>
        <w:jc w:val="center"/>
        <w:rPr>
          <w:rFonts w:ascii="Century Gothic" w:hAnsi="Century Gothic" w:cs="Century Gothic"/>
          <w:b/>
          <w:sz w:val="16"/>
          <w:szCs w:val="16"/>
          <w:lang w:val="it-IT"/>
        </w:rPr>
      </w:pPr>
    </w:p>
    <w:p w:rsidR="00016D78" w:rsidRDefault="00016D78">
      <w:pPr>
        <w:pStyle w:val="Standard"/>
        <w:tabs>
          <w:tab w:val="left" w:pos="2977"/>
        </w:tabs>
        <w:ind w:left="1276"/>
        <w:jc w:val="center"/>
        <w:rPr>
          <w:rFonts w:ascii="Century Gothic" w:hAnsi="Century Gothic" w:cs="Century Gothic"/>
          <w:b/>
          <w:sz w:val="16"/>
          <w:szCs w:val="16"/>
          <w:lang w:val="it-IT"/>
        </w:rPr>
      </w:pPr>
    </w:p>
    <w:p w:rsidR="00016D78" w:rsidRDefault="00836BC9">
      <w:pPr>
        <w:pStyle w:val="Standard"/>
        <w:tabs>
          <w:tab w:val="left" w:pos="425"/>
        </w:tabs>
        <w:jc w:val="center"/>
        <w:rPr>
          <w:rFonts w:ascii="Century Gothic" w:hAnsi="Century Gothic" w:cs="Century Gothic"/>
          <w:b/>
          <w:iCs/>
          <w:sz w:val="22"/>
          <w:szCs w:val="22"/>
          <w:u w:val="single"/>
          <w:lang w:val="it-IT"/>
        </w:rPr>
      </w:pPr>
      <w:r>
        <w:rPr>
          <w:rFonts w:ascii="Century Gothic" w:hAnsi="Century Gothic" w:cs="Century Gothic"/>
          <w:b/>
          <w:iCs/>
          <w:sz w:val="22"/>
          <w:szCs w:val="22"/>
          <w:u w:val="single"/>
          <w:lang w:val="it-IT"/>
        </w:rPr>
        <w:t>Motivazione</w:t>
      </w:r>
    </w:p>
    <w:p w:rsidR="00016D78" w:rsidRDefault="00016D78">
      <w:pPr>
        <w:pStyle w:val="Standard"/>
        <w:tabs>
          <w:tab w:val="left" w:pos="425"/>
        </w:tabs>
        <w:jc w:val="center"/>
        <w:rPr>
          <w:rFonts w:ascii="Century Gothic" w:hAnsi="Century Gothic" w:cs="Century Gothic"/>
          <w:b/>
          <w:iCs/>
          <w:sz w:val="22"/>
          <w:szCs w:val="22"/>
          <w:u w:val="single"/>
          <w:lang w:val="it-IT"/>
        </w:rPr>
      </w:pPr>
    </w:p>
    <w:p w:rsidR="00016D78" w:rsidRDefault="00836BC9">
      <w:pPr>
        <w:pStyle w:val="Standard"/>
        <w:tabs>
          <w:tab w:val="left" w:pos="1740"/>
        </w:tabs>
        <w:ind w:left="39" w:hanging="20"/>
        <w:jc w:val="both"/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>Questo progetto mira a far vivere ai bambini,</w:t>
      </w:r>
      <w:r>
        <w:rPr>
          <w:rFonts w:ascii="Century Gothic" w:hAnsi="Century Gothic" w:cs="Century Gothic"/>
          <w:sz w:val="22"/>
          <w:szCs w:val="22"/>
          <w:lang w:val="it-IT"/>
        </w:rPr>
        <w:t xml:space="preserve"> in occasione d’avvenimenti particolari quali l’inizio e la fine dell’anno scolastico, Natale, Carnevale, i Compleanni ed altre manifestazioni e mostre organizzate a livello d’ Istituto, dei momenti di festa e di aggregazione in cui è bello stare insieme.</w:t>
      </w:r>
    </w:p>
    <w:p w:rsidR="00016D78" w:rsidRDefault="00836BC9">
      <w:pPr>
        <w:pStyle w:val="Standard"/>
        <w:tabs>
          <w:tab w:val="left" w:pos="1740"/>
        </w:tabs>
        <w:ind w:left="39" w:hanging="20"/>
        <w:jc w:val="both"/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>I bambini sono coinvolti attivamente sia nell’organizzazione che nella preparazione dell'avvenimento, in molti casi è prevista la collaborazione dei genitori e la loro partecipazione.</w:t>
      </w:r>
    </w:p>
    <w:p w:rsidR="00016D78" w:rsidRDefault="00016D78">
      <w:pPr>
        <w:pStyle w:val="Standard"/>
        <w:tabs>
          <w:tab w:val="left" w:pos="2977"/>
        </w:tabs>
        <w:ind w:left="1276"/>
        <w:jc w:val="both"/>
        <w:rPr>
          <w:rFonts w:ascii="Century Gothic" w:hAnsi="Century Gothic" w:cs="Century Gothic"/>
          <w:b/>
          <w:sz w:val="22"/>
          <w:szCs w:val="22"/>
          <w:lang w:val="it-IT"/>
        </w:rPr>
      </w:pPr>
    </w:p>
    <w:p w:rsidR="00016D78" w:rsidRDefault="00836BC9">
      <w:pPr>
        <w:pStyle w:val="Standard"/>
        <w:tabs>
          <w:tab w:val="left" w:pos="425"/>
        </w:tabs>
        <w:jc w:val="center"/>
        <w:rPr>
          <w:rFonts w:ascii="Century Gothic" w:hAnsi="Century Gothic" w:cs="Century Gothic"/>
          <w:b/>
          <w:iCs/>
          <w:sz w:val="22"/>
          <w:szCs w:val="22"/>
          <w:u w:val="single"/>
          <w:lang w:val="it-IT"/>
        </w:rPr>
      </w:pPr>
      <w:r>
        <w:rPr>
          <w:rFonts w:ascii="Century Gothic" w:hAnsi="Century Gothic" w:cs="Century Gothic"/>
          <w:b/>
          <w:iCs/>
          <w:sz w:val="22"/>
          <w:szCs w:val="22"/>
          <w:u w:val="single"/>
          <w:lang w:val="it-IT"/>
        </w:rPr>
        <w:t>Finalità ed Obiettivi</w:t>
      </w:r>
    </w:p>
    <w:p w:rsidR="00016D78" w:rsidRDefault="00016D78">
      <w:pPr>
        <w:pStyle w:val="Standard"/>
        <w:tabs>
          <w:tab w:val="left" w:pos="425"/>
        </w:tabs>
        <w:jc w:val="center"/>
        <w:rPr>
          <w:rFonts w:ascii="Century Gothic" w:hAnsi="Century Gothic" w:cs="Century Gothic"/>
          <w:b/>
          <w:iCs/>
          <w:sz w:val="22"/>
          <w:szCs w:val="22"/>
          <w:u w:val="single"/>
          <w:lang w:val="it-IT"/>
        </w:rPr>
      </w:pPr>
    </w:p>
    <w:p w:rsidR="00016D78" w:rsidRDefault="00836BC9">
      <w:pPr>
        <w:pStyle w:val="Standard"/>
        <w:numPr>
          <w:ilvl w:val="0"/>
          <w:numId w:val="136"/>
        </w:numPr>
        <w:tabs>
          <w:tab w:val="left" w:pos="720"/>
          <w:tab w:val="left" w:pos="1701"/>
        </w:tabs>
        <w:jc w:val="both"/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 xml:space="preserve">Arricchire la comunicazione e la relazione tra </w:t>
      </w:r>
      <w:r>
        <w:rPr>
          <w:rFonts w:ascii="Century Gothic" w:hAnsi="Century Gothic" w:cs="Century Gothic"/>
          <w:sz w:val="22"/>
          <w:szCs w:val="22"/>
          <w:lang w:val="it-IT"/>
        </w:rPr>
        <w:t>bambini e tra adulti e bambini favorendo il piacere di stare insieme</w:t>
      </w:r>
    </w:p>
    <w:p w:rsidR="00016D78" w:rsidRDefault="00836BC9">
      <w:pPr>
        <w:pStyle w:val="Standard"/>
        <w:numPr>
          <w:ilvl w:val="0"/>
          <w:numId w:val="136"/>
        </w:numPr>
        <w:tabs>
          <w:tab w:val="left" w:pos="720"/>
          <w:tab w:val="left" w:pos="1701"/>
        </w:tabs>
        <w:jc w:val="both"/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>Favorire atteggiamenti positivi verso gli altri</w:t>
      </w:r>
    </w:p>
    <w:p w:rsidR="00016D78" w:rsidRDefault="00836BC9">
      <w:pPr>
        <w:pStyle w:val="Standard"/>
        <w:numPr>
          <w:ilvl w:val="0"/>
          <w:numId w:val="136"/>
        </w:numPr>
        <w:tabs>
          <w:tab w:val="left" w:pos="720"/>
          <w:tab w:val="left" w:pos="1701"/>
        </w:tabs>
        <w:jc w:val="both"/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>Sensibilizzare i bambini a ideali di pace e di convivenza civile (educazione all’ accoglienza, alla tolleranza, all’accettazione, al risp</w:t>
      </w:r>
      <w:r>
        <w:rPr>
          <w:rFonts w:ascii="Century Gothic" w:hAnsi="Century Gothic" w:cs="Century Gothic"/>
          <w:sz w:val="22"/>
          <w:szCs w:val="22"/>
          <w:lang w:val="it-IT"/>
        </w:rPr>
        <w:t>etto…)</w:t>
      </w:r>
    </w:p>
    <w:p w:rsidR="00016D78" w:rsidRDefault="00836BC9">
      <w:pPr>
        <w:pStyle w:val="Standard"/>
        <w:numPr>
          <w:ilvl w:val="0"/>
          <w:numId w:val="136"/>
        </w:numPr>
        <w:tabs>
          <w:tab w:val="left" w:pos="720"/>
          <w:tab w:val="left" w:pos="1701"/>
        </w:tabs>
        <w:jc w:val="both"/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>Sensibilizzare i bambini al riconoscimento della diversità intesa come valore e ricchezza</w:t>
      </w:r>
    </w:p>
    <w:p w:rsidR="00016D78" w:rsidRDefault="00836BC9">
      <w:pPr>
        <w:pStyle w:val="Standard"/>
        <w:numPr>
          <w:ilvl w:val="0"/>
          <w:numId w:val="136"/>
        </w:numPr>
        <w:tabs>
          <w:tab w:val="left" w:pos="1701"/>
        </w:tabs>
        <w:jc w:val="both"/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>Sviluppare modalità di collaborazione e di aiuto reciproco sia nei bambini che tra gli adulti coinvolti</w:t>
      </w:r>
    </w:p>
    <w:p w:rsidR="00016D78" w:rsidRDefault="00016D78">
      <w:pPr>
        <w:pStyle w:val="Standard"/>
        <w:tabs>
          <w:tab w:val="left" w:pos="425"/>
        </w:tabs>
        <w:jc w:val="center"/>
        <w:rPr>
          <w:rFonts w:ascii="Century Gothic" w:hAnsi="Century Gothic" w:cs="Century Gothic"/>
          <w:b/>
          <w:iCs/>
          <w:sz w:val="22"/>
          <w:szCs w:val="22"/>
          <w:lang w:val="it-IT"/>
        </w:rPr>
      </w:pPr>
    </w:p>
    <w:p w:rsidR="00016D78" w:rsidRDefault="00836BC9">
      <w:pPr>
        <w:pStyle w:val="Standard"/>
        <w:tabs>
          <w:tab w:val="left" w:pos="425"/>
        </w:tabs>
        <w:jc w:val="center"/>
        <w:rPr>
          <w:rFonts w:ascii="Century Gothic" w:hAnsi="Century Gothic" w:cs="Century Gothic"/>
          <w:b/>
          <w:iCs/>
          <w:sz w:val="22"/>
          <w:szCs w:val="22"/>
          <w:u w:val="single"/>
          <w:lang w:val="it-IT"/>
        </w:rPr>
      </w:pPr>
      <w:r>
        <w:rPr>
          <w:rFonts w:ascii="Century Gothic" w:hAnsi="Century Gothic" w:cs="Century Gothic"/>
          <w:b/>
          <w:iCs/>
          <w:sz w:val="22"/>
          <w:szCs w:val="22"/>
          <w:u w:val="single"/>
          <w:lang w:val="it-IT"/>
        </w:rPr>
        <w:t>Modalità Organizzative</w:t>
      </w:r>
    </w:p>
    <w:p w:rsidR="00016D78" w:rsidRDefault="00016D78">
      <w:pPr>
        <w:pStyle w:val="Standard"/>
        <w:tabs>
          <w:tab w:val="left" w:pos="425"/>
        </w:tabs>
        <w:jc w:val="center"/>
        <w:rPr>
          <w:rFonts w:ascii="Century Gothic" w:hAnsi="Century Gothic" w:cs="Century Gothic"/>
          <w:b/>
          <w:iCs/>
          <w:sz w:val="22"/>
          <w:szCs w:val="22"/>
          <w:u w:val="single"/>
          <w:lang w:val="it-IT"/>
        </w:rPr>
      </w:pPr>
    </w:p>
    <w:p w:rsidR="00016D78" w:rsidRDefault="00836BC9">
      <w:pPr>
        <w:pStyle w:val="Standard"/>
        <w:tabs>
          <w:tab w:val="left" w:pos="1701"/>
        </w:tabs>
        <w:rPr>
          <w:sz w:val="22"/>
          <w:szCs w:val="22"/>
        </w:rPr>
      </w:pPr>
      <w:r>
        <w:rPr>
          <w:rFonts w:ascii="Century Gothic" w:hAnsi="Century Gothic" w:cs="Century Gothic"/>
          <w:b/>
          <w:sz w:val="22"/>
          <w:szCs w:val="22"/>
          <w:lang w:val="it-IT"/>
        </w:rPr>
        <w:t xml:space="preserve">Partecipanti : </w:t>
      </w:r>
      <w:r>
        <w:rPr>
          <w:rFonts w:ascii="Century Gothic" w:hAnsi="Century Gothic" w:cs="Century Gothic"/>
          <w:sz w:val="22"/>
          <w:szCs w:val="22"/>
          <w:lang w:val="it-IT"/>
        </w:rPr>
        <w:t>Bambini, inseg</w:t>
      </w:r>
      <w:r>
        <w:rPr>
          <w:rFonts w:ascii="Century Gothic" w:hAnsi="Century Gothic" w:cs="Century Gothic"/>
          <w:sz w:val="22"/>
          <w:szCs w:val="22"/>
          <w:lang w:val="it-IT"/>
        </w:rPr>
        <w:t>nanti e famiglie delle sezioni A,B,C</w:t>
      </w:r>
      <w:r>
        <w:rPr>
          <w:rFonts w:ascii="Century Gothic" w:hAnsi="Century Gothic" w:cs="Century Gothic"/>
          <w:b/>
          <w:sz w:val="22"/>
          <w:szCs w:val="22"/>
          <w:lang w:val="it-IT"/>
        </w:rPr>
        <w:t xml:space="preserve">                                                               </w:t>
      </w:r>
      <w:r>
        <w:rPr>
          <w:sz w:val="22"/>
          <w:szCs w:val="22"/>
          <w:lang w:val="it-IT"/>
        </w:rPr>
        <w:t xml:space="preserve"> </w:t>
      </w:r>
      <w:r>
        <w:rPr>
          <w:rFonts w:ascii="Century Gothic" w:hAnsi="Century Gothic" w:cs="Century Gothic"/>
          <w:b/>
          <w:sz w:val="22"/>
          <w:szCs w:val="22"/>
          <w:lang w:val="it-IT"/>
        </w:rPr>
        <w:t xml:space="preserve">Tempi: </w:t>
      </w:r>
      <w:r>
        <w:rPr>
          <w:rFonts w:ascii="Century Gothic" w:hAnsi="Century Gothic" w:cs="Century Gothic"/>
          <w:sz w:val="22"/>
          <w:szCs w:val="22"/>
          <w:lang w:val="it-IT"/>
        </w:rPr>
        <w:t xml:space="preserve">Tutto l’anno scolastico          </w:t>
      </w:r>
      <w:r>
        <w:rPr>
          <w:rFonts w:ascii="Century Gothic" w:hAnsi="Century Gothic" w:cs="Century Gothic"/>
          <w:b/>
          <w:sz w:val="22"/>
          <w:szCs w:val="22"/>
          <w:lang w:val="it-IT"/>
        </w:rPr>
        <w:t xml:space="preserve">                                                                     </w:t>
      </w:r>
    </w:p>
    <w:p w:rsidR="00016D78" w:rsidRDefault="00836BC9">
      <w:pPr>
        <w:pStyle w:val="Standard"/>
        <w:tabs>
          <w:tab w:val="left" w:pos="1701"/>
        </w:tabs>
        <w:rPr>
          <w:sz w:val="22"/>
          <w:szCs w:val="22"/>
        </w:rPr>
      </w:pPr>
      <w:r>
        <w:rPr>
          <w:rFonts w:ascii="Century Gothic" w:hAnsi="Century Gothic" w:cs="Century Gothic"/>
          <w:b/>
          <w:sz w:val="22"/>
          <w:szCs w:val="22"/>
          <w:lang w:val="it-IT"/>
        </w:rPr>
        <w:t xml:space="preserve">Spazi:  </w:t>
      </w:r>
      <w:r>
        <w:rPr>
          <w:rFonts w:ascii="Century Gothic" w:hAnsi="Century Gothic" w:cs="Century Gothic"/>
          <w:sz w:val="22"/>
          <w:szCs w:val="22"/>
          <w:lang w:val="it-IT"/>
        </w:rPr>
        <w:t>Tutti gli ambienti della scuola e il g</w:t>
      </w:r>
      <w:r>
        <w:rPr>
          <w:rFonts w:ascii="Century Gothic" w:hAnsi="Century Gothic" w:cs="Century Gothic"/>
          <w:sz w:val="22"/>
          <w:szCs w:val="22"/>
          <w:lang w:val="it-IT"/>
        </w:rPr>
        <w:t>iardino; teatro, palestra comunale, scuola secondaria</w:t>
      </w:r>
    </w:p>
    <w:p w:rsidR="00016D78" w:rsidRDefault="00836BC9">
      <w:pPr>
        <w:pStyle w:val="Standard"/>
        <w:tabs>
          <w:tab w:val="left" w:pos="1701"/>
        </w:tabs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 xml:space="preserve">                      </w:t>
      </w:r>
    </w:p>
    <w:p w:rsidR="00016D78" w:rsidRDefault="00836BC9">
      <w:pPr>
        <w:pStyle w:val="Standard"/>
        <w:tabs>
          <w:tab w:val="left" w:pos="425"/>
        </w:tabs>
        <w:jc w:val="center"/>
        <w:rPr>
          <w:rFonts w:ascii="Century Gothic" w:hAnsi="Century Gothic" w:cs="Century Gothic"/>
          <w:b/>
          <w:iCs/>
          <w:sz w:val="22"/>
          <w:szCs w:val="22"/>
          <w:u w:val="single"/>
          <w:lang w:val="it-IT"/>
        </w:rPr>
      </w:pPr>
      <w:r>
        <w:rPr>
          <w:rFonts w:ascii="Century Gothic" w:hAnsi="Century Gothic" w:cs="Century Gothic"/>
          <w:b/>
          <w:iCs/>
          <w:sz w:val="22"/>
          <w:szCs w:val="22"/>
          <w:u w:val="single"/>
          <w:lang w:val="it-IT"/>
        </w:rPr>
        <w:t>Fasi d’attuazione</w:t>
      </w:r>
    </w:p>
    <w:p w:rsidR="00016D78" w:rsidRDefault="00016D78">
      <w:pPr>
        <w:pStyle w:val="Standard"/>
        <w:tabs>
          <w:tab w:val="left" w:pos="425"/>
        </w:tabs>
        <w:jc w:val="center"/>
        <w:rPr>
          <w:rFonts w:ascii="Century Gothic" w:hAnsi="Century Gothic" w:cs="Century Gothic"/>
          <w:b/>
          <w:iCs/>
          <w:sz w:val="22"/>
          <w:szCs w:val="22"/>
          <w:u w:val="single"/>
          <w:lang w:val="it-IT"/>
        </w:rPr>
      </w:pPr>
    </w:p>
    <w:p w:rsidR="00016D78" w:rsidRDefault="00836BC9">
      <w:pPr>
        <w:pStyle w:val="Standard"/>
        <w:numPr>
          <w:ilvl w:val="0"/>
          <w:numId w:val="137"/>
        </w:numPr>
        <w:tabs>
          <w:tab w:val="left" w:pos="720"/>
          <w:tab w:val="left" w:pos="1701"/>
        </w:tabs>
        <w:jc w:val="both"/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>Letture, drammatizzazioni, racconti di storie, rielaborazioni grafico-pittoriche-manipolative e verbali su vari temi: pace, convivenza civile, accoglienza, valo</w:t>
      </w:r>
      <w:r>
        <w:rPr>
          <w:rFonts w:ascii="Century Gothic" w:hAnsi="Century Gothic" w:cs="Century Gothic"/>
          <w:sz w:val="22"/>
          <w:szCs w:val="22"/>
          <w:lang w:val="it-IT"/>
        </w:rPr>
        <w:t>rizzazione della diversità, rispetto del prossimo e dell’ambiente, amicizia ...</w:t>
      </w:r>
    </w:p>
    <w:p w:rsidR="00016D78" w:rsidRDefault="00836BC9">
      <w:pPr>
        <w:pStyle w:val="Standard"/>
        <w:numPr>
          <w:ilvl w:val="0"/>
          <w:numId w:val="137"/>
        </w:numPr>
        <w:tabs>
          <w:tab w:val="left" w:pos="720"/>
          <w:tab w:val="left" w:pos="1701"/>
        </w:tabs>
        <w:jc w:val="both"/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>Piccole mostre degli elaborati prodotti dai bambini aperte alle famiglie e alla cittadinanza</w:t>
      </w:r>
    </w:p>
    <w:p w:rsidR="00016D78" w:rsidRDefault="00836BC9">
      <w:pPr>
        <w:pStyle w:val="Standard"/>
        <w:numPr>
          <w:ilvl w:val="0"/>
          <w:numId w:val="137"/>
        </w:numPr>
        <w:tabs>
          <w:tab w:val="left" w:pos="720"/>
          <w:tab w:val="left" w:pos="1701"/>
        </w:tabs>
        <w:jc w:val="both"/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>Progettazione di giochi e percorsi</w:t>
      </w:r>
    </w:p>
    <w:p w:rsidR="00016D78" w:rsidRDefault="00836BC9">
      <w:pPr>
        <w:pStyle w:val="Standard"/>
        <w:numPr>
          <w:ilvl w:val="0"/>
          <w:numId w:val="137"/>
        </w:numPr>
        <w:tabs>
          <w:tab w:val="left" w:pos="720"/>
          <w:tab w:val="left" w:pos="1701"/>
        </w:tabs>
        <w:jc w:val="both"/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>Laboratori teatrali e musicali per l’apprendimen</w:t>
      </w:r>
      <w:r>
        <w:rPr>
          <w:rFonts w:ascii="Century Gothic" w:hAnsi="Century Gothic" w:cs="Century Gothic"/>
          <w:sz w:val="22"/>
          <w:szCs w:val="22"/>
          <w:lang w:val="it-IT"/>
        </w:rPr>
        <w:t>to di canti, poesie, filastrocche, semplici danze e drammatizzazioni…</w:t>
      </w:r>
    </w:p>
    <w:p w:rsidR="00016D78" w:rsidRDefault="00836BC9">
      <w:pPr>
        <w:pStyle w:val="Standard"/>
        <w:numPr>
          <w:ilvl w:val="0"/>
          <w:numId w:val="137"/>
        </w:numPr>
        <w:tabs>
          <w:tab w:val="left" w:pos="720"/>
          <w:tab w:val="left" w:pos="1701"/>
        </w:tabs>
        <w:jc w:val="both"/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 xml:space="preserve"> Attività di laboratorio per la creazione e la realizzazione di elaborati, costumi, scenografie, addobbi per la festa</w:t>
      </w:r>
    </w:p>
    <w:p w:rsidR="00016D78" w:rsidRDefault="00836BC9">
      <w:pPr>
        <w:pStyle w:val="Standard"/>
        <w:numPr>
          <w:ilvl w:val="0"/>
          <w:numId w:val="137"/>
        </w:numPr>
        <w:tabs>
          <w:tab w:val="left" w:pos="720"/>
          <w:tab w:val="left" w:pos="1701"/>
        </w:tabs>
        <w:jc w:val="both"/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 xml:space="preserve"> Attività di laboratorio per la costruzione di piccoli doni per i </w:t>
      </w:r>
      <w:r>
        <w:rPr>
          <w:rFonts w:ascii="Century Gothic" w:hAnsi="Century Gothic" w:cs="Century Gothic"/>
          <w:sz w:val="22"/>
          <w:szCs w:val="22"/>
          <w:lang w:val="it-IT"/>
        </w:rPr>
        <w:t>familiari e  i compagni al fine di educare i bambini al piacere di donare;</w:t>
      </w:r>
    </w:p>
    <w:p w:rsidR="00016D78" w:rsidRDefault="00836BC9">
      <w:pPr>
        <w:pStyle w:val="Standard"/>
        <w:numPr>
          <w:ilvl w:val="0"/>
          <w:numId w:val="137"/>
        </w:numPr>
        <w:tabs>
          <w:tab w:val="left" w:pos="720"/>
          <w:tab w:val="left" w:pos="1701"/>
        </w:tabs>
        <w:jc w:val="both"/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>Attività di laboratorio per la realizzazione di piccoli oggetti o reperimento di materiali per l’allestimento di mercatini, al fine di educare i bambini a  fare qualcosa per gli al</w:t>
      </w:r>
      <w:r>
        <w:rPr>
          <w:rFonts w:ascii="Century Gothic" w:hAnsi="Century Gothic" w:cs="Century Gothic"/>
          <w:sz w:val="22"/>
          <w:szCs w:val="22"/>
          <w:lang w:val="it-IT"/>
        </w:rPr>
        <w:t>tri, a rendersi utili e a partecipare e contribuire a un bene comune</w:t>
      </w:r>
    </w:p>
    <w:p w:rsidR="00016D78" w:rsidRDefault="00836BC9">
      <w:pPr>
        <w:pStyle w:val="Standard"/>
        <w:numPr>
          <w:ilvl w:val="0"/>
          <w:numId w:val="137"/>
        </w:numPr>
        <w:tabs>
          <w:tab w:val="left" w:pos="720"/>
          <w:tab w:val="left" w:pos="1701"/>
        </w:tabs>
        <w:jc w:val="both"/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>Condivisione tra bambini e adulti (insegnanti e genitori) di momenti ludici, spazi, attività, laboratori e iniziative in occasione delle varie feste</w:t>
      </w:r>
    </w:p>
    <w:p w:rsidR="00016D78" w:rsidRDefault="00016D78">
      <w:pPr>
        <w:pStyle w:val="Standard"/>
        <w:tabs>
          <w:tab w:val="left" w:pos="720"/>
          <w:tab w:val="left" w:pos="1701"/>
        </w:tabs>
        <w:jc w:val="both"/>
        <w:rPr>
          <w:rFonts w:ascii="Century Gothic" w:hAnsi="Century Gothic" w:cs="Century Gothic"/>
          <w:sz w:val="22"/>
          <w:szCs w:val="22"/>
          <w:lang w:val="it-IT"/>
        </w:rPr>
      </w:pPr>
    </w:p>
    <w:p w:rsidR="00016D78" w:rsidRDefault="00836BC9">
      <w:pPr>
        <w:pStyle w:val="Standard"/>
        <w:tabs>
          <w:tab w:val="left" w:pos="1701"/>
        </w:tabs>
        <w:jc w:val="center"/>
        <w:rPr>
          <w:rFonts w:ascii="Century Gothic" w:hAnsi="Century Gothic" w:cs="Century Gothic"/>
          <w:b/>
          <w:iCs/>
          <w:sz w:val="22"/>
          <w:szCs w:val="22"/>
          <w:u w:val="single"/>
          <w:lang w:val="it-IT"/>
        </w:rPr>
      </w:pPr>
      <w:r>
        <w:rPr>
          <w:rFonts w:ascii="Century Gothic" w:hAnsi="Century Gothic" w:cs="Century Gothic"/>
          <w:b/>
          <w:iCs/>
          <w:sz w:val="22"/>
          <w:szCs w:val="22"/>
          <w:u w:val="single"/>
          <w:lang w:val="it-IT"/>
        </w:rPr>
        <w:t>Documentazione</w:t>
      </w:r>
    </w:p>
    <w:p w:rsidR="00016D78" w:rsidRDefault="00016D78">
      <w:pPr>
        <w:pStyle w:val="Standard"/>
        <w:tabs>
          <w:tab w:val="left" w:pos="1701"/>
        </w:tabs>
        <w:jc w:val="center"/>
        <w:rPr>
          <w:rFonts w:ascii="Century Gothic" w:hAnsi="Century Gothic" w:cs="Century Gothic"/>
          <w:b/>
          <w:iCs/>
          <w:sz w:val="22"/>
          <w:szCs w:val="22"/>
          <w:u w:val="single"/>
          <w:lang w:val="it-IT"/>
        </w:rPr>
      </w:pPr>
    </w:p>
    <w:p w:rsidR="00016D78" w:rsidRDefault="00836BC9">
      <w:pPr>
        <w:pStyle w:val="Standard"/>
        <w:numPr>
          <w:ilvl w:val="0"/>
          <w:numId w:val="138"/>
        </w:numPr>
        <w:tabs>
          <w:tab w:val="left" w:pos="1701"/>
        </w:tabs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>Materiale video-foto</w:t>
      </w:r>
      <w:r>
        <w:rPr>
          <w:rFonts w:ascii="Century Gothic" w:hAnsi="Century Gothic" w:cs="Century Gothic"/>
          <w:sz w:val="22"/>
          <w:szCs w:val="22"/>
          <w:lang w:val="it-IT"/>
        </w:rPr>
        <w:t>grafico</w:t>
      </w:r>
    </w:p>
    <w:p w:rsidR="00016D78" w:rsidRDefault="00836BC9">
      <w:pPr>
        <w:pStyle w:val="Standard"/>
        <w:numPr>
          <w:ilvl w:val="0"/>
          <w:numId w:val="138"/>
        </w:numPr>
        <w:tabs>
          <w:tab w:val="left" w:pos="720"/>
          <w:tab w:val="left" w:pos="1701"/>
        </w:tabs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>Elaborati dei bambini</w:t>
      </w:r>
    </w:p>
    <w:p w:rsidR="00016D78" w:rsidRDefault="00016D78">
      <w:pPr>
        <w:pStyle w:val="Standard"/>
        <w:tabs>
          <w:tab w:val="left" w:pos="720"/>
          <w:tab w:val="left" w:pos="1701"/>
        </w:tabs>
        <w:rPr>
          <w:rFonts w:ascii="Century Gothic" w:hAnsi="Century Gothic" w:cs="Century Gothic"/>
          <w:sz w:val="22"/>
          <w:szCs w:val="22"/>
          <w:lang w:val="it-IT"/>
        </w:rPr>
      </w:pPr>
    </w:p>
    <w:p w:rsidR="00016D78" w:rsidRDefault="00836BC9">
      <w:pPr>
        <w:pStyle w:val="Standard"/>
        <w:tabs>
          <w:tab w:val="left" w:pos="1701"/>
        </w:tabs>
        <w:jc w:val="center"/>
        <w:rPr>
          <w:rFonts w:ascii="Century Gothic" w:hAnsi="Century Gothic" w:cs="Century Gothic"/>
          <w:b/>
          <w:iCs/>
          <w:sz w:val="22"/>
          <w:szCs w:val="22"/>
          <w:u w:val="single"/>
          <w:lang w:val="it-IT"/>
        </w:rPr>
      </w:pPr>
      <w:r>
        <w:rPr>
          <w:rFonts w:ascii="Century Gothic" w:hAnsi="Century Gothic" w:cs="Century Gothic"/>
          <w:b/>
          <w:iCs/>
          <w:sz w:val="22"/>
          <w:szCs w:val="22"/>
          <w:u w:val="single"/>
          <w:lang w:val="it-IT"/>
        </w:rPr>
        <w:t>Verifica</w:t>
      </w:r>
    </w:p>
    <w:p w:rsidR="00016D78" w:rsidRDefault="00016D78">
      <w:pPr>
        <w:pStyle w:val="Standard"/>
        <w:tabs>
          <w:tab w:val="left" w:pos="1701"/>
        </w:tabs>
        <w:jc w:val="center"/>
        <w:rPr>
          <w:rFonts w:ascii="Century Gothic" w:hAnsi="Century Gothic" w:cs="Century Gothic"/>
          <w:b/>
          <w:iCs/>
          <w:sz w:val="22"/>
          <w:szCs w:val="22"/>
          <w:u w:val="single"/>
          <w:lang w:val="it-IT"/>
        </w:rPr>
      </w:pPr>
    </w:p>
    <w:p w:rsidR="00016D78" w:rsidRDefault="00836BC9">
      <w:pPr>
        <w:pStyle w:val="Standard"/>
        <w:numPr>
          <w:ilvl w:val="0"/>
          <w:numId w:val="139"/>
        </w:numPr>
        <w:tabs>
          <w:tab w:val="left" w:pos="425"/>
        </w:tabs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 xml:space="preserve">      Osservazione dei bambini e dei loro elaborati</w:t>
      </w:r>
    </w:p>
    <w:p w:rsidR="00016D78" w:rsidRDefault="00836BC9">
      <w:pPr>
        <w:pStyle w:val="Standard"/>
        <w:numPr>
          <w:ilvl w:val="0"/>
          <w:numId w:val="139"/>
        </w:numPr>
        <w:tabs>
          <w:tab w:val="left" w:pos="719"/>
          <w:tab w:val="left" w:pos="1701"/>
        </w:tabs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 xml:space="preserve">  Ascolto dei loro racconti</w:t>
      </w:r>
    </w:p>
    <w:p w:rsidR="00016D78" w:rsidRDefault="00836BC9">
      <w:pPr>
        <w:pStyle w:val="Standard"/>
        <w:numPr>
          <w:ilvl w:val="0"/>
          <w:numId w:val="139"/>
        </w:numPr>
        <w:tabs>
          <w:tab w:val="left" w:pos="719"/>
          <w:tab w:val="left" w:pos="1701"/>
        </w:tabs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 xml:space="preserve">  Incontri e scambi di opinioni tra bambini, insegnanti e genitori</w:t>
      </w:r>
    </w:p>
    <w:p w:rsidR="00016D78" w:rsidRDefault="00836BC9">
      <w:pPr>
        <w:pStyle w:val="Standard"/>
        <w:jc w:val="center"/>
        <w:rPr>
          <w:sz w:val="28"/>
          <w:szCs w:val="28"/>
          <w:lang w:val="it-IT"/>
        </w:rPr>
      </w:pPr>
      <w:r>
        <w:rPr>
          <w:rFonts w:ascii="Arial" w:hAnsi="Arial" w:cs="Arial Rounded MT Bold"/>
          <w:b/>
          <w:sz w:val="28"/>
          <w:szCs w:val="28"/>
          <w:lang w:val="it-IT"/>
        </w:rPr>
        <w:t xml:space="preserve">PROGETTO “ </w:t>
      </w:r>
      <w:r>
        <w:rPr>
          <w:rFonts w:ascii="Arial" w:hAnsi="Arial" w:cs="Bodoni MT Black"/>
          <w:b/>
          <w:sz w:val="28"/>
          <w:szCs w:val="28"/>
          <w:lang w:val="it-IT"/>
        </w:rPr>
        <w:t>SCUOLE... IN CONTINUITA’ ”</w:t>
      </w:r>
    </w:p>
    <w:p w:rsidR="00016D78" w:rsidRDefault="00016D78">
      <w:pPr>
        <w:pStyle w:val="Standard"/>
        <w:ind w:left="709"/>
        <w:rPr>
          <w:rFonts w:ascii="Bodoni MT Black" w:hAnsi="Bodoni MT Black" w:cs="Bodoni MT Black"/>
          <w:sz w:val="22"/>
          <w:szCs w:val="22"/>
          <w:lang w:val="it-IT"/>
        </w:rPr>
      </w:pPr>
    </w:p>
    <w:p w:rsidR="00016D78" w:rsidRDefault="00836BC9">
      <w:pPr>
        <w:pStyle w:val="Standard"/>
        <w:ind w:left="1276"/>
        <w:rPr>
          <w:rFonts w:ascii="Century Gothic" w:hAnsi="Century Gothic" w:cs="Century Gothic"/>
          <w:lang w:val="it-IT"/>
        </w:rPr>
      </w:pPr>
      <w:r>
        <w:rPr>
          <w:rFonts w:ascii="Century Gothic" w:hAnsi="Century Gothic" w:cs="Century Gothic"/>
          <w:b/>
          <w:lang w:val="it-IT"/>
        </w:rPr>
        <w:t xml:space="preserve">                                                   </w:t>
      </w:r>
      <w:r>
        <w:rPr>
          <w:rFonts w:ascii="Century Gothic" w:hAnsi="Century Gothic" w:cs="Century Gothic"/>
          <w:b/>
          <w:sz w:val="22"/>
          <w:szCs w:val="22"/>
          <w:u w:val="single"/>
          <w:lang w:val="it-IT"/>
        </w:rPr>
        <w:t>Motivazioni</w:t>
      </w:r>
    </w:p>
    <w:p w:rsidR="00016D78" w:rsidRDefault="00016D78">
      <w:pPr>
        <w:pStyle w:val="Standard"/>
        <w:ind w:left="1276"/>
        <w:jc w:val="center"/>
        <w:rPr>
          <w:rFonts w:ascii="Century Gothic" w:hAnsi="Century Gothic" w:cs="Century Gothic"/>
          <w:b/>
          <w:i/>
          <w:sz w:val="22"/>
          <w:szCs w:val="22"/>
          <w:lang w:val="it-IT"/>
        </w:rPr>
      </w:pPr>
    </w:p>
    <w:p w:rsidR="00016D78" w:rsidRDefault="00836BC9">
      <w:pPr>
        <w:pStyle w:val="Standard"/>
        <w:jc w:val="both"/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>Per realizzare la continuità fra la scuola dell’infanzia e la scuola primaria sono previsti una serie d’incontri tra insegnanti e bambini dei due ordini di scuola, al fine di :</w:t>
      </w:r>
    </w:p>
    <w:p w:rsidR="00016D78" w:rsidRDefault="00836BC9">
      <w:pPr>
        <w:pStyle w:val="Standard"/>
        <w:tabs>
          <w:tab w:val="left" w:pos="360"/>
        </w:tabs>
        <w:ind w:right="10"/>
        <w:jc w:val="both"/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 xml:space="preserve">- conoscersi, </w:t>
      </w:r>
      <w:r>
        <w:rPr>
          <w:rFonts w:ascii="Century Gothic" w:hAnsi="Century Gothic" w:cs="Century Gothic"/>
          <w:sz w:val="22"/>
          <w:szCs w:val="22"/>
          <w:lang w:val="it-IT"/>
        </w:rPr>
        <w:t>collaborare, condividere esperienze e percorsi comuni ;</w:t>
      </w:r>
    </w:p>
    <w:p w:rsidR="00016D78" w:rsidRDefault="00836BC9">
      <w:pPr>
        <w:pStyle w:val="Standard"/>
        <w:tabs>
          <w:tab w:val="left" w:pos="360"/>
        </w:tabs>
        <w:ind w:right="10"/>
        <w:jc w:val="both"/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>- favorire la conoscenza degli ambienti, delle persone e  delle attività delle scuole primarie;</w:t>
      </w:r>
    </w:p>
    <w:p w:rsidR="00016D78" w:rsidRDefault="00836BC9">
      <w:pPr>
        <w:pStyle w:val="Standard"/>
        <w:tabs>
          <w:tab w:val="left" w:pos="360"/>
        </w:tabs>
        <w:ind w:right="10"/>
        <w:jc w:val="both"/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>- creare un’aspettativa positiva e favorire un approccio sereno nei confronti della scuola primaria.</w:t>
      </w:r>
    </w:p>
    <w:p w:rsidR="00016D78" w:rsidRDefault="00016D78">
      <w:pPr>
        <w:pStyle w:val="Standard"/>
        <w:ind w:left="895" w:right="10"/>
        <w:jc w:val="both"/>
        <w:rPr>
          <w:rFonts w:ascii="Century Gothic" w:hAnsi="Century Gothic" w:cs="Century Gothic"/>
          <w:sz w:val="22"/>
          <w:szCs w:val="22"/>
          <w:lang w:val="it-IT"/>
        </w:rPr>
      </w:pPr>
    </w:p>
    <w:p w:rsidR="00016D78" w:rsidRDefault="00836BC9">
      <w:pPr>
        <w:pStyle w:val="Standard"/>
        <w:ind w:right="10"/>
        <w:jc w:val="center"/>
        <w:rPr>
          <w:rFonts w:ascii="Century Gothic" w:hAnsi="Century Gothic" w:cs="Century Gothic"/>
          <w:b/>
          <w:sz w:val="22"/>
          <w:szCs w:val="22"/>
          <w:u w:val="single"/>
        </w:rPr>
      </w:pPr>
      <w:r>
        <w:rPr>
          <w:rFonts w:ascii="Century Gothic" w:hAnsi="Century Gothic" w:cs="Century Gothic"/>
          <w:b/>
          <w:sz w:val="22"/>
          <w:szCs w:val="22"/>
          <w:u w:val="single"/>
        </w:rPr>
        <w:t>Fi</w:t>
      </w:r>
      <w:r>
        <w:rPr>
          <w:rFonts w:ascii="Century Gothic" w:hAnsi="Century Gothic" w:cs="Century Gothic"/>
          <w:b/>
          <w:sz w:val="22"/>
          <w:szCs w:val="22"/>
          <w:u w:val="single"/>
        </w:rPr>
        <w:t>nalità ed Obiettivi</w:t>
      </w:r>
    </w:p>
    <w:p w:rsidR="00016D78" w:rsidRDefault="00016D78">
      <w:pPr>
        <w:pStyle w:val="Standard"/>
        <w:ind w:left="1276"/>
        <w:jc w:val="center"/>
        <w:rPr>
          <w:rFonts w:ascii="Century Gothic" w:hAnsi="Century Gothic" w:cs="Century Gothic"/>
          <w:b/>
          <w:i/>
          <w:sz w:val="22"/>
          <w:szCs w:val="22"/>
          <w:u w:val="single"/>
        </w:rPr>
      </w:pPr>
    </w:p>
    <w:p w:rsidR="00016D78" w:rsidRDefault="00836BC9">
      <w:pPr>
        <w:pStyle w:val="Standard"/>
        <w:numPr>
          <w:ilvl w:val="0"/>
          <w:numId w:val="140"/>
        </w:numPr>
        <w:tabs>
          <w:tab w:val="left" w:pos="1276"/>
        </w:tabs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>Promuovere il senso di accoglienza e di appartenenza</w:t>
      </w:r>
    </w:p>
    <w:p w:rsidR="00016D78" w:rsidRDefault="00836BC9">
      <w:pPr>
        <w:pStyle w:val="Standard"/>
        <w:numPr>
          <w:ilvl w:val="0"/>
          <w:numId w:val="140"/>
        </w:numPr>
        <w:tabs>
          <w:tab w:val="left" w:pos="1276"/>
        </w:tabs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>Rafforzare la fiducia, la collaborazione, lo spirito d’amicizia</w:t>
      </w:r>
    </w:p>
    <w:p w:rsidR="00016D78" w:rsidRDefault="00836BC9">
      <w:pPr>
        <w:pStyle w:val="Standard"/>
        <w:numPr>
          <w:ilvl w:val="0"/>
          <w:numId w:val="140"/>
        </w:numPr>
        <w:tabs>
          <w:tab w:val="left" w:pos="1276"/>
        </w:tabs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>Conoscersi, collaborare,condividere esperienze e percorsi comuni</w:t>
      </w:r>
    </w:p>
    <w:p w:rsidR="00016D78" w:rsidRDefault="00836BC9">
      <w:pPr>
        <w:pStyle w:val="Standard"/>
        <w:numPr>
          <w:ilvl w:val="0"/>
          <w:numId w:val="140"/>
        </w:numPr>
        <w:tabs>
          <w:tab w:val="left" w:pos="1276"/>
        </w:tabs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 xml:space="preserve">Conoscere gli ambienti, le persone,le attività della </w:t>
      </w:r>
      <w:r>
        <w:rPr>
          <w:rFonts w:ascii="Century Gothic" w:hAnsi="Century Gothic" w:cs="Century Gothic"/>
          <w:sz w:val="22"/>
          <w:szCs w:val="22"/>
          <w:lang w:val="it-IT"/>
        </w:rPr>
        <w:t>scuola primaria</w:t>
      </w:r>
    </w:p>
    <w:p w:rsidR="00016D78" w:rsidRDefault="00836BC9">
      <w:pPr>
        <w:pStyle w:val="Standard"/>
        <w:numPr>
          <w:ilvl w:val="0"/>
          <w:numId w:val="140"/>
        </w:numPr>
        <w:tabs>
          <w:tab w:val="left" w:pos="1276"/>
        </w:tabs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>Favorire un’aspettativa positiva ed un approccio sereno nei confronti della scuola primaria</w:t>
      </w:r>
    </w:p>
    <w:p w:rsidR="00016D78" w:rsidRDefault="00016D78">
      <w:pPr>
        <w:pStyle w:val="Standard"/>
        <w:ind w:left="1276"/>
        <w:jc w:val="center"/>
        <w:rPr>
          <w:rFonts w:ascii="Century Gothic" w:hAnsi="Century Gothic" w:cs="Century Gothic"/>
          <w:b/>
          <w:sz w:val="22"/>
          <w:szCs w:val="22"/>
          <w:lang w:val="it-IT"/>
        </w:rPr>
      </w:pPr>
    </w:p>
    <w:p w:rsidR="00016D78" w:rsidRDefault="00836BC9">
      <w:pPr>
        <w:pStyle w:val="Standard"/>
        <w:jc w:val="center"/>
        <w:rPr>
          <w:rFonts w:ascii="Century Gothic" w:hAnsi="Century Gothic" w:cs="Century Gothic"/>
          <w:b/>
          <w:sz w:val="22"/>
          <w:szCs w:val="22"/>
          <w:u w:val="single"/>
          <w:lang w:val="it-IT"/>
        </w:rPr>
      </w:pPr>
      <w:r>
        <w:rPr>
          <w:rFonts w:ascii="Century Gothic" w:hAnsi="Century Gothic" w:cs="Century Gothic"/>
          <w:b/>
          <w:sz w:val="22"/>
          <w:szCs w:val="22"/>
          <w:u w:val="single"/>
          <w:lang w:val="it-IT"/>
        </w:rPr>
        <w:t>Modalità organizzative</w:t>
      </w:r>
    </w:p>
    <w:p w:rsidR="00016D78" w:rsidRDefault="00016D78">
      <w:pPr>
        <w:pStyle w:val="Standard"/>
        <w:ind w:left="1276"/>
        <w:jc w:val="center"/>
        <w:rPr>
          <w:rFonts w:ascii="Century Gothic" w:hAnsi="Century Gothic" w:cs="Century Gothic"/>
          <w:b/>
          <w:i/>
          <w:sz w:val="22"/>
          <w:szCs w:val="22"/>
          <w:lang w:val="it-IT"/>
        </w:rPr>
      </w:pPr>
    </w:p>
    <w:p w:rsidR="00016D78" w:rsidRDefault="00836BC9">
      <w:pPr>
        <w:pStyle w:val="Standard"/>
        <w:rPr>
          <w:sz w:val="22"/>
          <w:szCs w:val="22"/>
        </w:rPr>
      </w:pPr>
      <w:r>
        <w:rPr>
          <w:rFonts w:ascii="Century Gothic" w:hAnsi="Century Gothic" w:cs="Century Gothic"/>
          <w:b/>
          <w:sz w:val="22"/>
          <w:szCs w:val="22"/>
          <w:lang w:val="it-IT"/>
        </w:rPr>
        <w:t xml:space="preserve">Partecipanti :    </w:t>
      </w:r>
      <w:r>
        <w:rPr>
          <w:rFonts w:ascii="Century Gothic" w:hAnsi="Century Gothic" w:cs="Century Gothic"/>
          <w:sz w:val="22"/>
          <w:szCs w:val="22"/>
          <w:lang w:val="it-IT"/>
        </w:rPr>
        <w:t xml:space="preserve">Bambini nati nel 2010 delle sezioni A,B,C                            </w:t>
      </w:r>
    </w:p>
    <w:p w:rsidR="00016D78" w:rsidRDefault="00836BC9">
      <w:pPr>
        <w:pStyle w:val="Standard"/>
        <w:ind w:left="1276"/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 xml:space="preserve">      Insegnanti della SEZIONE C: </w:t>
      </w:r>
      <w:r>
        <w:rPr>
          <w:rFonts w:ascii="Century Gothic" w:hAnsi="Century Gothic" w:cs="Century Gothic"/>
          <w:sz w:val="22"/>
          <w:szCs w:val="22"/>
          <w:lang w:val="it-IT"/>
        </w:rPr>
        <w:t>Drioll e Guareschi</w:t>
      </w:r>
    </w:p>
    <w:p w:rsidR="00016D78" w:rsidRDefault="00836BC9">
      <w:pPr>
        <w:pStyle w:val="Pidipagina"/>
        <w:tabs>
          <w:tab w:val="clear" w:pos="4819"/>
          <w:tab w:val="clear" w:pos="9638"/>
        </w:tabs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 xml:space="preserve">                           Bambini ed insegnanti delle classi 1° e 5°  </w:t>
      </w:r>
    </w:p>
    <w:p w:rsidR="00016D78" w:rsidRDefault="00836BC9">
      <w:pPr>
        <w:pStyle w:val="Pidipagina"/>
        <w:tabs>
          <w:tab w:val="clear" w:pos="4819"/>
          <w:tab w:val="clear" w:pos="9638"/>
        </w:tabs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 xml:space="preserve">                           della scuola  primaria di  Monterenzio                                            </w:t>
      </w:r>
    </w:p>
    <w:p w:rsidR="00016D78" w:rsidRDefault="00836BC9">
      <w:pPr>
        <w:pStyle w:val="Pidipagina"/>
        <w:tabs>
          <w:tab w:val="clear" w:pos="4819"/>
          <w:tab w:val="clear" w:pos="9638"/>
        </w:tabs>
        <w:rPr>
          <w:sz w:val="22"/>
          <w:szCs w:val="22"/>
        </w:rPr>
      </w:pPr>
      <w:r>
        <w:rPr>
          <w:rFonts w:ascii="Century Gothic" w:hAnsi="Century Gothic" w:cs="Century Gothic"/>
          <w:b/>
          <w:bCs/>
          <w:sz w:val="22"/>
          <w:szCs w:val="22"/>
          <w:lang w:val="it-IT"/>
        </w:rPr>
        <w:t>Tempi</w:t>
      </w:r>
      <w:r>
        <w:rPr>
          <w:rFonts w:ascii="Century Gothic" w:hAnsi="Century Gothic" w:cs="Century Gothic"/>
          <w:sz w:val="22"/>
          <w:szCs w:val="22"/>
          <w:lang w:val="it-IT"/>
        </w:rPr>
        <w:t xml:space="preserve"> :              Febbraio/marzo: incontri di programmazione</w:t>
      </w:r>
    </w:p>
    <w:p w:rsidR="00016D78" w:rsidRDefault="00836BC9">
      <w:pPr>
        <w:pStyle w:val="Standard"/>
        <w:ind w:left="1276"/>
        <w:rPr>
          <w:rFonts w:ascii="Century Gothic" w:hAnsi="Century Gothic" w:cs="Century Gothic"/>
          <w:bCs/>
          <w:sz w:val="22"/>
          <w:szCs w:val="22"/>
          <w:lang w:val="it-IT"/>
        </w:rPr>
      </w:pPr>
      <w:r>
        <w:rPr>
          <w:rFonts w:ascii="Century Gothic" w:hAnsi="Century Gothic" w:cs="Century Gothic"/>
          <w:bCs/>
          <w:sz w:val="22"/>
          <w:szCs w:val="22"/>
          <w:lang w:val="it-IT"/>
        </w:rPr>
        <w:t xml:space="preserve">     Aprile/Maggio:incontri tra bambini ed insegnanti (da definire)</w:t>
      </w:r>
    </w:p>
    <w:p w:rsidR="00016D78" w:rsidRDefault="00836BC9">
      <w:pPr>
        <w:pStyle w:val="Standard"/>
        <w:ind w:left="1276"/>
        <w:rPr>
          <w:sz w:val="22"/>
          <w:szCs w:val="22"/>
        </w:rPr>
      </w:pPr>
      <w:r>
        <w:rPr>
          <w:rFonts w:ascii="Century Gothic" w:hAnsi="Century Gothic" w:cs="Century Gothic"/>
          <w:bCs/>
          <w:sz w:val="22"/>
          <w:szCs w:val="22"/>
          <w:lang w:val="it-IT"/>
        </w:rPr>
        <w:t xml:space="preserve">     Maggio: incontro di verifica</w:t>
      </w:r>
      <w:r>
        <w:rPr>
          <w:rFonts w:ascii="Century Gothic" w:hAnsi="Century Gothic" w:cs="Century Gothic"/>
          <w:sz w:val="22"/>
          <w:szCs w:val="22"/>
          <w:lang w:val="it-IT"/>
        </w:rPr>
        <w:t xml:space="preserve">-valutazione                             </w:t>
      </w:r>
    </w:p>
    <w:p w:rsidR="00016D78" w:rsidRDefault="00836BC9">
      <w:pPr>
        <w:pStyle w:val="Standard"/>
        <w:ind w:left="5812" w:hanging="4536"/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 xml:space="preserve">     Settembre: incontro tra insegnanti  per il pass</w:t>
      </w:r>
      <w:r>
        <w:rPr>
          <w:rFonts w:ascii="Century Gothic" w:hAnsi="Century Gothic" w:cs="Century Gothic"/>
          <w:sz w:val="22"/>
          <w:szCs w:val="22"/>
          <w:lang w:val="it-IT"/>
        </w:rPr>
        <w:t xml:space="preserve">aggio d’informazioni  </w:t>
      </w:r>
    </w:p>
    <w:p w:rsidR="00016D78" w:rsidRDefault="00836BC9">
      <w:pPr>
        <w:pStyle w:val="Standard"/>
        <w:rPr>
          <w:sz w:val="22"/>
          <w:szCs w:val="22"/>
        </w:rPr>
      </w:pPr>
      <w:r>
        <w:rPr>
          <w:rFonts w:ascii="Century Gothic" w:hAnsi="Century Gothic" w:cs="Century Gothic"/>
          <w:b/>
          <w:bCs/>
          <w:sz w:val="22"/>
          <w:szCs w:val="22"/>
          <w:lang w:val="it-IT"/>
        </w:rPr>
        <w:t>Spazi</w:t>
      </w:r>
      <w:r>
        <w:rPr>
          <w:rFonts w:ascii="Century Gothic" w:hAnsi="Century Gothic" w:cs="Century Gothic"/>
          <w:sz w:val="22"/>
          <w:szCs w:val="22"/>
          <w:lang w:val="it-IT"/>
        </w:rPr>
        <w:t>:                Scuola primaria  e scuola dell’infanzia di Monterenzio</w:t>
      </w:r>
    </w:p>
    <w:p w:rsidR="00016D78" w:rsidRDefault="00836BC9">
      <w:pPr>
        <w:pStyle w:val="Standard"/>
        <w:ind w:left="1276"/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 xml:space="preserve">                                                     </w:t>
      </w:r>
    </w:p>
    <w:p w:rsidR="00016D78" w:rsidRDefault="00836BC9">
      <w:pPr>
        <w:pStyle w:val="Standard"/>
        <w:jc w:val="center"/>
        <w:rPr>
          <w:rFonts w:ascii="Century Gothic" w:hAnsi="Century Gothic" w:cs="Century Gothic"/>
          <w:b/>
          <w:sz w:val="22"/>
          <w:szCs w:val="22"/>
          <w:u w:val="single"/>
          <w:lang w:val="it-IT"/>
        </w:rPr>
      </w:pPr>
      <w:r>
        <w:rPr>
          <w:rFonts w:ascii="Century Gothic" w:hAnsi="Century Gothic" w:cs="Century Gothic"/>
          <w:b/>
          <w:sz w:val="22"/>
          <w:szCs w:val="22"/>
          <w:u w:val="single"/>
          <w:lang w:val="it-IT"/>
        </w:rPr>
        <w:t>Fasi di attuazione</w:t>
      </w:r>
    </w:p>
    <w:p w:rsidR="00016D78" w:rsidRDefault="00016D78">
      <w:pPr>
        <w:pStyle w:val="Standard"/>
        <w:ind w:left="1276"/>
        <w:jc w:val="center"/>
        <w:rPr>
          <w:rFonts w:ascii="Century Gothic" w:hAnsi="Century Gothic" w:cs="Century Gothic"/>
          <w:b/>
          <w:i/>
          <w:sz w:val="22"/>
          <w:szCs w:val="22"/>
          <w:lang w:val="it-IT"/>
        </w:rPr>
      </w:pPr>
    </w:p>
    <w:p w:rsidR="00016D78" w:rsidRDefault="00836BC9">
      <w:pPr>
        <w:pStyle w:val="Standard"/>
        <w:jc w:val="both"/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>Questo progetto specifico per la continuità tra la scuola dell’infanzia e la scuol</w:t>
      </w:r>
      <w:r>
        <w:rPr>
          <w:rFonts w:ascii="Century Gothic" w:hAnsi="Century Gothic" w:cs="Century Gothic"/>
          <w:sz w:val="22"/>
          <w:szCs w:val="22"/>
          <w:lang w:val="it-IT"/>
        </w:rPr>
        <w:t>a primaria fa parte di un progetto di continuità d’istituto, rivolto a tutti gli ordini di scuola.</w:t>
      </w:r>
    </w:p>
    <w:p w:rsidR="00016D78" w:rsidRDefault="00836BC9">
      <w:pPr>
        <w:pStyle w:val="Standard"/>
        <w:jc w:val="both"/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>Tra le varie attività, si prevede:</w:t>
      </w:r>
    </w:p>
    <w:p w:rsidR="00016D78" w:rsidRDefault="00836BC9">
      <w:pPr>
        <w:pStyle w:val="Standard"/>
        <w:numPr>
          <w:ilvl w:val="0"/>
          <w:numId w:val="141"/>
        </w:numPr>
        <w:jc w:val="both"/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>Un percorso formativo e laboratoriale per i docenti con progettazione di attività</w:t>
      </w:r>
    </w:p>
    <w:p w:rsidR="00016D78" w:rsidRDefault="00836BC9">
      <w:pPr>
        <w:pStyle w:val="Standard"/>
        <w:numPr>
          <w:ilvl w:val="0"/>
          <w:numId w:val="141"/>
        </w:numPr>
        <w:jc w:val="both"/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>Visita alla Scuola Primaria</w:t>
      </w:r>
    </w:p>
    <w:p w:rsidR="00016D78" w:rsidRDefault="00836BC9">
      <w:pPr>
        <w:pStyle w:val="Standard"/>
        <w:numPr>
          <w:ilvl w:val="0"/>
          <w:numId w:val="141"/>
        </w:numPr>
        <w:jc w:val="both"/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>Attività sv</w:t>
      </w:r>
      <w:r>
        <w:rPr>
          <w:rFonts w:ascii="Century Gothic" w:hAnsi="Century Gothic" w:cs="Century Gothic"/>
          <w:sz w:val="22"/>
          <w:szCs w:val="22"/>
          <w:lang w:val="it-IT"/>
        </w:rPr>
        <w:t>olte coi bambini nelle varie classi/sezioni</w:t>
      </w:r>
    </w:p>
    <w:p w:rsidR="00016D78" w:rsidRDefault="00836BC9">
      <w:pPr>
        <w:pStyle w:val="Standard"/>
        <w:numPr>
          <w:ilvl w:val="0"/>
          <w:numId w:val="141"/>
        </w:numPr>
        <w:jc w:val="both"/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>Open day delle scuole</w:t>
      </w:r>
    </w:p>
    <w:p w:rsidR="00016D78" w:rsidRDefault="00836BC9">
      <w:pPr>
        <w:pStyle w:val="Standard"/>
        <w:numPr>
          <w:ilvl w:val="0"/>
          <w:numId w:val="141"/>
        </w:numPr>
        <w:jc w:val="both"/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>Incontro dedicato alle famiglie con esposizione di materiali e comunicazione delle attività svolte.</w:t>
      </w:r>
    </w:p>
    <w:p w:rsidR="00016D78" w:rsidRDefault="00836BC9">
      <w:pPr>
        <w:pStyle w:val="Standard"/>
        <w:jc w:val="both"/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>Al momento non è possibile illustrare in modo più dettagliato i contenuti del progetto in</w:t>
      </w:r>
      <w:r>
        <w:rPr>
          <w:rFonts w:ascii="Century Gothic" w:hAnsi="Century Gothic" w:cs="Century Gothic"/>
          <w:sz w:val="22"/>
          <w:szCs w:val="22"/>
          <w:lang w:val="it-IT"/>
        </w:rPr>
        <w:t xml:space="preserve"> quanto gli incontri di programmazione devono ancora svolgersi: il progetto, che comprenderà la visita alla scuola primaria, attività e/o laboratori coi bambini, verrà allegato successivamente.</w:t>
      </w:r>
    </w:p>
    <w:p w:rsidR="00016D78" w:rsidRDefault="00016D78">
      <w:pPr>
        <w:pStyle w:val="Standard"/>
        <w:jc w:val="both"/>
        <w:rPr>
          <w:sz w:val="22"/>
          <w:szCs w:val="22"/>
          <w:lang w:val="it-IT"/>
        </w:rPr>
      </w:pPr>
    </w:p>
    <w:p w:rsidR="00016D78" w:rsidRDefault="00836BC9">
      <w:pPr>
        <w:pStyle w:val="Standard"/>
        <w:jc w:val="center"/>
        <w:rPr>
          <w:rFonts w:ascii="Century Gothic" w:hAnsi="Century Gothic" w:cs="Century Gothic"/>
          <w:b/>
          <w:sz w:val="22"/>
          <w:szCs w:val="22"/>
          <w:u w:val="single"/>
          <w:lang w:val="it-IT"/>
        </w:rPr>
      </w:pPr>
      <w:r>
        <w:rPr>
          <w:rFonts w:ascii="Century Gothic" w:hAnsi="Century Gothic" w:cs="Century Gothic"/>
          <w:b/>
          <w:sz w:val="22"/>
          <w:szCs w:val="22"/>
          <w:u w:val="single"/>
          <w:lang w:val="it-IT"/>
        </w:rPr>
        <w:t>Documentazione</w:t>
      </w:r>
    </w:p>
    <w:p w:rsidR="00016D78" w:rsidRDefault="00016D78">
      <w:pPr>
        <w:pStyle w:val="Standard"/>
        <w:ind w:left="1276"/>
        <w:jc w:val="center"/>
        <w:rPr>
          <w:rFonts w:ascii="Century Gothic" w:hAnsi="Century Gothic" w:cs="Century Gothic"/>
          <w:b/>
          <w:i/>
          <w:sz w:val="22"/>
          <w:szCs w:val="22"/>
          <w:lang w:val="it-IT"/>
        </w:rPr>
      </w:pPr>
    </w:p>
    <w:p w:rsidR="00016D78" w:rsidRDefault="00836BC9">
      <w:pPr>
        <w:pStyle w:val="Standard"/>
        <w:numPr>
          <w:ilvl w:val="0"/>
          <w:numId w:val="142"/>
        </w:numPr>
        <w:tabs>
          <w:tab w:val="left" w:pos="360"/>
        </w:tabs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>Materiale fotografico</w:t>
      </w:r>
    </w:p>
    <w:p w:rsidR="00016D78" w:rsidRDefault="00836BC9">
      <w:pPr>
        <w:pStyle w:val="Standard"/>
        <w:numPr>
          <w:ilvl w:val="0"/>
          <w:numId w:val="143"/>
        </w:numPr>
        <w:tabs>
          <w:tab w:val="left" w:pos="360"/>
        </w:tabs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>Elaborati dei bambini.</w:t>
      </w:r>
    </w:p>
    <w:p w:rsidR="00016D78" w:rsidRDefault="00016D78">
      <w:pPr>
        <w:pStyle w:val="Standard"/>
        <w:tabs>
          <w:tab w:val="left" w:pos="360"/>
        </w:tabs>
        <w:rPr>
          <w:rFonts w:ascii="Century Gothic" w:hAnsi="Century Gothic" w:cs="Century Gothic"/>
          <w:sz w:val="22"/>
          <w:szCs w:val="22"/>
          <w:lang w:val="it-IT"/>
        </w:rPr>
      </w:pPr>
    </w:p>
    <w:p w:rsidR="00016D78" w:rsidRDefault="00836BC9">
      <w:pPr>
        <w:pStyle w:val="Standard"/>
        <w:jc w:val="center"/>
        <w:rPr>
          <w:rFonts w:ascii="Century Gothic" w:hAnsi="Century Gothic" w:cs="Century Gothic"/>
          <w:b/>
          <w:sz w:val="22"/>
          <w:szCs w:val="22"/>
          <w:u w:val="single"/>
          <w:lang w:val="it-IT"/>
        </w:rPr>
      </w:pPr>
      <w:r>
        <w:rPr>
          <w:rFonts w:ascii="Century Gothic" w:hAnsi="Century Gothic" w:cs="Century Gothic"/>
          <w:b/>
          <w:sz w:val="22"/>
          <w:szCs w:val="22"/>
          <w:u w:val="single"/>
          <w:lang w:val="it-IT"/>
        </w:rPr>
        <w:t>Verifica</w:t>
      </w:r>
    </w:p>
    <w:p w:rsidR="00016D78" w:rsidRDefault="00016D78">
      <w:pPr>
        <w:pStyle w:val="Standard"/>
        <w:ind w:left="1276"/>
        <w:jc w:val="center"/>
        <w:rPr>
          <w:rFonts w:ascii="Century Gothic" w:hAnsi="Century Gothic" w:cs="Century Gothic"/>
          <w:b/>
          <w:sz w:val="22"/>
          <w:szCs w:val="22"/>
          <w:lang w:val="it-IT"/>
        </w:rPr>
      </w:pPr>
    </w:p>
    <w:p w:rsidR="00016D78" w:rsidRDefault="00836BC9">
      <w:pPr>
        <w:pStyle w:val="Standard"/>
        <w:numPr>
          <w:ilvl w:val="0"/>
          <w:numId w:val="144"/>
        </w:numPr>
        <w:tabs>
          <w:tab w:val="left" w:pos="360"/>
        </w:tabs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>Osservazione dei bambini e dei loro elaborati, ascolto delle loro conversazioni</w:t>
      </w:r>
    </w:p>
    <w:p w:rsidR="00016D78" w:rsidRDefault="00836BC9">
      <w:pPr>
        <w:pStyle w:val="Standard"/>
        <w:numPr>
          <w:ilvl w:val="0"/>
          <w:numId w:val="144"/>
        </w:numPr>
        <w:tabs>
          <w:tab w:val="left" w:pos="1069"/>
        </w:tabs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>Incontro di verifica tra le insegnanti dei due ordini di scuola.</w:t>
      </w:r>
    </w:p>
    <w:p w:rsidR="00016D78" w:rsidRDefault="00016D78">
      <w:pPr>
        <w:pStyle w:val="Standard"/>
        <w:jc w:val="center"/>
        <w:rPr>
          <w:rFonts w:ascii="Century Gothic" w:hAnsi="Century Gothic" w:cs="Century Gothic"/>
          <w:b/>
          <w:sz w:val="22"/>
          <w:szCs w:val="22"/>
          <w:lang w:val="it-IT"/>
        </w:rPr>
      </w:pPr>
    </w:p>
    <w:p w:rsidR="00016D78" w:rsidRDefault="00016D78">
      <w:pPr>
        <w:pStyle w:val="Standard"/>
        <w:jc w:val="center"/>
        <w:rPr>
          <w:rFonts w:ascii="Arial Rounded MT Bold" w:hAnsi="Arial Rounded MT Bold" w:cs="Arial Rounded MT Bold"/>
          <w:b/>
          <w:sz w:val="22"/>
          <w:szCs w:val="22"/>
          <w:lang w:val="it-IT"/>
        </w:rPr>
      </w:pPr>
    </w:p>
    <w:p w:rsidR="00016D78" w:rsidRDefault="00836BC9">
      <w:pPr>
        <w:pStyle w:val="Standard"/>
        <w:jc w:val="center"/>
        <w:rPr>
          <w:rFonts w:ascii="Arial" w:hAnsi="Arial" w:cs="Arial Rounded MT Bold"/>
          <w:b/>
          <w:sz w:val="28"/>
          <w:szCs w:val="28"/>
        </w:rPr>
      </w:pPr>
      <w:r>
        <w:rPr>
          <w:rFonts w:ascii="Arial" w:hAnsi="Arial" w:cs="Arial Rounded MT Bold"/>
          <w:b/>
          <w:sz w:val="28"/>
          <w:szCs w:val="28"/>
          <w:lang w:val="it-IT"/>
        </w:rPr>
        <w:t>PROGETTO “</w:t>
      </w:r>
      <w:r>
        <w:rPr>
          <w:rFonts w:ascii="Arial" w:hAnsi="Arial" w:cs="Verdana"/>
          <w:b/>
          <w:bCs/>
          <w:sz w:val="28"/>
          <w:szCs w:val="28"/>
        </w:rPr>
        <w:t xml:space="preserve"> IO, TU, NOI: DAL DISEGNO ALLA RELAZIONE POSITIVA”</w:t>
      </w:r>
    </w:p>
    <w:p w:rsidR="00016D78" w:rsidRDefault="00016D78">
      <w:pPr>
        <w:pStyle w:val="Standard"/>
        <w:jc w:val="center"/>
        <w:rPr>
          <w:rFonts w:ascii="Arial" w:hAnsi="Arial" w:cs="Verdana"/>
          <w:b/>
          <w:bCs/>
          <w:sz w:val="28"/>
          <w:szCs w:val="28"/>
        </w:rPr>
      </w:pPr>
    </w:p>
    <w:p w:rsidR="00016D78" w:rsidRDefault="00836BC9">
      <w:pPr>
        <w:pStyle w:val="Standard"/>
        <w:jc w:val="center"/>
        <w:rPr>
          <w:rFonts w:ascii="Century Gothic" w:hAnsi="Century Gothic" w:cs="Century Gothic"/>
          <w:b/>
          <w:sz w:val="22"/>
          <w:szCs w:val="22"/>
          <w:u w:val="single"/>
          <w:lang w:val="it-IT"/>
        </w:rPr>
      </w:pPr>
      <w:r>
        <w:rPr>
          <w:rFonts w:ascii="Century Gothic" w:hAnsi="Century Gothic" w:cs="Century Gothic"/>
          <w:b/>
          <w:sz w:val="22"/>
          <w:szCs w:val="22"/>
          <w:u w:val="single"/>
          <w:lang w:val="it-IT"/>
        </w:rPr>
        <w:t>Motivazioni</w:t>
      </w:r>
    </w:p>
    <w:p w:rsidR="00016D78" w:rsidRDefault="00836BC9">
      <w:pPr>
        <w:pStyle w:val="Standard"/>
        <w:ind w:left="20"/>
        <w:jc w:val="both"/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 xml:space="preserve">Il progetto è calibrato </w:t>
      </w:r>
      <w:r>
        <w:rPr>
          <w:rFonts w:ascii="Century Gothic" w:hAnsi="Century Gothic" w:cs="Century Gothic"/>
          <w:sz w:val="22"/>
          <w:szCs w:val="22"/>
          <w:lang w:val="it-IT"/>
        </w:rPr>
        <w:t>sulle tre sezioni miste, con un focus sul gruppo dei bambini di 5 anni.</w:t>
      </w:r>
    </w:p>
    <w:p w:rsidR="00016D78" w:rsidRDefault="00836BC9">
      <w:pPr>
        <w:pStyle w:val="Standard"/>
        <w:ind w:left="20"/>
        <w:jc w:val="both"/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 xml:space="preserve">L'intervento affronterà i temi dell'identità e della reponsabilità individuale nella relazione con gli altri, per cercare di affrontare e risolvere alcuni casi di disagio e migliorare </w:t>
      </w:r>
      <w:r>
        <w:rPr>
          <w:rFonts w:ascii="Century Gothic" w:hAnsi="Century Gothic" w:cs="Century Gothic"/>
          <w:sz w:val="22"/>
          <w:szCs w:val="22"/>
          <w:lang w:val="it-IT"/>
        </w:rPr>
        <w:t>la rete relazionale tra i bambini.</w:t>
      </w:r>
    </w:p>
    <w:p w:rsidR="00016D78" w:rsidRDefault="00836BC9">
      <w:pPr>
        <w:pStyle w:val="Standard"/>
        <w:jc w:val="both"/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>Verranno proposte alcune attività ed esperienze al fine di educare alla relazione, alla mediazione, alla conoscenza e alla gestione delle emozioni e dei conflitti, per instaurare relazioni più sane e mature.</w:t>
      </w:r>
    </w:p>
    <w:p w:rsidR="00016D78" w:rsidRDefault="00836BC9">
      <w:pPr>
        <w:pStyle w:val="Standard"/>
        <w:jc w:val="both"/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>Attraverso l'</w:t>
      </w:r>
      <w:r>
        <w:rPr>
          <w:rFonts w:ascii="Century Gothic" w:hAnsi="Century Gothic" w:cs="Century Gothic"/>
          <w:sz w:val="22"/>
          <w:szCs w:val="22"/>
          <w:lang w:val="it-IT"/>
        </w:rPr>
        <w:t>utilizzo di tre proposte di disegno (il tratto grafico, il colore, lo spazio/foglio): si arriverà a:</w:t>
      </w:r>
    </w:p>
    <w:p w:rsidR="00016D78" w:rsidRDefault="00836BC9">
      <w:pPr>
        <w:pStyle w:val="Standard"/>
        <w:numPr>
          <w:ilvl w:val="0"/>
          <w:numId w:val="145"/>
        </w:numPr>
        <w:ind w:left="0" w:firstLine="0"/>
        <w:jc w:val="both"/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>affrontare i concetti di identità/diversità, autonomia/relazione positiva, gestione delle emozioni/conflitti</w:t>
      </w:r>
    </w:p>
    <w:p w:rsidR="00016D78" w:rsidRDefault="00836BC9">
      <w:pPr>
        <w:pStyle w:val="Standard"/>
        <w:numPr>
          <w:ilvl w:val="0"/>
          <w:numId w:val="145"/>
        </w:numPr>
        <w:ind w:left="0" w:firstLine="0"/>
        <w:jc w:val="both"/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>a riflettere sui punti di vista propri e dell</w:t>
      </w:r>
      <w:r>
        <w:rPr>
          <w:rFonts w:ascii="Century Gothic" w:hAnsi="Century Gothic" w:cs="Century Gothic"/>
          <w:sz w:val="22"/>
          <w:szCs w:val="22"/>
          <w:lang w:val="it-IT"/>
        </w:rPr>
        <w:t>'altro</w:t>
      </w:r>
    </w:p>
    <w:p w:rsidR="00016D78" w:rsidRDefault="00836BC9">
      <w:pPr>
        <w:pStyle w:val="Standard"/>
        <w:jc w:val="both"/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>in un percorso volto a migliorare l'autostima, l'autonomia, la fiducia in sè e negli altri e il proprio modo di comunicare nel gruppo.</w:t>
      </w:r>
    </w:p>
    <w:p w:rsidR="00016D78" w:rsidRDefault="00836BC9">
      <w:pPr>
        <w:pStyle w:val="Standard"/>
        <w:ind w:right="10"/>
        <w:jc w:val="center"/>
        <w:rPr>
          <w:rFonts w:ascii="Century Gothic" w:hAnsi="Century Gothic" w:cs="Century Gothic"/>
          <w:b/>
          <w:sz w:val="22"/>
          <w:szCs w:val="22"/>
          <w:u w:val="single"/>
        </w:rPr>
      </w:pPr>
      <w:r>
        <w:rPr>
          <w:rFonts w:ascii="Century Gothic" w:hAnsi="Century Gothic" w:cs="Century Gothic"/>
          <w:b/>
          <w:sz w:val="22"/>
          <w:szCs w:val="22"/>
          <w:u w:val="single"/>
        </w:rPr>
        <w:t>Finalità ed Obiettivi</w:t>
      </w:r>
    </w:p>
    <w:p w:rsidR="00016D78" w:rsidRDefault="00836BC9">
      <w:pPr>
        <w:pStyle w:val="Standard"/>
        <w:numPr>
          <w:ilvl w:val="0"/>
          <w:numId w:val="146"/>
        </w:numPr>
        <w:snapToGrid w:val="0"/>
        <w:jc w:val="both"/>
        <w:rPr>
          <w:rFonts w:ascii="Arial" w:hAnsi="Arial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>Favorire il riconoscimento dei concetti di identità e diversità, autonomia e relazione posit</w:t>
      </w:r>
      <w:r>
        <w:rPr>
          <w:rFonts w:ascii="Arial" w:hAnsi="Arial" w:cs="Verdana"/>
          <w:sz w:val="22"/>
          <w:szCs w:val="22"/>
        </w:rPr>
        <w:t>iva</w:t>
      </w:r>
    </w:p>
    <w:p w:rsidR="00016D78" w:rsidRDefault="00836BC9">
      <w:pPr>
        <w:pStyle w:val="Standard"/>
        <w:numPr>
          <w:ilvl w:val="0"/>
          <w:numId w:val="146"/>
        </w:numPr>
        <w:snapToGrid w:val="0"/>
        <w:jc w:val="both"/>
        <w:rPr>
          <w:rFonts w:ascii="Arial" w:hAnsi="Arial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>Sollecitare il processo di individuazione e caratterizzazione del se'</w:t>
      </w:r>
    </w:p>
    <w:p w:rsidR="00016D78" w:rsidRDefault="00836BC9">
      <w:pPr>
        <w:pStyle w:val="Standard"/>
        <w:numPr>
          <w:ilvl w:val="0"/>
          <w:numId w:val="146"/>
        </w:numPr>
        <w:snapToGrid w:val="0"/>
        <w:jc w:val="both"/>
        <w:rPr>
          <w:rFonts w:ascii="Arial" w:hAnsi="Arial" w:cs="Verdana"/>
          <w:sz w:val="22"/>
          <w:szCs w:val="22"/>
          <w:lang w:val="it-IT"/>
        </w:rPr>
      </w:pPr>
      <w:r>
        <w:rPr>
          <w:rFonts w:ascii="Arial" w:hAnsi="Arial" w:cs="Verdana"/>
          <w:sz w:val="22"/>
          <w:szCs w:val="22"/>
          <w:lang w:val="it-IT"/>
        </w:rPr>
        <w:t>Favorire la mediazione e la gestione delle emozioni e dei conflitti per migliorare la rete relazionale tra i bambini e il senso di responsabilità personale</w:t>
      </w:r>
    </w:p>
    <w:p w:rsidR="00016D78" w:rsidRDefault="00836BC9">
      <w:pPr>
        <w:pStyle w:val="Standard"/>
        <w:numPr>
          <w:ilvl w:val="0"/>
          <w:numId w:val="146"/>
        </w:numPr>
        <w:snapToGrid w:val="0"/>
        <w:jc w:val="both"/>
        <w:rPr>
          <w:rFonts w:ascii="Arial" w:hAnsi="Arial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 xml:space="preserve">Migliorare la conoscenza </w:t>
      </w:r>
      <w:r>
        <w:rPr>
          <w:rFonts w:ascii="Arial" w:hAnsi="Arial" w:cs="Verdana"/>
          <w:sz w:val="22"/>
          <w:szCs w:val="22"/>
        </w:rPr>
        <w:t>di sé e degli altri</w:t>
      </w:r>
    </w:p>
    <w:p w:rsidR="00016D78" w:rsidRDefault="00836BC9">
      <w:pPr>
        <w:pStyle w:val="Corpodeltesto2"/>
        <w:numPr>
          <w:ilvl w:val="0"/>
          <w:numId w:val="146"/>
        </w:numPr>
        <w:tabs>
          <w:tab w:val="left" w:pos="1276"/>
        </w:tabs>
        <w:snapToGrid w:val="0"/>
        <w:rPr>
          <w:rFonts w:ascii="Arial" w:hAnsi="Arial" w:cs="Verdana"/>
          <w:lang w:val="it-IT"/>
        </w:rPr>
      </w:pPr>
      <w:r>
        <w:rPr>
          <w:rFonts w:ascii="Arial" w:hAnsi="Arial" w:cs="Verdana"/>
          <w:lang w:val="it-IT"/>
        </w:rPr>
        <w:t>Sviluppare fiducia in sé e negli altri</w:t>
      </w:r>
    </w:p>
    <w:p w:rsidR="00016D78" w:rsidRDefault="00836BC9">
      <w:pPr>
        <w:pStyle w:val="Corpodeltesto2"/>
        <w:numPr>
          <w:ilvl w:val="0"/>
          <w:numId w:val="146"/>
        </w:numPr>
        <w:tabs>
          <w:tab w:val="left" w:pos="1276"/>
        </w:tabs>
        <w:snapToGrid w:val="0"/>
        <w:rPr>
          <w:rFonts w:ascii="Arial" w:hAnsi="Arial" w:cs="Verdana"/>
          <w:lang w:val="it-IT"/>
        </w:rPr>
      </w:pPr>
      <w:r>
        <w:rPr>
          <w:rFonts w:ascii="Arial" w:hAnsi="Arial" w:cs="Verdana"/>
          <w:lang w:val="it-IT"/>
        </w:rPr>
        <w:t>Riconoscere i concetti di “limite” e di “autonomia”,</w:t>
      </w:r>
    </w:p>
    <w:p w:rsidR="00016D78" w:rsidRDefault="00836BC9">
      <w:pPr>
        <w:pStyle w:val="Corpodeltesto2"/>
        <w:numPr>
          <w:ilvl w:val="0"/>
          <w:numId w:val="146"/>
        </w:numPr>
        <w:tabs>
          <w:tab w:val="left" w:pos="1276"/>
        </w:tabs>
        <w:snapToGrid w:val="0"/>
        <w:rPr>
          <w:rFonts w:ascii="Arial" w:hAnsi="Arial" w:cs="Verdana"/>
          <w:lang w:val="it-IT"/>
        </w:rPr>
      </w:pPr>
      <w:r>
        <w:rPr>
          <w:rFonts w:ascii="Arial" w:hAnsi="Arial" w:cs="Verdana"/>
          <w:lang w:val="it-IT"/>
        </w:rPr>
        <w:t>Migliorare la capacità e i metodi per comunicare nel gruppo</w:t>
      </w:r>
    </w:p>
    <w:p w:rsidR="00016D78" w:rsidRDefault="00836BC9">
      <w:pPr>
        <w:pStyle w:val="Standard"/>
        <w:jc w:val="center"/>
        <w:rPr>
          <w:rFonts w:ascii="Century Gothic" w:hAnsi="Century Gothic" w:cs="Century Gothic"/>
          <w:b/>
          <w:sz w:val="22"/>
          <w:szCs w:val="22"/>
          <w:u w:val="single"/>
          <w:lang w:val="it-IT"/>
        </w:rPr>
      </w:pPr>
      <w:r>
        <w:rPr>
          <w:rFonts w:ascii="Century Gothic" w:hAnsi="Century Gothic" w:cs="Century Gothic"/>
          <w:b/>
          <w:sz w:val="22"/>
          <w:szCs w:val="22"/>
          <w:u w:val="single"/>
          <w:lang w:val="it-IT"/>
        </w:rPr>
        <w:t>Modalità organizzative</w:t>
      </w:r>
    </w:p>
    <w:p w:rsidR="00016D78" w:rsidRDefault="00836BC9">
      <w:pPr>
        <w:pStyle w:val="Standard"/>
        <w:rPr>
          <w:sz w:val="22"/>
          <w:szCs w:val="22"/>
        </w:rPr>
      </w:pPr>
      <w:r>
        <w:rPr>
          <w:rFonts w:ascii="Century Gothic" w:hAnsi="Century Gothic" w:cs="Century Gothic"/>
          <w:b/>
          <w:sz w:val="22"/>
          <w:szCs w:val="22"/>
          <w:lang w:val="it-IT"/>
        </w:rPr>
        <w:t xml:space="preserve">Partecipanti :    </w:t>
      </w:r>
      <w:r>
        <w:rPr>
          <w:rFonts w:ascii="Century Gothic" w:hAnsi="Century Gothic" w:cs="Century Gothic"/>
          <w:sz w:val="22"/>
          <w:szCs w:val="22"/>
          <w:lang w:val="it-IT"/>
        </w:rPr>
        <w:t xml:space="preserve">Bambini delle sezioni A,B,C                </w:t>
      </w:r>
      <w:r>
        <w:rPr>
          <w:rFonts w:ascii="Century Gothic" w:hAnsi="Century Gothic" w:cs="Century Gothic"/>
          <w:sz w:val="22"/>
          <w:szCs w:val="22"/>
          <w:lang w:val="it-IT"/>
        </w:rPr>
        <w:t xml:space="preserve">            </w:t>
      </w:r>
    </w:p>
    <w:p w:rsidR="00016D78" w:rsidRDefault="00836BC9">
      <w:pPr>
        <w:pStyle w:val="Standard"/>
        <w:ind w:left="1276"/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 xml:space="preserve">      Tutte le insegnanti                                                                  </w:t>
      </w:r>
    </w:p>
    <w:p w:rsidR="00016D78" w:rsidRDefault="00836BC9">
      <w:pPr>
        <w:pStyle w:val="Pidipagina"/>
        <w:tabs>
          <w:tab w:val="clear" w:pos="4819"/>
          <w:tab w:val="clear" w:pos="9638"/>
        </w:tabs>
        <w:rPr>
          <w:sz w:val="22"/>
          <w:szCs w:val="22"/>
        </w:rPr>
      </w:pPr>
      <w:r>
        <w:rPr>
          <w:rFonts w:ascii="Century Gothic" w:hAnsi="Century Gothic" w:cs="Century Gothic"/>
          <w:b/>
          <w:bCs/>
          <w:sz w:val="22"/>
          <w:szCs w:val="22"/>
          <w:lang w:val="it-IT"/>
        </w:rPr>
        <w:t>Tempi</w:t>
      </w:r>
      <w:r>
        <w:rPr>
          <w:rFonts w:ascii="Century Gothic" w:hAnsi="Century Gothic" w:cs="Century Gothic"/>
          <w:sz w:val="22"/>
          <w:szCs w:val="22"/>
          <w:lang w:val="it-IT"/>
        </w:rPr>
        <w:t xml:space="preserve"> :              Gennaio/marzo: 4 incontri coi bambini a cadenza settimanale;</w:t>
      </w:r>
    </w:p>
    <w:p w:rsidR="00016D78" w:rsidRDefault="00836BC9">
      <w:pPr>
        <w:pStyle w:val="Pidipagina"/>
        <w:tabs>
          <w:tab w:val="clear" w:pos="4819"/>
          <w:tab w:val="clear" w:pos="9638"/>
        </w:tabs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 xml:space="preserve">                                                     1 incontro di r</w:t>
      </w:r>
      <w:r>
        <w:rPr>
          <w:rFonts w:ascii="Century Gothic" w:hAnsi="Century Gothic" w:cs="Century Gothic"/>
          <w:sz w:val="22"/>
          <w:szCs w:val="22"/>
          <w:lang w:val="it-IT"/>
        </w:rPr>
        <w:t>estituzione con le insegnanti .</w:t>
      </w:r>
    </w:p>
    <w:p w:rsidR="00016D78" w:rsidRDefault="00836BC9">
      <w:pPr>
        <w:pStyle w:val="Standard"/>
        <w:rPr>
          <w:sz w:val="22"/>
          <w:szCs w:val="22"/>
        </w:rPr>
      </w:pPr>
      <w:r>
        <w:rPr>
          <w:rFonts w:ascii="Century Gothic" w:hAnsi="Century Gothic" w:cs="Century Gothic"/>
          <w:b/>
          <w:bCs/>
          <w:sz w:val="22"/>
          <w:szCs w:val="22"/>
          <w:lang w:val="it-IT"/>
        </w:rPr>
        <w:t>Spazi</w:t>
      </w:r>
      <w:r>
        <w:rPr>
          <w:rFonts w:ascii="Century Gothic" w:hAnsi="Century Gothic" w:cs="Century Gothic"/>
          <w:sz w:val="22"/>
          <w:szCs w:val="22"/>
          <w:lang w:val="it-IT"/>
        </w:rPr>
        <w:t>:                Sezioni, Salone e Saloncino, Giardino</w:t>
      </w:r>
    </w:p>
    <w:p w:rsidR="00016D78" w:rsidRDefault="00836BC9">
      <w:pPr>
        <w:pStyle w:val="Standard"/>
        <w:jc w:val="center"/>
        <w:rPr>
          <w:rFonts w:ascii="Century Gothic" w:hAnsi="Century Gothic" w:cs="Century Gothic"/>
          <w:b/>
          <w:sz w:val="22"/>
          <w:szCs w:val="22"/>
          <w:u w:val="single"/>
          <w:lang w:val="it-IT"/>
        </w:rPr>
      </w:pPr>
      <w:r>
        <w:rPr>
          <w:rFonts w:ascii="Century Gothic" w:hAnsi="Century Gothic" w:cs="Century Gothic"/>
          <w:b/>
          <w:sz w:val="22"/>
          <w:szCs w:val="22"/>
          <w:u w:val="single"/>
          <w:lang w:val="it-IT"/>
        </w:rPr>
        <w:t>Fasi di attuazione</w:t>
      </w:r>
    </w:p>
    <w:p w:rsidR="00016D78" w:rsidRDefault="00836BC9">
      <w:pPr>
        <w:pStyle w:val="Standard"/>
        <w:ind w:right="216"/>
        <w:rPr>
          <w:rFonts w:ascii="Arial" w:hAnsi="Arial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>1) Attività grafico-espressive-creative, condotte e proposte in modo da favorire:</w:t>
      </w:r>
    </w:p>
    <w:p w:rsidR="00016D78" w:rsidRDefault="00836BC9">
      <w:pPr>
        <w:pStyle w:val="Standard"/>
        <w:numPr>
          <w:ilvl w:val="0"/>
          <w:numId w:val="147"/>
        </w:numPr>
        <w:rPr>
          <w:rFonts w:ascii="Arial" w:hAnsi="Arial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>la relazione positiva io-tu e con il gruppo;</w:t>
      </w:r>
    </w:p>
    <w:p w:rsidR="00016D78" w:rsidRDefault="00836BC9">
      <w:pPr>
        <w:pStyle w:val="Standard"/>
        <w:numPr>
          <w:ilvl w:val="0"/>
          <w:numId w:val="147"/>
        </w:numPr>
        <w:rPr>
          <w:rFonts w:ascii="Arial" w:hAnsi="Arial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>l'individuazione e</w:t>
      </w:r>
      <w:r>
        <w:rPr>
          <w:rFonts w:ascii="Arial" w:hAnsi="Arial" w:cs="Verdana"/>
          <w:sz w:val="22"/>
          <w:szCs w:val="22"/>
        </w:rPr>
        <w:t xml:space="preserve"> la caratterizzazione del sé e della propria identità e diversità;</w:t>
      </w:r>
    </w:p>
    <w:p w:rsidR="00016D78" w:rsidRDefault="00836BC9">
      <w:pPr>
        <w:pStyle w:val="Standard"/>
        <w:numPr>
          <w:ilvl w:val="0"/>
          <w:numId w:val="147"/>
        </w:numPr>
        <w:rPr>
          <w:rFonts w:ascii="Arial" w:hAnsi="Arial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>l'autostima e l'autonomia</w:t>
      </w:r>
    </w:p>
    <w:p w:rsidR="00016D78" w:rsidRDefault="00836BC9">
      <w:pPr>
        <w:pStyle w:val="Standard"/>
        <w:numPr>
          <w:ilvl w:val="0"/>
          <w:numId w:val="147"/>
        </w:numPr>
        <w:rPr>
          <w:rFonts w:ascii="Arial" w:hAnsi="Arial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>l'espressione su di sé e sui punti di vista dell'altro e del gruppo</w:t>
      </w:r>
    </w:p>
    <w:p w:rsidR="00016D78" w:rsidRDefault="00836BC9">
      <w:pPr>
        <w:pStyle w:val="Standard"/>
        <w:numPr>
          <w:ilvl w:val="0"/>
          <w:numId w:val="147"/>
        </w:numPr>
        <w:rPr>
          <w:rFonts w:ascii="Arial" w:hAnsi="Arial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>la cooperazione</w:t>
      </w:r>
    </w:p>
    <w:p w:rsidR="00016D78" w:rsidRDefault="00836BC9">
      <w:pPr>
        <w:pStyle w:val="Standard"/>
        <w:numPr>
          <w:ilvl w:val="0"/>
          <w:numId w:val="147"/>
        </w:numPr>
        <w:rPr>
          <w:rFonts w:ascii="Arial" w:hAnsi="Arial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>la capacità di esprimere, riconoscere e gestire emozioni e conflitti</w:t>
      </w:r>
    </w:p>
    <w:p w:rsidR="00016D78" w:rsidRDefault="00836BC9">
      <w:pPr>
        <w:pStyle w:val="Standard"/>
        <w:ind w:right="216"/>
        <w:rPr>
          <w:rFonts w:ascii="Arial" w:hAnsi="Arial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>2) Verbali</w:t>
      </w:r>
      <w:r>
        <w:rPr>
          <w:rFonts w:ascii="Arial" w:hAnsi="Arial" w:cs="Verdana"/>
          <w:sz w:val="22"/>
          <w:szCs w:val="22"/>
        </w:rPr>
        <w:t>zzazioni e riflessioni sui propri elaborati su se stesio e sui punti di vista degli altri</w:t>
      </w:r>
    </w:p>
    <w:p w:rsidR="00016D78" w:rsidRDefault="00836BC9">
      <w:pPr>
        <w:pStyle w:val="Standard"/>
        <w:ind w:left="120" w:right="216"/>
        <w:rPr>
          <w:rFonts w:ascii="Arial" w:hAnsi="Arial" w:cs="Verdana"/>
          <w:sz w:val="22"/>
          <w:szCs w:val="22"/>
          <w:u w:val="single"/>
        </w:rPr>
      </w:pPr>
      <w:r>
        <w:rPr>
          <w:rFonts w:ascii="Arial" w:hAnsi="Arial" w:cs="Verdana"/>
          <w:sz w:val="22"/>
          <w:szCs w:val="22"/>
          <w:u w:val="single"/>
        </w:rPr>
        <w:t>Ogni incontro sarà strutturato in tre fasi:</w:t>
      </w:r>
    </w:p>
    <w:p w:rsidR="00016D78" w:rsidRDefault="00836BC9">
      <w:pPr>
        <w:pStyle w:val="Standard"/>
        <w:numPr>
          <w:ilvl w:val="0"/>
          <w:numId w:val="148"/>
        </w:numPr>
        <w:rPr>
          <w:rFonts w:ascii="Arial" w:hAnsi="Arial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>introduzione dell'attività</w:t>
      </w:r>
    </w:p>
    <w:p w:rsidR="00016D78" w:rsidRDefault="00836BC9">
      <w:pPr>
        <w:pStyle w:val="Standard"/>
        <w:numPr>
          <w:ilvl w:val="0"/>
          <w:numId w:val="148"/>
        </w:numPr>
        <w:rPr>
          <w:rFonts w:ascii="Arial" w:hAnsi="Arial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 xml:space="preserve"> attività centrale</w:t>
      </w:r>
    </w:p>
    <w:p w:rsidR="00016D78" w:rsidRDefault="00836BC9">
      <w:pPr>
        <w:pStyle w:val="Standard"/>
        <w:numPr>
          <w:ilvl w:val="0"/>
          <w:numId w:val="148"/>
        </w:numPr>
        <w:rPr>
          <w:rFonts w:ascii="Arial" w:hAnsi="Arial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>verbalizzazione e conclusione</w:t>
      </w:r>
    </w:p>
    <w:p w:rsidR="00016D78" w:rsidRDefault="00016D78">
      <w:pPr>
        <w:pStyle w:val="Standard"/>
        <w:rPr>
          <w:rFonts w:ascii="Arial" w:hAnsi="Arial" w:cs="Verdana"/>
          <w:sz w:val="6"/>
          <w:szCs w:val="6"/>
        </w:rPr>
      </w:pPr>
    </w:p>
    <w:p w:rsidR="00016D78" w:rsidRDefault="00836BC9">
      <w:pPr>
        <w:pStyle w:val="Standard"/>
        <w:jc w:val="both"/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>Al momento non è possibile illustrare in modo</w:t>
      </w:r>
      <w:r>
        <w:rPr>
          <w:rFonts w:ascii="Century Gothic" w:hAnsi="Century Gothic" w:cs="Century Gothic"/>
          <w:sz w:val="22"/>
          <w:szCs w:val="22"/>
          <w:lang w:val="it-IT"/>
        </w:rPr>
        <w:t xml:space="preserve"> più dettagliato i contenuti del progetto in quanto non è ancora avvenuto l'incontro con l'esperto.</w:t>
      </w:r>
    </w:p>
    <w:p w:rsidR="00016D78" w:rsidRDefault="00836BC9">
      <w:pPr>
        <w:pStyle w:val="Standard"/>
        <w:jc w:val="center"/>
        <w:rPr>
          <w:rFonts w:ascii="Century Gothic" w:hAnsi="Century Gothic" w:cs="Century Gothic"/>
          <w:b/>
          <w:sz w:val="22"/>
          <w:szCs w:val="22"/>
          <w:u w:val="single"/>
          <w:lang w:val="it-IT"/>
        </w:rPr>
      </w:pPr>
      <w:r>
        <w:rPr>
          <w:rFonts w:ascii="Century Gothic" w:hAnsi="Century Gothic" w:cs="Century Gothic"/>
          <w:b/>
          <w:sz w:val="22"/>
          <w:szCs w:val="22"/>
          <w:u w:val="single"/>
          <w:lang w:val="it-IT"/>
        </w:rPr>
        <w:t>Documentazione</w:t>
      </w:r>
    </w:p>
    <w:p w:rsidR="00016D78" w:rsidRDefault="00836BC9">
      <w:pPr>
        <w:pStyle w:val="Standard"/>
        <w:numPr>
          <w:ilvl w:val="0"/>
          <w:numId w:val="149"/>
        </w:numPr>
        <w:tabs>
          <w:tab w:val="left" w:pos="360"/>
        </w:tabs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>Materiale video-fotografico</w:t>
      </w:r>
    </w:p>
    <w:p w:rsidR="00016D78" w:rsidRDefault="00836BC9">
      <w:pPr>
        <w:pStyle w:val="Standard"/>
        <w:numPr>
          <w:ilvl w:val="0"/>
          <w:numId w:val="150"/>
        </w:numPr>
        <w:tabs>
          <w:tab w:val="left" w:pos="360"/>
        </w:tabs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>Elaborati dei bambini.</w:t>
      </w:r>
    </w:p>
    <w:p w:rsidR="00016D78" w:rsidRDefault="00836BC9">
      <w:pPr>
        <w:pStyle w:val="Standard"/>
        <w:numPr>
          <w:ilvl w:val="0"/>
          <w:numId w:val="150"/>
        </w:numPr>
        <w:tabs>
          <w:tab w:val="left" w:pos="360"/>
        </w:tabs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>Verbalizzazioni</w:t>
      </w:r>
    </w:p>
    <w:p w:rsidR="00016D78" w:rsidRDefault="00836BC9">
      <w:pPr>
        <w:pStyle w:val="Standard"/>
        <w:jc w:val="center"/>
        <w:rPr>
          <w:rFonts w:ascii="Century Gothic" w:hAnsi="Century Gothic" w:cs="Century Gothic"/>
          <w:b/>
          <w:sz w:val="22"/>
          <w:szCs w:val="22"/>
          <w:u w:val="single"/>
          <w:lang w:val="it-IT"/>
        </w:rPr>
      </w:pPr>
      <w:r>
        <w:rPr>
          <w:rFonts w:ascii="Century Gothic" w:hAnsi="Century Gothic" w:cs="Century Gothic"/>
          <w:b/>
          <w:sz w:val="22"/>
          <w:szCs w:val="22"/>
          <w:u w:val="single"/>
          <w:lang w:val="it-IT"/>
        </w:rPr>
        <w:t>Verifica</w:t>
      </w:r>
    </w:p>
    <w:p w:rsidR="00016D78" w:rsidRDefault="00836BC9">
      <w:pPr>
        <w:pStyle w:val="Standard"/>
        <w:numPr>
          <w:ilvl w:val="0"/>
          <w:numId w:val="151"/>
        </w:numPr>
        <w:tabs>
          <w:tab w:val="left" w:pos="360"/>
        </w:tabs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>Osservazioni da parte degli insegnanti e dell' esperto</w:t>
      </w:r>
    </w:p>
    <w:p w:rsidR="00016D78" w:rsidRDefault="00836BC9">
      <w:pPr>
        <w:pStyle w:val="Standard"/>
        <w:numPr>
          <w:ilvl w:val="0"/>
          <w:numId w:val="152"/>
        </w:numPr>
        <w:tabs>
          <w:tab w:val="left" w:pos="360"/>
        </w:tabs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>Osservazione dei bambini e dei loro elaborati, ascolto delle loro conversazioni</w:t>
      </w:r>
    </w:p>
    <w:p w:rsidR="00016D78" w:rsidRDefault="00016D78">
      <w:pPr>
        <w:pStyle w:val="Standard"/>
        <w:tabs>
          <w:tab w:val="left" w:pos="360"/>
        </w:tabs>
        <w:rPr>
          <w:rFonts w:ascii="Century Gothic" w:hAnsi="Century Gothic" w:cs="Century Gothic"/>
          <w:sz w:val="22"/>
          <w:szCs w:val="22"/>
          <w:lang w:val="it-IT"/>
        </w:rPr>
      </w:pPr>
    </w:p>
    <w:p w:rsidR="00016D78" w:rsidRDefault="00016D78">
      <w:pPr>
        <w:pStyle w:val="Standard"/>
        <w:tabs>
          <w:tab w:val="left" w:pos="360"/>
        </w:tabs>
        <w:rPr>
          <w:rFonts w:ascii="Century Gothic" w:hAnsi="Century Gothic" w:cs="Century Gothic"/>
          <w:sz w:val="22"/>
          <w:szCs w:val="22"/>
          <w:lang w:val="it-IT"/>
        </w:rPr>
      </w:pPr>
    </w:p>
    <w:p w:rsidR="00016D78" w:rsidRDefault="00016D78">
      <w:pPr>
        <w:pStyle w:val="Standard"/>
        <w:jc w:val="center"/>
        <w:rPr>
          <w:rFonts w:ascii="Arial" w:hAnsi="Arial" w:cs="Arial Rounded MT Bold"/>
          <w:b/>
          <w:sz w:val="28"/>
          <w:szCs w:val="28"/>
          <w:lang w:val="it-IT"/>
        </w:rPr>
      </w:pPr>
    </w:p>
    <w:p w:rsidR="00016D78" w:rsidRDefault="00836BC9">
      <w:pPr>
        <w:pStyle w:val="Standard"/>
        <w:spacing w:before="280" w:after="238" w:line="266" w:lineRule="auto"/>
        <w:jc w:val="center"/>
        <w:rPr>
          <w:rFonts w:ascii="Arial" w:hAnsi="Arial" w:cs="Arial Rounded MT Bold"/>
          <w:b/>
          <w:bCs/>
          <w:sz w:val="28"/>
          <w:szCs w:val="28"/>
          <w:lang w:val="it-IT"/>
        </w:rPr>
      </w:pPr>
      <w:r>
        <w:rPr>
          <w:rFonts w:ascii="Arial" w:hAnsi="Arial" w:cs="Arial Rounded MT Bold"/>
          <w:b/>
          <w:bCs/>
          <w:sz w:val="28"/>
          <w:szCs w:val="28"/>
          <w:lang w:val="it-IT"/>
        </w:rPr>
        <w:t>PROGETTO “ARTE E MUSICA”</w:t>
      </w:r>
    </w:p>
    <w:p w:rsidR="00016D78" w:rsidRDefault="00836BC9">
      <w:pPr>
        <w:pStyle w:val="Standard"/>
        <w:spacing w:before="280" w:after="238" w:line="266" w:lineRule="auto"/>
        <w:jc w:val="center"/>
        <w:rPr>
          <w:rFonts w:ascii="Century Gothic" w:hAnsi="Century Gothic" w:cs="Century Gothic"/>
          <w:b/>
          <w:bCs/>
          <w:sz w:val="22"/>
          <w:szCs w:val="22"/>
          <w:u w:val="single"/>
          <w:lang w:val="it-IT"/>
        </w:rPr>
      </w:pPr>
      <w:r>
        <w:rPr>
          <w:rFonts w:ascii="Century Gothic" w:hAnsi="Century Gothic" w:cs="Century Gothic"/>
          <w:b/>
          <w:bCs/>
          <w:sz w:val="22"/>
          <w:szCs w:val="22"/>
          <w:u w:val="single"/>
          <w:lang w:val="it-IT"/>
        </w:rPr>
        <w:t>Motivazioni</w:t>
      </w:r>
    </w:p>
    <w:p w:rsidR="00016D78" w:rsidRDefault="00836BC9">
      <w:pPr>
        <w:pStyle w:val="Standard"/>
        <w:spacing w:before="280" w:after="238" w:line="266" w:lineRule="auto"/>
        <w:jc w:val="both"/>
        <w:rPr>
          <w:rFonts w:ascii="Century Gothic" w:hAnsi="Century Gothic" w:cs="Century Gothic"/>
          <w:bCs/>
          <w:sz w:val="22"/>
          <w:szCs w:val="22"/>
          <w:lang w:val="it-IT"/>
        </w:rPr>
      </w:pPr>
      <w:r>
        <w:rPr>
          <w:rFonts w:ascii="Century Gothic" w:hAnsi="Century Gothic" w:cs="Century Gothic"/>
          <w:bCs/>
          <w:sz w:val="22"/>
          <w:szCs w:val="22"/>
          <w:lang w:val="it-IT"/>
        </w:rPr>
        <w:t xml:space="preserve">Sapersi esprimere con linguaggi alternativi/integrativi al codice verbale costituisce uno strumento importante per arricchire se stessi </w:t>
      </w:r>
      <w:r>
        <w:rPr>
          <w:rFonts w:ascii="Century Gothic" w:hAnsi="Century Gothic" w:cs="Century Gothic"/>
          <w:bCs/>
          <w:sz w:val="22"/>
          <w:szCs w:val="22"/>
          <w:lang w:val="it-IT"/>
        </w:rPr>
        <w:t>e le proprie relazioni. Attraverso varie esperienze  i bambini possono scoprire le loro potenzialità, le preferenze, il canale comunicativo più appropriato all espressione della propria personalità. L'associazione tra musica ed arte si configura come un co</w:t>
      </w:r>
      <w:r>
        <w:rPr>
          <w:rFonts w:ascii="Century Gothic" w:hAnsi="Century Gothic" w:cs="Century Gothic"/>
          <w:bCs/>
          <w:sz w:val="22"/>
          <w:szCs w:val="22"/>
          <w:lang w:val="it-IT"/>
        </w:rPr>
        <w:t>ntesto favorevole per lavorare coi bambini, in quanto consente un approccio ludico e piacevole, fornisce stimolazioni alternative, coinvolge e consente l'espressione di tutti i bambini, permette l'espressione di emozioni e pensieri, fa emergere potenzialit</w:t>
      </w:r>
      <w:r>
        <w:rPr>
          <w:rFonts w:ascii="Century Gothic" w:hAnsi="Century Gothic" w:cs="Century Gothic"/>
          <w:bCs/>
          <w:sz w:val="22"/>
          <w:szCs w:val="22"/>
          <w:lang w:val="it-IT"/>
        </w:rPr>
        <w:t xml:space="preserve">à, contribuisce alla maturazione individuale e sociale dei bambini. La voce, il segno, il disegno, il movimento, la danza diventano un modo per esprimere le emozioni.           </w:t>
      </w:r>
    </w:p>
    <w:p w:rsidR="00016D78" w:rsidRDefault="00836BC9">
      <w:pPr>
        <w:pStyle w:val="Standard"/>
        <w:spacing w:before="280" w:after="238" w:line="266" w:lineRule="auto"/>
        <w:jc w:val="center"/>
        <w:rPr>
          <w:rFonts w:ascii="Arial" w:hAnsi="Arial" w:cs="Arial Rounded MT Bold"/>
          <w:sz w:val="28"/>
          <w:szCs w:val="28"/>
          <w:lang w:val="it-IT"/>
        </w:rPr>
      </w:pPr>
      <w:r>
        <w:rPr>
          <w:rFonts w:ascii="Century Gothic" w:hAnsi="Century Gothic" w:cs="Century Gothic"/>
          <w:bCs/>
          <w:sz w:val="22"/>
          <w:szCs w:val="22"/>
          <w:lang w:val="it-IT"/>
        </w:rPr>
        <w:t xml:space="preserve"> </w:t>
      </w:r>
      <w:r>
        <w:rPr>
          <w:rFonts w:ascii="Century Gothic" w:hAnsi="Century Gothic" w:cs="Century Gothic"/>
          <w:b/>
          <w:bCs/>
          <w:sz w:val="22"/>
          <w:szCs w:val="22"/>
          <w:u w:val="single"/>
          <w:lang w:val="it-IT"/>
        </w:rPr>
        <w:t>Finalità ed Obiettivi</w:t>
      </w:r>
    </w:p>
    <w:p w:rsidR="00016D78" w:rsidRDefault="00836BC9">
      <w:pPr>
        <w:pStyle w:val="Standard"/>
        <w:spacing w:before="280" w:after="238" w:line="266" w:lineRule="auto"/>
        <w:rPr>
          <w:rFonts w:ascii="Century Gothic" w:hAnsi="Century Gothic" w:cs="Century Gothic"/>
          <w:bCs/>
          <w:sz w:val="22"/>
          <w:szCs w:val="22"/>
          <w:lang w:val="it-IT"/>
        </w:rPr>
      </w:pPr>
      <w:r>
        <w:rPr>
          <w:rFonts w:ascii="Century Gothic" w:hAnsi="Century Gothic" w:cs="Century Gothic"/>
          <w:bCs/>
          <w:sz w:val="22"/>
          <w:szCs w:val="22"/>
          <w:lang w:val="it-IT"/>
        </w:rPr>
        <w:t xml:space="preserve">- Sviluppare l'autonomia, il senso critico, la </w:t>
      </w:r>
      <w:r>
        <w:rPr>
          <w:rFonts w:ascii="Century Gothic" w:hAnsi="Century Gothic" w:cs="Century Gothic"/>
          <w:bCs/>
          <w:sz w:val="22"/>
          <w:szCs w:val="22"/>
          <w:lang w:val="it-IT"/>
        </w:rPr>
        <w:t xml:space="preserve">creatività                                                                     -Sviluppare le capacità senso-percettive, la coordinazione dei movimenti, le proprie emozioni e sensazioni;                                                                      </w:t>
      </w:r>
      <w:r>
        <w:rPr>
          <w:rFonts w:ascii="Century Gothic" w:hAnsi="Century Gothic" w:cs="Century Gothic"/>
          <w:bCs/>
          <w:sz w:val="22"/>
          <w:szCs w:val="22"/>
          <w:lang w:val="it-IT"/>
        </w:rPr>
        <w:t xml:space="preserve">                                                          -Stimolare la capacità creativa, esplorativa e propositiva;                                                           -Ampliare le modalità espressive e comunicative                                 </w:t>
      </w:r>
      <w:r>
        <w:rPr>
          <w:rFonts w:ascii="Century Gothic" w:hAnsi="Century Gothic" w:cs="Century Gothic"/>
          <w:bCs/>
          <w:sz w:val="22"/>
          <w:szCs w:val="22"/>
          <w:lang w:val="it-IT"/>
        </w:rPr>
        <w:t xml:space="preserve">                                       -Facilitare lo scambio fra coetanei ed i rapporti di collaborazione recipoca;                                            -Stimolare lo sviluppo e la maturazione della personalità                                       </w:t>
      </w:r>
      <w:r>
        <w:rPr>
          <w:rFonts w:ascii="Century Gothic" w:hAnsi="Century Gothic" w:cs="Century Gothic"/>
          <w:bCs/>
          <w:sz w:val="22"/>
          <w:szCs w:val="22"/>
          <w:lang w:val="it-IT"/>
        </w:rPr>
        <w:t xml:space="preserve">                          -Sviluppare la capacità di osservare, comprendere immagini e creazioni artistiche                         -Sviluppare la capacità di esprimersi (attraverso il disegno, la pittura, il modellamento di materiali, l'assemblaggio...) d</w:t>
      </w:r>
      <w:r>
        <w:rPr>
          <w:rFonts w:ascii="Century Gothic" w:hAnsi="Century Gothic" w:cs="Century Gothic"/>
          <w:bCs/>
          <w:sz w:val="22"/>
          <w:szCs w:val="22"/>
          <w:lang w:val="it-IT"/>
        </w:rPr>
        <w:t xml:space="preserve">ando una forma all'esperienza sia individualmente che in gruppo utilizzando vari materiali, strumenti e tecniche                                                                                                     -Sviluppare la capacità d'ascolto          </w:t>
      </w:r>
      <w:r>
        <w:rPr>
          <w:rFonts w:ascii="Century Gothic" w:hAnsi="Century Gothic" w:cs="Century Gothic"/>
          <w:bCs/>
          <w:sz w:val="22"/>
          <w:szCs w:val="22"/>
          <w:lang w:val="it-IT"/>
        </w:rPr>
        <w:t xml:space="preserve">                                                                                       -Stimolare il riconoscimento, la riproduzione, l'invenzione con ritmi, suoni e rumori                       -Stimolare alla conoscenza, alla costruzione e all' utilizzo </w:t>
      </w:r>
      <w:r>
        <w:rPr>
          <w:rFonts w:ascii="Century Gothic" w:hAnsi="Century Gothic" w:cs="Century Gothic"/>
          <w:bCs/>
          <w:sz w:val="22"/>
          <w:szCs w:val="22"/>
          <w:lang w:val="it-IT"/>
        </w:rPr>
        <w:t>di semplici strumenti musicali</w:t>
      </w:r>
    </w:p>
    <w:p w:rsidR="00016D78" w:rsidRDefault="00836BC9">
      <w:pPr>
        <w:pStyle w:val="Standard"/>
        <w:spacing w:before="280" w:after="238" w:line="266" w:lineRule="auto"/>
        <w:jc w:val="center"/>
        <w:rPr>
          <w:rFonts w:ascii="Century Gothic" w:hAnsi="Century Gothic" w:cs="Century Gothic"/>
          <w:b/>
          <w:bCs/>
          <w:sz w:val="22"/>
          <w:szCs w:val="22"/>
          <w:u w:val="single"/>
          <w:lang w:val="it-IT"/>
        </w:rPr>
      </w:pPr>
      <w:r>
        <w:rPr>
          <w:rFonts w:ascii="Century Gothic" w:hAnsi="Century Gothic" w:cs="Century Gothic"/>
          <w:b/>
          <w:bCs/>
          <w:sz w:val="22"/>
          <w:szCs w:val="22"/>
          <w:u w:val="single"/>
          <w:lang w:val="it-IT"/>
        </w:rPr>
        <w:t>Modalità Organizzative</w:t>
      </w:r>
    </w:p>
    <w:p w:rsidR="00016D78" w:rsidRDefault="00836BC9">
      <w:pPr>
        <w:pStyle w:val="Standard"/>
        <w:spacing w:before="280" w:after="238" w:line="266" w:lineRule="auto"/>
        <w:rPr>
          <w:sz w:val="22"/>
          <w:szCs w:val="22"/>
        </w:rPr>
      </w:pPr>
      <w:r>
        <w:rPr>
          <w:rFonts w:ascii="Century Gothic" w:hAnsi="Century Gothic" w:cs="Century Gothic"/>
          <w:b/>
          <w:bCs/>
          <w:sz w:val="22"/>
          <w:szCs w:val="22"/>
          <w:lang w:val="it-IT"/>
        </w:rPr>
        <w:t>Partecipanti:</w:t>
      </w:r>
      <w:r>
        <w:rPr>
          <w:rFonts w:ascii="Century Gothic" w:hAnsi="Century Gothic" w:cs="Century Gothic"/>
          <w:bCs/>
          <w:sz w:val="22"/>
          <w:szCs w:val="22"/>
          <w:u w:val="words"/>
          <w:lang w:val="it-IT"/>
        </w:rPr>
        <w:t xml:space="preserve"> </w:t>
      </w:r>
      <w:r>
        <w:rPr>
          <w:rFonts w:ascii="Century Gothic" w:hAnsi="Century Gothic" w:cs="Century Gothic"/>
          <w:bCs/>
          <w:sz w:val="22"/>
          <w:szCs w:val="22"/>
          <w:lang w:val="it-IT"/>
        </w:rPr>
        <w:t xml:space="preserve">Bambini e insegnanti delle sezioni A,B,C            </w:t>
      </w:r>
      <w:r>
        <w:rPr>
          <w:rFonts w:ascii="Century Gothic" w:hAnsi="Century Gothic" w:cs="Century Gothic"/>
          <w:b/>
          <w:bCs/>
          <w:sz w:val="22"/>
          <w:szCs w:val="22"/>
          <w:lang w:val="it-IT"/>
        </w:rPr>
        <w:t>Tempi:</w:t>
      </w:r>
      <w:r>
        <w:rPr>
          <w:rFonts w:ascii="Century Gothic" w:hAnsi="Century Gothic" w:cs="Century Gothic"/>
          <w:bCs/>
          <w:sz w:val="22"/>
          <w:szCs w:val="22"/>
          <w:lang w:val="it-IT"/>
        </w:rPr>
        <w:t xml:space="preserve"> da ottobre a maggio</w:t>
      </w:r>
    </w:p>
    <w:p w:rsidR="00016D78" w:rsidRDefault="00836BC9">
      <w:pPr>
        <w:pStyle w:val="Standard"/>
        <w:spacing w:before="280" w:after="238" w:line="266" w:lineRule="auto"/>
        <w:rPr>
          <w:sz w:val="22"/>
          <w:szCs w:val="22"/>
        </w:rPr>
      </w:pPr>
      <w:r>
        <w:rPr>
          <w:rFonts w:ascii="Century Gothic" w:hAnsi="Century Gothic" w:cs="Century Gothic"/>
          <w:b/>
          <w:bCs/>
          <w:sz w:val="22"/>
          <w:szCs w:val="22"/>
          <w:lang w:val="it-IT"/>
        </w:rPr>
        <w:t xml:space="preserve">Spazi: </w:t>
      </w:r>
      <w:r>
        <w:rPr>
          <w:rFonts w:ascii="Century Gothic" w:hAnsi="Century Gothic" w:cs="Century Gothic"/>
          <w:bCs/>
          <w:sz w:val="22"/>
          <w:szCs w:val="22"/>
          <w:lang w:val="it-IT"/>
        </w:rPr>
        <w:t xml:space="preserve">sezioni e saloncino                       </w:t>
      </w:r>
    </w:p>
    <w:p w:rsidR="00016D78" w:rsidRDefault="00836BC9">
      <w:pPr>
        <w:pStyle w:val="Standard"/>
        <w:spacing w:before="280" w:after="238" w:line="266" w:lineRule="auto"/>
        <w:jc w:val="center"/>
        <w:rPr>
          <w:rFonts w:ascii="Century Gothic" w:hAnsi="Century Gothic" w:cs="Century Gothic"/>
          <w:b/>
          <w:bCs/>
          <w:sz w:val="22"/>
          <w:szCs w:val="22"/>
          <w:u w:val="single"/>
          <w:lang w:val="it-IT"/>
        </w:rPr>
      </w:pPr>
      <w:r>
        <w:rPr>
          <w:rFonts w:ascii="Century Gothic" w:hAnsi="Century Gothic" w:cs="Century Gothic"/>
          <w:b/>
          <w:bCs/>
          <w:sz w:val="22"/>
          <w:szCs w:val="22"/>
          <w:u w:val="single"/>
          <w:lang w:val="it-IT"/>
        </w:rPr>
        <w:t>Fasi di attuazione</w:t>
      </w:r>
    </w:p>
    <w:p w:rsidR="00016D78" w:rsidRDefault="00836BC9">
      <w:pPr>
        <w:pStyle w:val="Standard"/>
        <w:spacing w:before="280" w:after="238" w:line="266" w:lineRule="auto"/>
        <w:rPr>
          <w:rFonts w:ascii="Century Gothic" w:hAnsi="Century Gothic" w:cs="Century Gothic"/>
          <w:bCs/>
          <w:sz w:val="22"/>
          <w:szCs w:val="22"/>
          <w:lang w:val="it-IT"/>
        </w:rPr>
      </w:pPr>
      <w:r>
        <w:rPr>
          <w:rFonts w:ascii="Century Gothic" w:hAnsi="Century Gothic" w:cs="Century Gothic"/>
          <w:bCs/>
          <w:sz w:val="22"/>
          <w:szCs w:val="22"/>
          <w:lang w:val="it-IT"/>
        </w:rPr>
        <w:t>- Attività varie per conoscere e sperimentare tecniche espressive e materiali specifici; -Ascoltare brani m</w:t>
      </w:r>
      <w:r>
        <w:rPr>
          <w:rFonts w:ascii="Century Gothic" w:hAnsi="Century Gothic" w:cs="Century Gothic"/>
          <w:bCs/>
          <w:sz w:val="22"/>
          <w:szCs w:val="22"/>
          <w:lang w:val="it-IT"/>
        </w:rPr>
        <w:t>usicali di vari generi                                                                             -Muoversi e creare a ritmo di musica                                                                             -Costruzione di manufatti con materiali di r</w:t>
      </w:r>
      <w:r>
        <w:rPr>
          <w:rFonts w:ascii="Century Gothic" w:hAnsi="Century Gothic" w:cs="Century Gothic"/>
          <w:bCs/>
          <w:sz w:val="22"/>
          <w:szCs w:val="22"/>
          <w:lang w:val="it-IT"/>
        </w:rPr>
        <w:t>ecupero</w:t>
      </w:r>
    </w:p>
    <w:p w:rsidR="00016D78" w:rsidRDefault="00836BC9">
      <w:pPr>
        <w:pStyle w:val="Standard"/>
        <w:spacing w:before="280" w:after="238" w:line="266" w:lineRule="auto"/>
        <w:jc w:val="center"/>
        <w:rPr>
          <w:rFonts w:ascii="Century Gothic" w:hAnsi="Century Gothic" w:cs="Century Gothic"/>
          <w:b/>
          <w:bCs/>
          <w:sz w:val="22"/>
          <w:szCs w:val="22"/>
          <w:u w:val="single"/>
          <w:lang w:val="it-IT"/>
        </w:rPr>
      </w:pPr>
      <w:r>
        <w:rPr>
          <w:rFonts w:ascii="Century Gothic" w:hAnsi="Century Gothic" w:cs="Century Gothic"/>
          <w:b/>
          <w:bCs/>
          <w:sz w:val="22"/>
          <w:szCs w:val="22"/>
          <w:u w:val="single"/>
          <w:lang w:val="it-IT"/>
        </w:rPr>
        <w:t>Documentazione</w:t>
      </w:r>
    </w:p>
    <w:p w:rsidR="00016D78" w:rsidRDefault="00836BC9">
      <w:pPr>
        <w:pStyle w:val="Standard"/>
        <w:spacing w:before="280" w:after="238" w:line="266" w:lineRule="auto"/>
        <w:rPr>
          <w:rFonts w:ascii="Century Gothic" w:hAnsi="Century Gothic" w:cs="Century Gothic"/>
          <w:bCs/>
          <w:sz w:val="22"/>
          <w:szCs w:val="22"/>
          <w:lang w:val="it-IT"/>
        </w:rPr>
      </w:pPr>
      <w:r>
        <w:rPr>
          <w:rFonts w:ascii="Century Gothic" w:hAnsi="Century Gothic" w:cs="Century Gothic"/>
          <w:bCs/>
          <w:sz w:val="22"/>
          <w:szCs w:val="22"/>
          <w:lang w:val="it-IT"/>
        </w:rPr>
        <w:t>Elaborati dei bambini; Conversazioni; Fotografie;</w:t>
      </w:r>
    </w:p>
    <w:p w:rsidR="00016D78" w:rsidRDefault="00836BC9">
      <w:pPr>
        <w:pStyle w:val="Standard"/>
        <w:spacing w:before="280" w:after="238" w:line="266" w:lineRule="auto"/>
        <w:jc w:val="center"/>
        <w:rPr>
          <w:rFonts w:ascii="Century Gothic" w:hAnsi="Century Gothic" w:cs="Century Gothic"/>
          <w:b/>
          <w:bCs/>
          <w:sz w:val="22"/>
          <w:szCs w:val="22"/>
          <w:u w:val="single"/>
          <w:lang w:val="it-IT"/>
        </w:rPr>
      </w:pPr>
      <w:r>
        <w:rPr>
          <w:rFonts w:ascii="Century Gothic" w:hAnsi="Century Gothic" w:cs="Century Gothic"/>
          <w:b/>
          <w:bCs/>
          <w:sz w:val="22"/>
          <w:szCs w:val="22"/>
          <w:u w:val="single"/>
          <w:lang w:val="it-IT"/>
        </w:rPr>
        <w:t>Verifica e Valutazione</w:t>
      </w:r>
    </w:p>
    <w:p w:rsidR="00016D78" w:rsidRDefault="00836BC9">
      <w:pPr>
        <w:pStyle w:val="Standard"/>
        <w:spacing w:before="280" w:after="238" w:line="266" w:lineRule="auto"/>
        <w:rPr>
          <w:rFonts w:ascii="Century Gothic" w:hAnsi="Century Gothic" w:cs="Century Gothic"/>
          <w:bCs/>
          <w:sz w:val="22"/>
          <w:szCs w:val="22"/>
          <w:lang w:val="it-IT"/>
        </w:rPr>
      </w:pPr>
      <w:r>
        <w:rPr>
          <w:rFonts w:ascii="Century Gothic" w:hAnsi="Century Gothic" w:cs="Century Gothic"/>
          <w:bCs/>
          <w:sz w:val="22"/>
          <w:szCs w:val="22"/>
          <w:lang w:val="it-IT"/>
        </w:rPr>
        <w:t>Osservazione dei bambini e dei loro elaborati</w:t>
      </w:r>
    </w:p>
    <w:p w:rsidR="00016D78" w:rsidRDefault="00836BC9">
      <w:pPr>
        <w:pStyle w:val="Standard"/>
        <w:spacing w:before="280" w:after="238" w:line="266" w:lineRule="auto"/>
        <w:jc w:val="center"/>
        <w:rPr>
          <w:b/>
          <w:bCs/>
        </w:rPr>
      </w:pPr>
      <w:r>
        <w:rPr>
          <w:rFonts w:ascii="Arial" w:hAnsi="Arial" w:cs="Arial Rounded MT Bold"/>
          <w:b/>
          <w:bCs/>
          <w:sz w:val="28"/>
          <w:szCs w:val="28"/>
          <w:lang w:val="it-IT"/>
        </w:rPr>
        <w:t xml:space="preserve">PROGETTO </w:t>
      </w:r>
      <w:r>
        <w:rPr>
          <w:rFonts w:ascii="Arial" w:hAnsi="Arial" w:cs="Bodoni MT Black"/>
          <w:b/>
          <w:bCs/>
          <w:sz w:val="28"/>
          <w:szCs w:val="28"/>
          <w:lang w:val="it-IT"/>
        </w:rPr>
        <w:t>“IL CORPO E IL MOVIMENTO</w:t>
      </w:r>
      <w:r>
        <w:rPr>
          <w:rFonts w:ascii="Arial" w:hAnsi="Arial" w:cs="Bodoni MT Black"/>
          <w:b/>
          <w:bCs/>
          <w:iCs/>
          <w:sz w:val="28"/>
          <w:szCs w:val="28"/>
          <w:lang w:val="it-IT"/>
        </w:rPr>
        <w:t>”</w:t>
      </w:r>
    </w:p>
    <w:p w:rsidR="00016D78" w:rsidRDefault="00836BC9">
      <w:pPr>
        <w:pStyle w:val="Standard"/>
        <w:spacing w:before="280" w:line="266" w:lineRule="auto"/>
        <w:jc w:val="center"/>
        <w:rPr>
          <w:rFonts w:ascii="Century Gothic" w:hAnsi="Century Gothic" w:cs="Century Gothic"/>
          <w:b/>
          <w:bCs/>
          <w:iCs/>
          <w:sz w:val="22"/>
          <w:szCs w:val="22"/>
          <w:u w:val="single"/>
          <w:lang w:val="it-IT"/>
        </w:rPr>
      </w:pPr>
      <w:r>
        <w:rPr>
          <w:rFonts w:ascii="Century Gothic" w:hAnsi="Century Gothic" w:cs="Century Gothic"/>
          <w:b/>
          <w:bCs/>
          <w:iCs/>
          <w:sz w:val="22"/>
          <w:szCs w:val="22"/>
          <w:u w:val="single"/>
          <w:lang w:val="it-IT"/>
        </w:rPr>
        <w:t>Motivazione</w:t>
      </w:r>
    </w:p>
    <w:p w:rsidR="00016D78" w:rsidRDefault="00836BC9">
      <w:pPr>
        <w:pStyle w:val="Standard"/>
        <w:spacing w:before="280" w:line="266" w:lineRule="auto"/>
        <w:jc w:val="both"/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 xml:space="preserve">Questo progetto offre ai bambini la possibilità di interagire ed </w:t>
      </w:r>
      <w:r>
        <w:rPr>
          <w:rFonts w:ascii="Century Gothic" w:hAnsi="Century Gothic" w:cs="Century Gothic"/>
          <w:sz w:val="22"/>
          <w:szCs w:val="22"/>
          <w:lang w:val="it-IT"/>
        </w:rPr>
        <w:t>esprimere linguaggi corporei e creativi, per facilitare lo sviluppo globale e armonico e la socializzazione.</w:t>
      </w:r>
    </w:p>
    <w:p w:rsidR="00016D78" w:rsidRDefault="00836BC9">
      <w:pPr>
        <w:pStyle w:val="Standard"/>
        <w:spacing w:before="280" w:line="266" w:lineRule="auto"/>
        <w:jc w:val="center"/>
        <w:rPr>
          <w:rFonts w:ascii="Century Gothic" w:hAnsi="Century Gothic" w:cs="Century Gothic"/>
          <w:b/>
          <w:bCs/>
          <w:iCs/>
          <w:sz w:val="22"/>
          <w:szCs w:val="22"/>
          <w:u w:val="single"/>
          <w:lang w:val="it-IT"/>
        </w:rPr>
      </w:pPr>
      <w:r>
        <w:rPr>
          <w:rFonts w:ascii="Century Gothic" w:hAnsi="Century Gothic" w:cs="Century Gothic"/>
          <w:b/>
          <w:bCs/>
          <w:iCs/>
          <w:sz w:val="22"/>
          <w:szCs w:val="22"/>
          <w:u w:val="single"/>
          <w:lang w:val="it-IT"/>
        </w:rPr>
        <w:t>Finalità ed Obiettivi</w:t>
      </w:r>
    </w:p>
    <w:p w:rsidR="00016D78" w:rsidRDefault="00836BC9">
      <w:pPr>
        <w:pStyle w:val="Standard"/>
        <w:numPr>
          <w:ilvl w:val="0"/>
          <w:numId w:val="153"/>
        </w:numPr>
        <w:spacing w:before="280" w:line="266" w:lineRule="auto"/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>Sviluppare l’identità, l’autonomia, la collaborazione e lo spirito d’amicizia</w:t>
      </w:r>
    </w:p>
    <w:p w:rsidR="00016D78" w:rsidRDefault="00836BC9">
      <w:pPr>
        <w:pStyle w:val="Standard"/>
        <w:numPr>
          <w:ilvl w:val="0"/>
          <w:numId w:val="74"/>
        </w:numPr>
        <w:spacing w:line="266" w:lineRule="auto"/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>Sviluppare atteggiamenti di disponibilità, tol</w:t>
      </w:r>
      <w:r>
        <w:rPr>
          <w:rFonts w:ascii="Century Gothic" w:hAnsi="Century Gothic" w:cs="Century Gothic"/>
          <w:sz w:val="22"/>
          <w:szCs w:val="22"/>
          <w:lang w:val="it-IT"/>
        </w:rPr>
        <w:t>leranza, rispetto verso le persone e le cose</w:t>
      </w:r>
    </w:p>
    <w:p w:rsidR="00016D78" w:rsidRDefault="00836BC9">
      <w:pPr>
        <w:pStyle w:val="Standard"/>
        <w:numPr>
          <w:ilvl w:val="0"/>
          <w:numId w:val="74"/>
        </w:numPr>
        <w:spacing w:line="268" w:lineRule="auto"/>
        <w:jc w:val="both"/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>Favorire la conoscenza del sé corporeo e la coordinazione dei movimenti</w:t>
      </w:r>
    </w:p>
    <w:p w:rsidR="00016D78" w:rsidRDefault="00836BC9">
      <w:pPr>
        <w:pStyle w:val="Standard"/>
        <w:numPr>
          <w:ilvl w:val="0"/>
          <w:numId w:val="74"/>
        </w:numPr>
        <w:spacing w:line="268" w:lineRule="auto"/>
        <w:jc w:val="both"/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>Promuovere comportamenti relazionali improntati al rispetto delle regole della vita comune</w:t>
      </w:r>
    </w:p>
    <w:p w:rsidR="00016D78" w:rsidRDefault="00836BC9">
      <w:pPr>
        <w:pStyle w:val="Standard"/>
        <w:numPr>
          <w:ilvl w:val="0"/>
          <w:numId w:val="74"/>
        </w:numPr>
        <w:spacing w:line="268" w:lineRule="auto"/>
        <w:jc w:val="both"/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>Favorire il controllo degli schemi dinamici e p</w:t>
      </w:r>
      <w:r>
        <w:rPr>
          <w:rFonts w:ascii="Century Gothic" w:hAnsi="Century Gothic" w:cs="Century Gothic"/>
          <w:sz w:val="22"/>
          <w:szCs w:val="22"/>
          <w:lang w:val="it-IT"/>
        </w:rPr>
        <w:t>osturali</w:t>
      </w:r>
    </w:p>
    <w:p w:rsidR="00016D78" w:rsidRDefault="00836BC9">
      <w:pPr>
        <w:pStyle w:val="Standard"/>
        <w:numPr>
          <w:ilvl w:val="0"/>
          <w:numId w:val="74"/>
        </w:numPr>
        <w:spacing w:line="268" w:lineRule="auto"/>
        <w:jc w:val="both"/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>Migliorare le capacità senso-percettive</w:t>
      </w:r>
    </w:p>
    <w:p w:rsidR="00016D78" w:rsidRDefault="00836BC9">
      <w:pPr>
        <w:pStyle w:val="Standard"/>
        <w:numPr>
          <w:ilvl w:val="0"/>
          <w:numId w:val="74"/>
        </w:numPr>
        <w:spacing w:line="268" w:lineRule="auto"/>
        <w:jc w:val="both"/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>Rispettare regole,persone,luoghi e materiali</w:t>
      </w:r>
    </w:p>
    <w:p w:rsidR="00016D78" w:rsidRDefault="00836BC9">
      <w:pPr>
        <w:pStyle w:val="Standard"/>
        <w:numPr>
          <w:ilvl w:val="0"/>
          <w:numId w:val="74"/>
        </w:numPr>
        <w:spacing w:line="268" w:lineRule="auto"/>
        <w:jc w:val="both"/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>Favorire la conoscenza e la socializzazione fra i bambini delle diverse sezioni</w:t>
      </w:r>
    </w:p>
    <w:p w:rsidR="00016D78" w:rsidRDefault="00836BC9">
      <w:pPr>
        <w:pStyle w:val="Standard"/>
        <w:numPr>
          <w:ilvl w:val="0"/>
          <w:numId w:val="74"/>
        </w:numPr>
        <w:spacing w:line="268" w:lineRule="auto"/>
        <w:jc w:val="both"/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>Sviluppare la libera espressione corporea in funzione della musica e del ritmo</w:t>
      </w:r>
    </w:p>
    <w:p w:rsidR="00016D78" w:rsidRDefault="00836BC9">
      <w:pPr>
        <w:pStyle w:val="Standard"/>
        <w:numPr>
          <w:ilvl w:val="0"/>
          <w:numId w:val="74"/>
        </w:numPr>
        <w:spacing w:after="280" w:line="268" w:lineRule="auto"/>
        <w:jc w:val="both"/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>Saper descrivere le esperienze svolte e rielaborarle con varie tecniche</w:t>
      </w:r>
    </w:p>
    <w:p w:rsidR="00016D78" w:rsidRDefault="00836BC9">
      <w:pPr>
        <w:pStyle w:val="Standard"/>
        <w:spacing w:before="280" w:line="268" w:lineRule="auto"/>
        <w:ind w:left="360"/>
        <w:jc w:val="center"/>
        <w:rPr>
          <w:rFonts w:ascii="Century Gothic" w:hAnsi="Century Gothic" w:cs="Century Gothic"/>
          <w:b/>
          <w:bCs/>
          <w:iCs/>
          <w:sz w:val="22"/>
          <w:szCs w:val="22"/>
          <w:u w:val="single"/>
          <w:lang w:val="it-IT"/>
        </w:rPr>
      </w:pPr>
      <w:r>
        <w:rPr>
          <w:rFonts w:ascii="Century Gothic" w:hAnsi="Century Gothic" w:cs="Century Gothic"/>
          <w:b/>
          <w:bCs/>
          <w:iCs/>
          <w:sz w:val="22"/>
          <w:szCs w:val="22"/>
          <w:u w:val="single"/>
          <w:lang w:val="it-IT"/>
        </w:rPr>
        <w:t>Modalità organizzative</w:t>
      </w:r>
    </w:p>
    <w:p w:rsidR="00016D78" w:rsidRDefault="00836BC9">
      <w:pPr>
        <w:pStyle w:val="Standard"/>
        <w:spacing w:before="280" w:line="268" w:lineRule="auto"/>
        <w:rPr>
          <w:sz w:val="22"/>
          <w:szCs w:val="22"/>
        </w:rPr>
      </w:pPr>
      <w:r>
        <w:rPr>
          <w:rFonts w:ascii="Century Gothic" w:hAnsi="Century Gothic" w:cs="Century Gothic"/>
          <w:b/>
          <w:bCs/>
          <w:iCs/>
          <w:sz w:val="22"/>
          <w:szCs w:val="22"/>
          <w:lang w:val="it-IT"/>
        </w:rPr>
        <w:t xml:space="preserve">Partecipanti: </w:t>
      </w:r>
      <w:r>
        <w:rPr>
          <w:rFonts w:ascii="Century Gothic" w:hAnsi="Century Gothic" w:cs="Century Gothic"/>
          <w:sz w:val="22"/>
          <w:szCs w:val="22"/>
          <w:lang w:val="it-IT"/>
        </w:rPr>
        <w:t>Bambini delle sezioni A,B,C</w:t>
      </w:r>
      <w:r>
        <w:rPr>
          <w:rFonts w:ascii="Century Gothic" w:hAnsi="Century Gothic" w:cs="Century Gothic"/>
          <w:b/>
          <w:sz w:val="22"/>
          <w:szCs w:val="22"/>
          <w:lang w:val="it-IT"/>
        </w:rPr>
        <w:t xml:space="preserve">    Insegnanti</w:t>
      </w:r>
      <w:r>
        <w:rPr>
          <w:rFonts w:ascii="Century Gothic" w:hAnsi="Century Gothic" w:cs="Century Gothic"/>
          <w:i/>
          <w:sz w:val="22"/>
          <w:szCs w:val="22"/>
          <w:lang w:val="it-IT"/>
        </w:rPr>
        <w:t xml:space="preserve">: </w:t>
      </w:r>
      <w:r>
        <w:rPr>
          <w:rFonts w:ascii="Century Gothic" w:hAnsi="Century Gothic" w:cs="Century Gothic"/>
          <w:sz w:val="22"/>
          <w:szCs w:val="22"/>
          <w:lang w:val="it-IT"/>
        </w:rPr>
        <w:t>delle sezioni A, B, C</w:t>
      </w:r>
    </w:p>
    <w:p w:rsidR="00016D78" w:rsidRDefault="00836BC9">
      <w:pPr>
        <w:pStyle w:val="Standard"/>
        <w:spacing w:before="280" w:line="268" w:lineRule="auto"/>
        <w:rPr>
          <w:sz w:val="22"/>
          <w:szCs w:val="22"/>
        </w:rPr>
      </w:pPr>
      <w:r>
        <w:rPr>
          <w:rFonts w:ascii="Century Gothic" w:hAnsi="Century Gothic" w:cs="Century Gothic"/>
          <w:b/>
          <w:bCs/>
          <w:iCs/>
          <w:sz w:val="22"/>
          <w:szCs w:val="22"/>
          <w:lang w:val="it-IT"/>
        </w:rPr>
        <w:t>Tempi</w:t>
      </w:r>
      <w:r>
        <w:rPr>
          <w:rFonts w:ascii="Century Gothic" w:hAnsi="Century Gothic" w:cs="Century Gothic"/>
          <w:b/>
          <w:bCs/>
          <w:i/>
          <w:sz w:val="22"/>
          <w:szCs w:val="22"/>
          <w:lang w:val="it-IT"/>
        </w:rPr>
        <w:t xml:space="preserve">  </w:t>
      </w:r>
      <w:r>
        <w:rPr>
          <w:rFonts w:ascii="Century Gothic" w:hAnsi="Century Gothic" w:cs="Century Gothic"/>
          <w:sz w:val="22"/>
          <w:szCs w:val="22"/>
          <w:lang w:val="it-IT"/>
        </w:rPr>
        <w:t>Da novembre a maggio: sez. A  Mercoledi; sez. B Lunedi; sez. C Martedi/Gio</w:t>
      </w:r>
      <w:r>
        <w:rPr>
          <w:rFonts w:ascii="Century Gothic" w:hAnsi="Century Gothic" w:cs="Century Gothic"/>
          <w:sz w:val="22"/>
          <w:szCs w:val="22"/>
          <w:lang w:val="it-IT"/>
        </w:rPr>
        <w:t>vedi</w:t>
      </w:r>
    </w:p>
    <w:p w:rsidR="00016D78" w:rsidRDefault="00836BC9">
      <w:pPr>
        <w:pStyle w:val="Standard"/>
        <w:spacing w:before="280" w:line="268" w:lineRule="auto"/>
        <w:rPr>
          <w:sz w:val="22"/>
          <w:szCs w:val="22"/>
        </w:rPr>
      </w:pPr>
      <w:r>
        <w:rPr>
          <w:rFonts w:ascii="Century Gothic" w:hAnsi="Century Gothic" w:cs="Century Gothic"/>
          <w:b/>
          <w:bCs/>
          <w:iCs/>
          <w:sz w:val="22"/>
          <w:szCs w:val="22"/>
          <w:lang w:val="it-IT"/>
        </w:rPr>
        <w:t>Spazi</w:t>
      </w:r>
      <w:r>
        <w:rPr>
          <w:rFonts w:ascii="Century Gothic" w:hAnsi="Century Gothic" w:cs="Century Gothic"/>
          <w:i/>
          <w:sz w:val="22"/>
          <w:szCs w:val="22"/>
          <w:lang w:val="it-IT"/>
        </w:rPr>
        <w:t xml:space="preserve">  </w:t>
      </w:r>
      <w:r>
        <w:rPr>
          <w:rFonts w:ascii="Century Gothic" w:hAnsi="Century Gothic" w:cs="Century Gothic"/>
          <w:sz w:val="22"/>
          <w:szCs w:val="22"/>
          <w:lang w:val="it-IT"/>
        </w:rPr>
        <w:t>Salone, saloncino, portico, ingresso, giardino</w:t>
      </w:r>
      <w:r>
        <w:rPr>
          <w:rFonts w:ascii="Century Gothic" w:hAnsi="Century Gothic" w:cs="Century Gothic"/>
          <w:i/>
          <w:sz w:val="22"/>
          <w:szCs w:val="22"/>
          <w:lang w:val="it-IT"/>
        </w:rPr>
        <w:t>.</w:t>
      </w:r>
    </w:p>
    <w:p w:rsidR="00016D78" w:rsidRDefault="00836BC9">
      <w:pPr>
        <w:pStyle w:val="Standard"/>
        <w:spacing w:before="280" w:line="266" w:lineRule="auto"/>
        <w:jc w:val="center"/>
        <w:rPr>
          <w:rFonts w:ascii="Century Gothic" w:hAnsi="Century Gothic" w:cs="Century Gothic"/>
          <w:b/>
          <w:bCs/>
          <w:iCs/>
          <w:sz w:val="22"/>
          <w:szCs w:val="22"/>
          <w:u w:val="single"/>
          <w:lang w:val="it-IT"/>
        </w:rPr>
      </w:pPr>
      <w:r>
        <w:rPr>
          <w:rFonts w:ascii="Century Gothic" w:hAnsi="Century Gothic" w:cs="Century Gothic"/>
          <w:b/>
          <w:bCs/>
          <w:iCs/>
          <w:sz w:val="22"/>
          <w:szCs w:val="22"/>
          <w:u w:val="single"/>
          <w:lang w:val="it-IT"/>
        </w:rPr>
        <w:t>Fasi d’attuazione</w:t>
      </w:r>
    </w:p>
    <w:p w:rsidR="00016D78" w:rsidRDefault="00836BC9">
      <w:pPr>
        <w:pStyle w:val="Standard"/>
        <w:spacing w:before="280" w:line="266" w:lineRule="auto"/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>Seduti in salone si ricordano le regole per giocare e si introducono le attività del giorno.</w:t>
      </w:r>
    </w:p>
    <w:p w:rsidR="00016D78" w:rsidRDefault="00836BC9">
      <w:pPr>
        <w:pStyle w:val="Standard"/>
        <w:spacing w:line="266" w:lineRule="auto"/>
        <w:jc w:val="both"/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 xml:space="preserve">Durante gli incontri si svolgono varie attività in parte programmate, in parte </w:t>
      </w:r>
      <w:r>
        <w:rPr>
          <w:rFonts w:ascii="Century Gothic" w:hAnsi="Century Gothic" w:cs="Century Gothic"/>
          <w:sz w:val="22"/>
          <w:szCs w:val="22"/>
          <w:lang w:val="it-IT"/>
        </w:rPr>
        <w:t>lasciate alla libera espressione dei bambini.</w:t>
      </w:r>
    </w:p>
    <w:p w:rsidR="00016D78" w:rsidRDefault="00836BC9">
      <w:pPr>
        <w:pStyle w:val="Standard"/>
        <w:spacing w:line="266" w:lineRule="auto"/>
        <w:jc w:val="both"/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>Fra le attività previste :  - Canzoni mimate, girotondi, giochi guidati con filastrocche, ecc. - Giochi motori con la musica e il ritmo. - Giochi di coordinazione individuali, a coppie, di gruppo. - Giochi lib</w:t>
      </w:r>
      <w:r>
        <w:rPr>
          <w:rFonts w:ascii="Century Gothic" w:hAnsi="Century Gothic" w:cs="Century Gothic"/>
          <w:sz w:val="22"/>
          <w:szCs w:val="22"/>
          <w:lang w:val="it-IT"/>
        </w:rPr>
        <w:t xml:space="preserve">eri o guidati con materiale di recupero (es. scatoloni, carta, stoffe, ecc ) - Giochi di movimento con strutture e a corpo libero. - Giochi simbolici e di imitazione. - Attività Psicomotoria secondo la teoria di Acoutourier. - Percorsi guidati all’interno </w:t>
      </w:r>
      <w:r>
        <w:rPr>
          <w:rFonts w:ascii="Century Gothic" w:hAnsi="Century Gothic" w:cs="Century Gothic"/>
          <w:sz w:val="22"/>
          <w:szCs w:val="22"/>
          <w:lang w:val="it-IT"/>
        </w:rPr>
        <w:t>e all’esterno della scuola – Giochi con il ritmo e la musica...</w:t>
      </w:r>
    </w:p>
    <w:p w:rsidR="00016D78" w:rsidRDefault="00836BC9">
      <w:pPr>
        <w:pStyle w:val="Standard"/>
        <w:spacing w:after="280" w:line="266" w:lineRule="auto"/>
        <w:jc w:val="both"/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 xml:space="preserve">Gli incontri terminano con un momento di rilassamento e di conversazione. Dopo aver riordinato i materiali utilizzati, i bambini vengono riaccompagnati in sezione per svolgere un attività di </w:t>
      </w:r>
      <w:r>
        <w:rPr>
          <w:rFonts w:ascii="Century Gothic" w:hAnsi="Century Gothic" w:cs="Century Gothic"/>
          <w:sz w:val="22"/>
          <w:szCs w:val="22"/>
          <w:lang w:val="it-IT"/>
        </w:rPr>
        <w:t>rielaborazione dell’esperienza vissuta.</w:t>
      </w:r>
    </w:p>
    <w:p w:rsidR="00016D78" w:rsidRDefault="00836BC9">
      <w:pPr>
        <w:pStyle w:val="Standard"/>
        <w:spacing w:after="280" w:line="266" w:lineRule="auto"/>
        <w:jc w:val="center"/>
        <w:rPr>
          <w:rFonts w:ascii="Century Gothic" w:hAnsi="Century Gothic" w:cs="Century Gothic"/>
          <w:b/>
          <w:bCs/>
          <w:iCs/>
          <w:sz w:val="22"/>
          <w:szCs w:val="22"/>
          <w:u w:val="single"/>
          <w:lang w:val="it-IT"/>
        </w:rPr>
      </w:pPr>
      <w:r>
        <w:rPr>
          <w:rFonts w:ascii="Century Gothic" w:hAnsi="Century Gothic" w:cs="Century Gothic"/>
          <w:b/>
          <w:bCs/>
          <w:iCs/>
          <w:sz w:val="22"/>
          <w:szCs w:val="22"/>
          <w:u w:val="single"/>
          <w:lang w:val="it-IT"/>
        </w:rPr>
        <w:t>Documentazione</w:t>
      </w:r>
    </w:p>
    <w:p w:rsidR="00016D78" w:rsidRDefault="00836BC9">
      <w:pPr>
        <w:pStyle w:val="Standard"/>
        <w:spacing w:before="280" w:line="268" w:lineRule="auto"/>
        <w:jc w:val="both"/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>- Materiale fotografico   - Elaborati dei bambini</w:t>
      </w:r>
    </w:p>
    <w:p w:rsidR="00016D78" w:rsidRDefault="00836BC9">
      <w:pPr>
        <w:pStyle w:val="Standard"/>
        <w:spacing w:before="280" w:line="268" w:lineRule="auto"/>
        <w:jc w:val="center"/>
        <w:rPr>
          <w:rFonts w:ascii="Century Gothic" w:hAnsi="Century Gothic" w:cs="Century Gothic"/>
          <w:b/>
          <w:bCs/>
          <w:iCs/>
          <w:sz w:val="22"/>
          <w:szCs w:val="22"/>
          <w:u w:val="single"/>
          <w:lang w:val="it-IT"/>
        </w:rPr>
      </w:pPr>
      <w:r>
        <w:rPr>
          <w:rFonts w:ascii="Century Gothic" w:hAnsi="Century Gothic" w:cs="Century Gothic"/>
          <w:b/>
          <w:bCs/>
          <w:iCs/>
          <w:sz w:val="22"/>
          <w:szCs w:val="22"/>
          <w:u w:val="single"/>
          <w:lang w:val="it-IT"/>
        </w:rPr>
        <w:t>Verifica</w:t>
      </w:r>
    </w:p>
    <w:p w:rsidR="00016D78" w:rsidRDefault="00836BC9">
      <w:pPr>
        <w:pStyle w:val="Standard"/>
        <w:spacing w:before="280" w:line="266" w:lineRule="auto"/>
        <w:jc w:val="both"/>
        <w:rPr>
          <w:rFonts w:ascii="Century Gothic" w:hAnsi="Century Gothic" w:cs="Century Gothic"/>
          <w:sz w:val="22"/>
          <w:szCs w:val="22"/>
          <w:lang w:val="it-IT"/>
        </w:rPr>
      </w:pPr>
      <w:r>
        <w:rPr>
          <w:rFonts w:ascii="Century Gothic" w:hAnsi="Century Gothic" w:cs="Century Gothic"/>
          <w:sz w:val="22"/>
          <w:szCs w:val="22"/>
          <w:lang w:val="it-IT"/>
        </w:rPr>
        <w:t>- Osservazione dei bambini, ascolto delle conversazioni, visione degli elaborati prodotti.</w:t>
      </w:r>
    </w:p>
    <w:p w:rsidR="00016D78" w:rsidRDefault="00836BC9">
      <w:pPr>
        <w:pStyle w:val="Titolo7"/>
        <w:tabs>
          <w:tab w:val="left" w:pos="0"/>
        </w:tabs>
        <w:jc w:val="center"/>
        <w:rPr>
          <w:rFonts w:ascii="Arial" w:hAnsi="Arial" w:cs="Arial Rounded MT Bold"/>
          <w:sz w:val="28"/>
          <w:szCs w:val="28"/>
          <w:lang w:val="it-IT"/>
        </w:rPr>
      </w:pPr>
      <w:r>
        <w:rPr>
          <w:rFonts w:ascii="Arial" w:hAnsi="Arial" w:cs="Arial Rounded MT Bold"/>
          <w:sz w:val="28"/>
          <w:szCs w:val="28"/>
          <w:lang w:val="it-IT"/>
        </w:rPr>
        <w:t>PROGETTO “ATTIVITÀ  ALTERNATIVE”</w:t>
      </w:r>
    </w:p>
    <w:p w:rsidR="00016D78" w:rsidRDefault="00016D78">
      <w:pPr>
        <w:pStyle w:val="Standard"/>
        <w:tabs>
          <w:tab w:val="left" w:pos="0"/>
        </w:tabs>
        <w:jc w:val="center"/>
        <w:rPr>
          <w:rFonts w:ascii="Arial" w:hAnsi="Arial" w:cs="Arial Rounded MT Bold"/>
          <w:sz w:val="28"/>
          <w:szCs w:val="28"/>
          <w:lang w:val="it-IT"/>
        </w:rPr>
      </w:pPr>
    </w:p>
    <w:p w:rsidR="00016D78" w:rsidRDefault="00016D78">
      <w:pPr>
        <w:pStyle w:val="Standard"/>
        <w:ind w:firstLine="567"/>
        <w:jc w:val="center"/>
        <w:rPr>
          <w:b/>
          <w:sz w:val="22"/>
          <w:szCs w:val="22"/>
          <w:lang w:val="it-IT"/>
        </w:rPr>
      </w:pPr>
    </w:p>
    <w:tbl>
      <w:tblPr>
        <w:tblW w:w="10112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56"/>
        <w:gridCol w:w="5056"/>
      </w:tblGrid>
      <w:tr w:rsidR="00016D78">
        <w:tblPrEx>
          <w:tblCellMar>
            <w:top w:w="0" w:type="dxa"/>
            <w:bottom w:w="0" w:type="dxa"/>
          </w:tblCellMar>
        </w:tblPrEx>
        <w:tc>
          <w:tcPr>
            <w:tcW w:w="1011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D78" w:rsidRDefault="00836BC9">
            <w:pPr>
              <w:pStyle w:val="Standard"/>
              <w:snapToGrid w:val="0"/>
              <w:jc w:val="center"/>
              <w:rPr>
                <w:rFonts w:ascii="Century Gothic" w:hAnsi="Century Gothic" w:cs="Century Gothic"/>
                <w:b/>
                <w:sz w:val="22"/>
                <w:szCs w:val="22"/>
                <w:u w:val="single"/>
                <w:lang w:val="it-IT"/>
              </w:rPr>
            </w:pPr>
            <w:r>
              <w:rPr>
                <w:rFonts w:ascii="Century Gothic" w:hAnsi="Century Gothic" w:cs="Century Gothic"/>
                <w:b/>
                <w:sz w:val="22"/>
                <w:szCs w:val="22"/>
                <w:u w:val="single"/>
                <w:lang w:val="it-IT"/>
              </w:rPr>
              <w:t>Motivazioni</w:t>
            </w:r>
          </w:p>
          <w:p w:rsidR="00016D78" w:rsidRDefault="00016D78">
            <w:pPr>
              <w:pStyle w:val="Standard"/>
              <w:snapToGrid w:val="0"/>
              <w:jc w:val="center"/>
              <w:rPr>
                <w:rFonts w:ascii="Century Gothic" w:hAnsi="Century Gothic" w:cs="Century Gothic"/>
                <w:b/>
                <w:sz w:val="22"/>
                <w:szCs w:val="22"/>
                <w:u w:val="single"/>
                <w:lang w:val="it-IT"/>
              </w:rPr>
            </w:pPr>
          </w:p>
          <w:p w:rsidR="00016D78" w:rsidRDefault="00836BC9">
            <w:pPr>
              <w:pStyle w:val="Text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 </w:t>
            </w:r>
            <w:r>
              <w:rPr>
                <w:sz w:val="22"/>
                <w:szCs w:val="22"/>
              </w:rPr>
              <w:t>progetto viene elaborato tenendo conto dell’importanza di scegliere argomenti, contenuti, ed esperienze:</w:t>
            </w:r>
          </w:p>
          <w:p w:rsidR="00016D78" w:rsidRDefault="00836BC9">
            <w:pPr>
              <w:pStyle w:val="Textbody"/>
              <w:numPr>
                <w:ilvl w:val="0"/>
                <w:numId w:val="15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riferibili a tematiche umane, sociali e morali rispettose della diversità di ognuno.</w:t>
            </w:r>
          </w:p>
          <w:p w:rsidR="00016D78" w:rsidRDefault="00836BC9">
            <w:pPr>
              <w:pStyle w:val="Textbody"/>
              <w:numPr>
                <w:ilvl w:val="0"/>
                <w:numId w:val="15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tendenti a superare le difficoltà linguistiche ed espressive dei b</w:t>
            </w:r>
            <w:r>
              <w:rPr>
                <w:sz w:val="22"/>
                <w:szCs w:val="22"/>
              </w:rPr>
              <w:t>ambini provenienti da altri paesi.</w:t>
            </w:r>
          </w:p>
          <w:p w:rsidR="00016D78" w:rsidRDefault="00836BC9">
            <w:pPr>
              <w:pStyle w:val="Standard"/>
              <w:jc w:val="both"/>
              <w:rPr>
                <w:rFonts w:ascii="Century Gothic" w:hAnsi="Century Gothic" w:cs="Century Gothic"/>
                <w:sz w:val="22"/>
                <w:szCs w:val="22"/>
                <w:lang w:val="it-IT"/>
              </w:rPr>
            </w:pPr>
            <w:r>
              <w:rPr>
                <w:rFonts w:ascii="Century Gothic" w:hAnsi="Century Gothic" w:cs="Century Gothic"/>
                <w:sz w:val="22"/>
                <w:szCs w:val="22"/>
                <w:lang w:val="it-IT"/>
              </w:rPr>
              <w:t xml:space="preserve">  </w:t>
            </w:r>
          </w:p>
          <w:p w:rsidR="00016D78" w:rsidRDefault="00016D78">
            <w:pPr>
              <w:pStyle w:val="Standard"/>
              <w:jc w:val="both"/>
              <w:rPr>
                <w:rFonts w:ascii="Century Gothic" w:hAnsi="Century Gothic" w:cs="Century Gothic"/>
                <w:sz w:val="22"/>
                <w:szCs w:val="22"/>
                <w:lang w:val="it-IT"/>
              </w:rPr>
            </w:pPr>
          </w:p>
        </w:tc>
      </w:tr>
      <w:tr w:rsidR="00016D78">
        <w:tblPrEx>
          <w:tblCellMar>
            <w:top w:w="0" w:type="dxa"/>
            <w:bottom w:w="0" w:type="dxa"/>
          </w:tblCellMar>
        </w:tblPrEx>
        <w:tc>
          <w:tcPr>
            <w:tcW w:w="1011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D78" w:rsidRDefault="00836BC9">
            <w:pPr>
              <w:pStyle w:val="Standard"/>
              <w:snapToGrid w:val="0"/>
              <w:jc w:val="center"/>
              <w:rPr>
                <w:rFonts w:ascii="Century Gothic" w:hAnsi="Century Gothic" w:cs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 w:cs="Century Gothic"/>
                <w:b/>
                <w:sz w:val="22"/>
                <w:szCs w:val="22"/>
                <w:u w:val="single"/>
              </w:rPr>
              <w:t>Finalità ed Obiettivi</w:t>
            </w:r>
          </w:p>
          <w:p w:rsidR="00016D78" w:rsidRDefault="00016D78">
            <w:pPr>
              <w:pStyle w:val="Standard"/>
              <w:snapToGrid w:val="0"/>
              <w:jc w:val="center"/>
              <w:rPr>
                <w:rFonts w:ascii="Century Gothic" w:hAnsi="Century Gothic" w:cs="Century Gothic"/>
                <w:b/>
                <w:sz w:val="22"/>
                <w:szCs w:val="22"/>
                <w:u w:val="single"/>
              </w:rPr>
            </w:pPr>
          </w:p>
          <w:p w:rsidR="00016D78" w:rsidRDefault="00836BC9">
            <w:pPr>
              <w:pStyle w:val="Standard"/>
              <w:numPr>
                <w:ilvl w:val="0"/>
                <w:numId w:val="155"/>
              </w:numPr>
              <w:tabs>
                <w:tab w:val="left" w:pos="360"/>
              </w:tabs>
              <w:jc w:val="both"/>
              <w:rPr>
                <w:rFonts w:ascii="Century Gothic" w:hAnsi="Century Gothic" w:cs="Century Gothic"/>
                <w:sz w:val="22"/>
                <w:szCs w:val="22"/>
                <w:lang w:val="it-IT"/>
              </w:rPr>
            </w:pPr>
            <w:r>
              <w:rPr>
                <w:rFonts w:ascii="Century Gothic" w:hAnsi="Century Gothic" w:cs="Century Gothic"/>
                <w:sz w:val="22"/>
                <w:szCs w:val="22"/>
                <w:lang w:val="it-IT"/>
              </w:rPr>
              <w:t>Sviluppare atteggiamenti di disponibilità, tolleranza, rispetto verso le persone e l'ambiente</w:t>
            </w:r>
          </w:p>
          <w:p w:rsidR="00016D78" w:rsidRDefault="00836BC9">
            <w:pPr>
              <w:pStyle w:val="Standard"/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rFonts w:ascii="Century Gothic" w:hAnsi="Century Gothic" w:cs="Century Gothic"/>
                <w:sz w:val="22"/>
                <w:szCs w:val="22"/>
                <w:lang w:val="it-IT"/>
              </w:rPr>
            </w:pPr>
            <w:r>
              <w:rPr>
                <w:rFonts w:ascii="Century Gothic" w:hAnsi="Century Gothic" w:cs="Century Gothic"/>
                <w:sz w:val="22"/>
                <w:szCs w:val="22"/>
                <w:lang w:val="it-IT"/>
              </w:rPr>
              <w:t>Migliorare la capacità di ascolto e l’attenzione alla lettura e al racconto di storie</w:t>
            </w:r>
          </w:p>
          <w:p w:rsidR="00016D78" w:rsidRDefault="00836BC9">
            <w:pPr>
              <w:pStyle w:val="Standard"/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rFonts w:ascii="Century Gothic" w:hAnsi="Century Gothic" w:cs="Century Gothic"/>
                <w:sz w:val="22"/>
                <w:szCs w:val="22"/>
                <w:lang w:val="it-IT"/>
              </w:rPr>
            </w:pPr>
            <w:r>
              <w:rPr>
                <w:rFonts w:ascii="Century Gothic" w:hAnsi="Century Gothic" w:cs="Century Gothic"/>
                <w:sz w:val="22"/>
                <w:szCs w:val="22"/>
                <w:lang w:val="it-IT"/>
              </w:rPr>
              <w:t xml:space="preserve">Migliorare </w:t>
            </w:r>
            <w:r>
              <w:rPr>
                <w:rFonts w:ascii="Century Gothic" w:hAnsi="Century Gothic" w:cs="Century Gothic"/>
                <w:sz w:val="22"/>
                <w:szCs w:val="22"/>
                <w:lang w:val="it-IT"/>
              </w:rPr>
              <w:t>la capacità di esprimersi sia verbalmente che coi gesti</w:t>
            </w:r>
          </w:p>
          <w:p w:rsidR="00016D78" w:rsidRDefault="00836BC9">
            <w:pPr>
              <w:pStyle w:val="Standard"/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rFonts w:ascii="Century Gothic" w:hAnsi="Century Gothic" w:cs="Century Gothic"/>
                <w:sz w:val="22"/>
                <w:szCs w:val="22"/>
                <w:lang w:val="it-IT"/>
              </w:rPr>
            </w:pPr>
            <w:r>
              <w:rPr>
                <w:rFonts w:ascii="Century Gothic" w:hAnsi="Century Gothic" w:cs="Century Gothic"/>
                <w:sz w:val="22"/>
                <w:szCs w:val="22"/>
                <w:lang w:val="it-IT"/>
              </w:rPr>
              <w:t>Riflettere sulla diversità come risorsa</w:t>
            </w:r>
          </w:p>
          <w:p w:rsidR="00016D78" w:rsidRDefault="00836BC9">
            <w:pPr>
              <w:pStyle w:val="Standard"/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rFonts w:ascii="Century Gothic" w:hAnsi="Century Gothic" w:cs="Century Gothic"/>
                <w:sz w:val="22"/>
                <w:szCs w:val="22"/>
                <w:lang w:val="it-IT"/>
              </w:rPr>
            </w:pPr>
            <w:r>
              <w:rPr>
                <w:rFonts w:ascii="Century Gothic" w:hAnsi="Century Gothic" w:cs="Century Gothic"/>
                <w:sz w:val="22"/>
                <w:szCs w:val="22"/>
                <w:lang w:val="it-IT"/>
              </w:rPr>
              <w:t>Migliorare la relazione e la capacità di collaborazione</w:t>
            </w:r>
          </w:p>
          <w:p w:rsidR="00016D78" w:rsidRDefault="00836BC9">
            <w:pPr>
              <w:pStyle w:val="Standard"/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rFonts w:ascii="Century Gothic" w:hAnsi="Century Gothic" w:cs="Century Gothic"/>
                <w:sz w:val="22"/>
                <w:szCs w:val="22"/>
                <w:lang w:val="it-IT"/>
              </w:rPr>
            </w:pPr>
            <w:r>
              <w:rPr>
                <w:rFonts w:ascii="Century Gothic" w:hAnsi="Century Gothic" w:cs="Century Gothic"/>
                <w:sz w:val="22"/>
                <w:szCs w:val="22"/>
                <w:lang w:val="it-IT"/>
              </w:rPr>
              <w:t>Conoscere storie e fiabe di altri paesi</w:t>
            </w:r>
          </w:p>
          <w:p w:rsidR="00016D78" w:rsidRDefault="00836BC9">
            <w:pPr>
              <w:pStyle w:val="Standard"/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rFonts w:ascii="Century Gothic" w:hAnsi="Century Gothic" w:cs="Century Gothic"/>
                <w:sz w:val="22"/>
                <w:szCs w:val="22"/>
                <w:lang w:val="it-IT"/>
              </w:rPr>
            </w:pPr>
            <w:r>
              <w:rPr>
                <w:rFonts w:ascii="Century Gothic" w:hAnsi="Century Gothic" w:cs="Century Gothic"/>
                <w:sz w:val="22"/>
                <w:szCs w:val="22"/>
                <w:lang w:val="it-IT"/>
              </w:rPr>
              <w:t>Migliorare le capacità relative alle tecniche grafico pittoriche</w:t>
            </w:r>
          </w:p>
          <w:p w:rsidR="00016D78" w:rsidRDefault="00016D78">
            <w:pPr>
              <w:pStyle w:val="Standard"/>
              <w:tabs>
                <w:tab w:val="left" w:pos="360"/>
              </w:tabs>
              <w:jc w:val="both"/>
              <w:rPr>
                <w:rFonts w:ascii="Century Gothic" w:hAnsi="Century Gothic" w:cs="Century Gothic"/>
                <w:sz w:val="22"/>
                <w:szCs w:val="22"/>
                <w:lang w:val="it-IT"/>
              </w:rPr>
            </w:pPr>
          </w:p>
        </w:tc>
      </w:tr>
      <w:tr w:rsidR="00016D78">
        <w:tblPrEx>
          <w:tblCellMar>
            <w:top w:w="0" w:type="dxa"/>
            <w:bottom w:w="0" w:type="dxa"/>
          </w:tblCellMar>
        </w:tblPrEx>
        <w:tc>
          <w:tcPr>
            <w:tcW w:w="1011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D78" w:rsidRDefault="00836BC9">
            <w:pPr>
              <w:pStyle w:val="Standard"/>
              <w:snapToGrid w:val="0"/>
              <w:jc w:val="center"/>
              <w:rPr>
                <w:rFonts w:ascii="Century Gothic" w:hAnsi="Century Gothic" w:cs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 w:cs="Century Gothic"/>
                <w:b/>
                <w:sz w:val="22"/>
                <w:szCs w:val="22"/>
                <w:u w:val="single"/>
              </w:rPr>
              <w:t>Modalita’ organizzative</w:t>
            </w:r>
          </w:p>
          <w:p w:rsidR="00016D78" w:rsidRDefault="00016D78">
            <w:pPr>
              <w:pStyle w:val="Standard"/>
              <w:snapToGrid w:val="0"/>
              <w:jc w:val="center"/>
              <w:rPr>
                <w:rFonts w:ascii="Century Gothic" w:hAnsi="Century Gothic" w:cs="Century Gothic"/>
                <w:b/>
                <w:sz w:val="22"/>
                <w:szCs w:val="22"/>
                <w:u w:val="single"/>
              </w:rPr>
            </w:pPr>
          </w:p>
        </w:tc>
      </w:tr>
      <w:tr w:rsidR="00016D78">
        <w:tblPrEx>
          <w:tblCellMar>
            <w:top w:w="0" w:type="dxa"/>
            <w:bottom w:w="0" w:type="dxa"/>
          </w:tblCellMar>
        </w:tblPrEx>
        <w:tc>
          <w:tcPr>
            <w:tcW w:w="50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D78" w:rsidRDefault="00836BC9">
            <w:pPr>
              <w:pStyle w:val="Standard"/>
              <w:snapToGrid w:val="0"/>
              <w:jc w:val="both"/>
              <w:rPr>
                <w:rFonts w:ascii="Century Gothic" w:hAnsi="Century Gothic" w:cs="Century Gothic"/>
                <w:b/>
                <w:sz w:val="22"/>
                <w:szCs w:val="22"/>
                <w:lang w:val="it-IT"/>
              </w:rPr>
            </w:pPr>
            <w:r>
              <w:rPr>
                <w:rFonts w:ascii="Century Gothic" w:hAnsi="Century Gothic" w:cs="Century Gothic"/>
                <w:b/>
                <w:sz w:val="22"/>
                <w:szCs w:val="22"/>
                <w:lang w:val="it-IT"/>
              </w:rPr>
              <w:t>Partecipanti</w:t>
            </w:r>
          </w:p>
          <w:p w:rsidR="00016D78" w:rsidRDefault="00836BC9">
            <w:pPr>
              <w:pStyle w:val="Text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Bambini delle sezioni A, B, C che non partecipano alle attività di educazione religiosa</w:t>
            </w:r>
          </w:p>
          <w:p w:rsidR="00016D78" w:rsidRDefault="00836BC9">
            <w:pPr>
              <w:pStyle w:val="Standard"/>
              <w:jc w:val="both"/>
              <w:rPr>
                <w:rFonts w:ascii="Century Gothic" w:hAnsi="Century Gothic" w:cs="Century Gothic"/>
                <w:sz w:val="22"/>
                <w:szCs w:val="22"/>
                <w:lang w:val="it-IT"/>
              </w:rPr>
            </w:pPr>
            <w:r>
              <w:rPr>
                <w:rFonts w:ascii="Century Gothic" w:hAnsi="Century Gothic" w:cs="Century Gothic"/>
                <w:sz w:val="22"/>
                <w:szCs w:val="22"/>
                <w:lang w:val="it-IT"/>
              </w:rPr>
              <w:t>- Insegnanti delle sezioni A , B e C</w:t>
            </w:r>
          </w:p>
          <w:p w:rsidR="00016D78" w:rsidRDefault="00016D78">
            <w:pPr>
              <w:pStyle w:val="Standard"/>
              <w:jc w:val="both"/>
              <w:rPr>
                <w:rFonts w:ascii="Century Gothic" w:hAnsi="Century Gothic" w:cs="Century Gothic"/>
                <w:sz w:val="22"/>
                <w:szCs w:val="22"/>
                <w:lang w:val="it-IT"/>
              </w:rPr>
            </w:pPr>
          </w:p>
          <w:p w:rsidR="00016D78" w:rsidRDefault="00016D78">
            <w:pPr>
              <w:pStyle w:val="Standard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50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D78" w:rsidRDefault="00836BC9">
            <w:pPr>
              <w:pStyle w:val="Standard"/>
              <w:snapToGrid w:val="0"/>
              <w:jc w:val="both"/>
              <w:rPr>
                <w:rFonts w:ascii="Century Gothic" w:hAnsi="Century Gothic" w:cs="Century Gothic"/>
                <w:b/>
                <w:sz w:val="22"/>
                <w:szCs w:val="22"/>
                <w:lang w:val="it-IT"/>
              </w:rPr>
            </w:pPr>
            <w:r>
              <w:rPr>
                <w:rFonts w:ascii="Century Gothic" w:hAnsi="Century Gothic" w:cs="Century Gothic"/>
                <w:b/>
                <w:sz w:val="22"/>
                <w:szCs w:val="22"/>
                <w:lang w:val="it-IT"/>
              </w:rPr>
              <w:t>Tempi</w:t>
            </w:r>
          </w:p>
          <w:p w:rsidR="00016D78" w:rsidRDefault="00836BC9">
            <w:pPr>
              <w:pStyle w:val="Standard"/>
              <w:jc w:val="both"/>
              <w:rPr>
                <w:rFonts w:ascii="Century Gothic" w:hAnsi="Century Gothic" w:cs="Century Gothic"/>
                <w:sz w:val="22"/>
                <w:szCs w:val="22"/>
                <w:lang w:val="it-IT"/>
              </w:rPr>
            </w:pPr>
            <w:r>
              <w:rPr>
                <w:rFonts w:ascii="Century Gothic" w:hAnsi="Century Gothic" w:cs="Century Gothic"/>
                <w:sz w:val="22"/>
                <w:szCs w:val="22"/>
                <w:lang w:val="it-IT"/>
              </w:rPr>
              <w:t>Da novembre a maggio nella giornata di VENERDI’</w:t>
            </w:r>
          </w:p>
          <w:p w:rsidR="00016D78" w:rsidRDefault="00836BC9">
            <w:pPr>
              <w:pStyle w:val="Text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Spazi</w:t>
            </w:r>
          </w:p>
          <w:p w:rsidR="00016D78" w:rsidRDefault="00836BC9">
            <w:pPr>
              <w:pStyle w:val="Text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Salone, saloncino, </w:t>
            </w:r>
            <w:r>
              <w:rPr>
                <w:sz w:val="22"/>
                <w:szCs w:val="22"/>
              </w:rPr>
              <w:t>spazio dell’accoglienza, giardino</w:t>
            </w:r>
          </w:p>
          <w:p w:rsidR="00016D78" w:rsidRDefault="00016D78">
            <w:pPr>
              <w:pStyle w:val="Standard"/>
              <w:jc w:val="both"/>
              <w:rPr>
                <w:i/>
                <w:sz w:val="22"/>
                <w:szCs w:val="22"/>
                <w:lang w:val="it-IT"/>
              </w:rPr>
            </w:pPr>
          </w:p>
        </w:tc>
      </w:tr>
      <w:tr w:rsidR="00016D78">
        <w:tblPrEx>
          <w:tblCellMar>
            <w:top w:w="0" w:type="dxa"/>
            <w:bottom w:w="0" w:type="dxa"/>
          </w:tblCellMar>
        </w:tblPrEx>
        <w:tc>
          <w:tcPr>
            <w:tcW w:w="1011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D78" w:rsidRDefault="00836BC9">
            <w:pPr>
              <w:pStyle w:val="Standard"/>
              <w:snapToGrid w:val="0"/>
              <w:jc w:val="center"/>
              <w:rPr>
                <w:rFonts w:ascii="Century Gothic" w:hAnsi="Century Gothic" w:cs="Century Gothic"/>
                <w:b/>
                <w:sz w:val="22"/>
                <w:szCs w:val="22"/>
                <w:u w:val="single"/>
                <w:lang w:val="it-IT"/>
              </w:rPr>
            </w:pPr>
            <w:r>
              <w:rPr>
                <w:rFonts w:ascii="Century Gothic" w:hAnsi="Century Gothic" w:cs="Century Gothic"/>
                <w:b/>
                <w:sz w:val="22"/>
                <w:szCs w:val="22"/>
                <w:u w:val="single"/>
                <w:lang w:val="it-IT"/>
              </w:rPr>
              <w:t>Fasi di attuazione</w:t>
            </w:r>
          </w:p>
          <w:p w:rsidR="00016D78" w:rsidRDefault="00016D78">
            <w:pPr>
              <w:pStyle w:val="Standard"/>
              <w:snapToGrid w:val="0"/>
              <w:jc w:val="center"/>
              <w:rPr>
                <w:rFonts w:ascii="Century Gothic" w:hAnsi="Century Gothic" w:cs="Century Gothic"/>
                <w:b/>
                <w:sz w:val="22"/>
                <w:szCs w:val="22"/>
                <w:u w:val="single"/>
                <w:lang w:val="it-IT"/>
              </w:rPr>
            </w:pPr>
          </w:p>
          <w:p w:rsidR="00016D78" w:rsidRDefault="00836BC9">
            <w:pPr>
              <w:pStyle w:val="Text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bambini che non partecipano al progetto di educazione religiosa affrontano tematiche e svolgono attività  relative alla “multiculturalità”, all’ “accoglienza” e alla “diversità”.</w:t>
            </w:r>
          </w:p>
          <w:p w:rsidR="00016D78" w:rsidRDefault="00836BC9">
            <w:pPr>
              <w:pStyle w:val="Standard"/>
              <w:jc w:val="both"/>
              <w:rPr>
                <w:rFonts w:ascii="Century Gothic" w:hAnsi="Century Gothic" w:cs="Century Gothic"/>
                <w:sz w:val="22"/>
                <w:szCs w:val="22"/>
                <w:lang w:val="it-IT"/>
              </w:rPr>
            </w:pPr>
            <w:r>
              <w:rPr>
                <w:rFonts w:ascii="Century Gothic" w:hAnsi="Century Gothic" w:cs="Century Gothic"/>
                <w:sz w:val="22"/>
                <w:szCs w:val="22"/>
                <w:lang w:val="it-IT"/>
              </w:rPr>
              <w:t>Alcuni contenuti de</w:t>
            </w:r>
            <w:r>
              <w:rPr>
                <w:rFonts w:ascii="Century Gothic" w:hAnsi="Century Gothic" w:cs="Century Gothic"/>
                <w:sz w:val="22"/>
                <w:szCs w:val="22"/>
                <w:lang w:val="it-IT"/>
              </w:rPr>
              <w:t>l progetto sono:</w:t>
            </w:r>
          </w:p>
          <w:p w:rsidR="00016D78" w:rsidRDefault="00836BC9">
            <w:pPr>
              <w:pStyle w:val="Standard"/>
              <w:numPr>
                <w:ilvl w:val="0"/>
                <w:numId w:val="156"/>
              </w:numPr>
              <w:jc w:val="both"/>
              <w:rPr>
                <w:rFonts w:ascii="Century Gothic" w:hAnsi="Century Gothic" w:cs="Century Gothic"/>
                <w:sz w:val="22"/>
                <w:szCs w:val="22"/>
                <w:lang w:val="it-IT"/>
              </w:rPr>
            </w:pPr>
            <w:r>
              <w:rPr>
                <w:rFonts w:ascii="Century Gothic" w:hAnsi="Century Gothic" w:cs="Century Gothic"/>
                <w:sz w:val="22"/>
                <w:szCs w:val="22"/>
                <w:lang w:val="it-IT"/>
              </w:rPr>
              <w:t>letture di fiabe di altri paesi</w:t>
            </w:r>
          </w:p>
          <w:p w:rsidR="00016D78" w:rsidRDefault="00836BC9">
            <w:pPr>
              <w:pStyle w:val="Standard"/>
              <w:numPr>
                <w:ilvl w:val="0"/>
                <w:numId w:val="156"/>
              </w:numPr>
              <w:tabs>
                <w:tab w:val="left" w:pos="360"/>
              </w:tabs>
              <w:jc w:val="both"/>
              <w:rPr>
                <w:rFonts w:ascii="Century Gothic" w:hAnsi="Century Gothic" w:cs="Century Gothic"/>
                <w:sz w:val="22"/>
                <w:szCs w:val="22"/>
                <w:lang w:val="it-IT"/>
              </w:rPr>
            </w:pPr>
            <w:r>
              <w:rPr>
                <w:rFonts w:ascii="Century Gothic" w:hAnsi="Century Gothic" w:cs="Century Gothic"/>
                <w:sz w:val="22"/>
                <w:szCs w:val="22"/>
                <w:lang w:val="it-IT"/>
              </w:rPr>
              <w:t>lettura di storie e racconti sulla diversità, l’amicizia, il rispetto, la solidarietà…</w:t>
            </w:r>
          </w:p>
          <w:p w:rsidR="00016D78" w:rsidRDefault="00836BC9">
            <w:pPr>
              <w:pStyle w:val="Standard"/>
              <w:numPr>
                <w:ilvl w:val="0"/>
                <w:numId w:val="156"/>
              </w:numPr>
              <w:tabs>
                <w:tab w:val="left" w:pos="360"/>
              </w:tabs>
              <w:jc w:val="both"/>
              <w:rPr>
                <w:rFonts w:ascii="Century Gothic" w:hAnsi="Century Gothic" w:cs="Century Gothic"/>
                <w:sz w:val="22"/>
                <w:szCs w:val="22"/>
                <w:lang w:val="it-IT"/>
              </w:rPr>
            </w:pPr>
            <w:r>
              <w:rPr>
                <w:rFonts w:ascii="Century Gothic" w:hAnsi="Century Gothic" w:cs="Century Gothic"/>
                <w:sz w:val="22"/>
                <w:szCs w:val="22"/>
                <w:lang w:val="it-IT"/>
              </w:rPr>
              <w:t>rielaborazioni verbali, grafiche e pittoriche</w:t>
            </w:r>
          </w:p>
          <w:p w:rsidR="00016D78" w:rsidRDefault="00836BC9">
            <w:pPr>
              <w:pStyle w:val="Standard"/>
              <w:numPr>
                <w:ilvl w:val="0"/>
                <w:numId w:val="156"/>
              </w:numPr>
              <w:tabs>
                <w:tab w:val="left" w:pos="360"/>
              </w:tabs>
              <w:jc w:val="both"/>
              <w:rPr>
                <w:rFonts w:ascii="Century Gothic" w:hAnsi="Century Gothic" w:cs="Century Gothic"/>
                <w:sz w:val="22"/>
                <w:szCs w:val="22"/>
                <w:lang w:val="it-IT"/>
              </w:rPr>
            </w:pPr>
            <w:r>
              <w:rPr>
                <w:rFonts w:ascii="Century Gothic" w:hAnsi="Century Gothic" w:cs="Century Gothic"/>
                <w:sz w:val="22"/>
                <w:szCs w:val="22"/>
                <w:lang w:val="it-IT"/>
              </w:rPr>
              <w:t>costruzione di costumi e scenari per la drammatizzazione</w:t>
            </w:r>
          </w:p>
          <w:p w:rsidR="00016D78" w:rsidRDefault="00836BC9">
            <w:pPr>
              <w:pStyle w:val="Standard"/>
              <w:numPr>
                <w:ilvl w:val="0"/>
                <w:numId w:val="156"/>
              </w:numPr>
              <w:tabs>
                <w:tab w:val="left" w:pos="360"/>
              </w:tabs>
              <w:jc w:val="both"/>
              <w:rPr>
                <w:rFonts w:ascii="Century Gothic" w:hAnsi="Century Gothic" w:cs="Century Gothic"/>
                <w:sz w:val="22"/>
                <w:szCs w:val="22"/>
                <w:lang w:val="it-IT"/>
              </w:rPr>
            </w:pPr>
            <w:r>
              <w:rPr>
                <w:rFonts w:ascii="Century Gothic" w:hAnsi="Century Gothic" w:cs="Century Gothic"/>
                <w:sz w:val="22"/>
                <w:szCs w:val="22"/>
                <w:lang w:val="it-IT"/>
              </w:rPr>
              <w:t xml:space="preserve">costruzione di </w:t>
            </w:r>
            <w:r>
              <w:rPr>
                <w:rFonts w:ascii="Century Gothic" w:hAnsi="Century Gothic" w:cs="Century Gothic"/>
                <w:sz w:val="22"/>
                <w:szCs w:val="22"/>
                <w:lang w:val="it-IT"/>
              </w:rPr>
              <w:t>libri</w:t>
            </w:r>
          </w:p>
          <w:p w:rsidR="00016D78" w:rsidRDefault="00836BC9">
            <w:pPr>
              <w:pStyle w:val="Standard"/>
              <w:numPr>
                <w:ilvl w:val="0"/>
                <w:numId w:val="156"/>
              </w:numPr>
              <w:tabs>
                <w:tab w:val="left" w:pos="360"/>
              </w:tabs>
              <w:jc w:val="both"/>
              <w:rPr>
                <w:sz w:val="22"/>
                <w:szCs w:val="22"/>
                <w:lang w:val="it-IT"/>
              </w:rPr>
            </w:pPr>
            <w:r>
              <w:rPr>
                <w:rFonts w:ascii="Century Gothic" w:hAnsi="Century Gothic" w:cs="Century Gothic"/>
                <w:sz w:val="22"/>
                <w:szCs w:val="22"/>
                <w:lang w:val="it-IT"/>
              </w:rPr>
              <w:t>giochi ed attività varie sul linguaggio.</w:t>
            </w:r>
          </w:p>
        </w:tc>
      </w:tr>
      <w:tr w:rsidR="00016D78">
        <w:tblPrEx>
          <w:tblCellMar>
            <w:top w:w="0" w:type="dxa"/>
            <w:bottom w:w="0" w:type="dxa"/>
          </w:tblCellMar>
        </w:tblPrEx>
        <w:tc>
          <w:tcPr>
            <w:tcW w:w="1011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D78" w:rsidRDefault="00016D78">
            <w:pPr>
              <w:pStyle w:val="Standard"/>
              <w:snapToGrid w:val="0"/>
              <w:jc w:val="center"/>
              <w:rPr>
                <w:rFonts w:ascii="Century Gothic" w:hAnsi="Century Gothic" w:cs="Century Gothic"/>
                <w:b/>
                <w:i/>
                <w:sz w:val="22"/>
                <w:szCs w:val="22"/>
                <w:lang w:val="it-IT"/>
              </w:rPr>
            </w:pPr>
          </w:p>
          <w:p w:rsidR="00016D78" w:rsidRDefault="00836BC9">
            <w:pPr>
              <w:pStyle w:val="Standard"/>
              <w:snapToGrid w:val="0"/>
              <w:jc w:val="center"/>
              <w:rPr>
                <w:rFonts w:ascii="Century Gothic" w:hAnsi="Century Gothic" w:cs="Century Gothic"/>
                <w:b/>
                <w:sz w:val="22"/>
                <w:szCs w:val="22"/>
                <w:u w:val="single"/>
                <w:lang w:val="it-IT"/>
              </w:rPr>
            </w:pPr>
            <w:r>
              <w:rPr>
                <w:rFonts w:ascii="Century Gothic" w:hAnsi="Century Gothic" w:cs="Century Gothic"/>
                <w:b/>
                <w:sz w:val="22"/>
                <w:szCs w:val="22"/>
                <w:u w:val="single"/>
                <w:lang w:val="it-IT"/>
              </w:rPr>
              <w:t>Documentazione</w:t>
            </w:r>
          </w:p>
          <w:p w:rsidR="00016D78" w:rsidRDefault="00016D78">
            <w:pPr>
              <w:pStyle w:val="Standard"/>
              <w:snapToGrid w:val="0"/>
              <w:jc w:val="center"/>
              <w:rPr>
                <w:rFonts w:ascii="Century Gothic" w:hAnsi="Century Gothic" w:cs="Century Gothic"/>
                <w:b/>
                <w:sz w:val="14"/>
                <w:szCs w:val="14"/>
                <w:u w:val="single"/>
                <w:lang w:val="it-IT"/>
              </w:rPr>
            </w:pPr>
          </w:p>
          <w:p w:rsidR="00016D78" w:rsidRDefault="00836BC9">
            <w:pPr>
              <w:pStyle w:val="Standard"/>
              <w:numPr>
                <w:ilvl w:val="0"/>
                <w:numId w:val="157"/>
              </w:numPr>
              <w:snapToGrid w:val="0"/>
              <w:rPr>
                <w:rFonts w:ascii="Century Gothic" w:hAnsi="Century Gothic" w:cs="Century Gothic"/>
                <w:sz w:val="22"/>
                <w:szCs w:val="22"/>
                <w:lang w:val="it-IT"/>
              </w:rPr>
            </w:pPr>
            <w:r>
              <w:rPr>
                <w:rFonts w:ascii="Century Gothic" w:hAnsi="Century Gothic" w:cs="Century Gothic"/>
                <w:sz w:val="22"/>
                <w:szCs w:val="22"/>
                <w:lang w:val="it-IT"/>
              </w:rPr>
              <w:t>Materiale fotografico</w:t>
            </w:r>
          </w:p>
          <w:p w:rsidR="00016D78" w:rsidRDefault="00836BC9">
            <w:pPr>
              <w:pStyle w:val="Standard"/>
              <w:numPr>
                <w:ilvl w:val="0"/>
                <w:numId w:val="157"/>
              </w:numPr>
              <w:jc w:val="both"/>
              <w:rPr>
                <w:rFonts w:ascii="Century Gothic" w:hAnsi="Century Gothic" w:cs="Century Gothic"/>
                <w:sz w:val="22"/>
                <w:szCs w:val="22"/>
                <w:lang w:val="it-IT"/>
              </w:rPr>
            </w:pPr>
            <w:r>
              <w:rPr>
                <w:rFonts w:ascii="Century Gothic" w:hAnsi="Century Gothic" w:cs="Century Gothic"/>
                <w:sz w:val="22"/>
                <w:szCs w:val="22"/>
                <w:lang w:val="it-IT"/>
              </w:rPr>
              <w:t>Elaborati e conversazioni dei bambini</w:t>
            </w:r>
          </w:p>
          <w:p w:rsidR="00016D78" w:rsidRDefault="00016D78">
            <w:pPr>
              <w:pStyle w:val="Standard"/>
              <w:jc w:val="both"/>
              <w:rPr>
                <w:rFonts w:ascii="Century Gothic" w:hAnsi="Century Gothic" w:cs="Century Gothic"/>
                <w:sz w:val="22"/>
                <w:szCs w:val="22"/>
                <w:lang w:val="it-IT"/>
              </w:rPr>
            </w:pPr>
          </w:p>
        </w:tc>
      </w:tr>
      <w:tr w:rsidR="00016D78">
        <w:tblPrEx>
          <w:tblCellMar>
            <w:top w:w="0" w:type="dxa"/>
            <w:bottom w:w="0" w:type="dxa"/>
          </w:tblCellMar>
        </w:tblPrEx>
        <w:tc>
          <w:tcPr>
            <w:tcW w:w="1011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D78" w:rsidRDefault="00016D78">
            <w:pPr>
              <w:pStyle w:val="Standard"/>
              <w:snapToGrid w:val="0"/>
              <w:jc w:val="center"/>
              <w:rPr>
                <w:rFonts w:ascii="Century Gothic" w:hAnsi="Century Gothic" w:cs="Century Gothic"/>
                <w:b/>
                <w:i/>
                <w:sz w:val="22"/>
                <w:szCs w:val="22"/>
                <w:lang w:val="it-IT"/>
              </w:rPr>
            </w:pPr>
          </w:p>
          <w:p w:rsidR="00016D78" w:rsidRDefault="00836BC9">
            <w:pPr>
              <w:pStyle w:val="Standard"/>
              <w:snapToGrid w:val="0"/>
              <w:jc w:val="center"/>
              <w:rPr>
                <w:rFonts w:ascii="Century Gothic" w:hAnsi="Century Gothic" w:cs="Century Gothic"/>
                <w:b/>
                <w:sz w:val="22"/>
                <w:szCs w:val="22"/>
                <w:u w:val="single"/>
                <w:lang w:val="it-IT"/>
              </w:rPr>
            </w:pPr>
            <w:r>
              <w:rPr>
                <w:rFonts w:ascii="Century Gothic" w:hAnsi="Century Gothic" w:cs="Century Gothic"/>
                <w:b/>
                <w:sz w:val="22"/>
                <w:szCs w:val="22"/>
                <w:u w:val="single"/>
                <w:lang w:val="it-IT"/>
              </w:rPr>
              <w:t>Verifica – Valutazione</w:t>
            </w:r>
          </w:p>
          <w:p w:rsidR="00016D78" w:rsidRDefault="00016D78">
            <w:pPr>
              <w:pStyle w:val="Standard"/>
              <w:jc w:val="center"/>
              <w:rPr>
                <w:rFonts w:ascii="Century Gothic" w:hAnsi="Century Gothic" w:cs="Century Gothic"/>
                <w:b/>
                <w:i/>
                <w:sz w:val="14"/>
                <w:szCs w:val="14"/>
                <w:lang w:val="it-IT"/>
              </w:rPr>
            </w:pPr>
          </w:p>
          <w:p w:rsidR="00016D78" w:rsidRDefault="00836BC9">
            <w:pPr>
              <w:pStyle w:val="Standard"/>
              <w:numPr>
                <w:ilvl w:val="0"/>
                <w:numId w:val="158"/>
              </w:numPr>
              <w:jc w:val="both"/>
              <w:rPr>
                <w:rFonts w:ascii="Century Gothic" w:hAnsi="Century Gothic" w:cs="Century Gothic"/>
                <w:sz w:val="22"/>
                <w:szCs w:val="22"/>
                <w:lang w:val="it-IT"/>
              </w:rPr>
            </w:pPr>
            <w:r>
              <w:rPr>
                <w:rFonts w:ascii="Century Gothic" w:hAnsi="Century Gothic" w:cs="Century Gothic"/>
                <w:sz w:val="22"/>
                <w:szCs w:val="22"/>
                <w:lang w:val="it-IT"/>
              </w:rPr>
              <w:t>Osservazione diretta dei bambini</w:t>
            </w:r>
          </w:p>
          <w:p w:rsidR="00016D78" w:rsidRDefault="00836BC9">
            <w:pPr>
              <w:pStyle w:val="Standard"/>
              <w:numPr>
                <w:ilvl w:val="0"/>
                <w:numId w:val="158"/>
              </w:numPr>
              <w:jc w:val="both"/>
              <w:rPr>
                <w:rFonts w:ascii="Century Gothic" w:hAnsi="Century Gothic" w:cs="Century Gothic"/>
                <w:sz w:val="22"/>
                <w:szCs w:val="22"/>
                <w:lang w:val="it-IT"/>
              </w:rPr>
            </w:pPr>
            <w:r>
              <w:rPr>
                <w:rFonts w:ascii="Century Gothic" w:hAnsi="Century Gothic" w:cs="Century Gothic"/>
                <w:sz w:val="22"/>
                <w:szCs w:val="22"/>
                <w:lang w:val="it-IT"/>
              </w:rPr>
              <w:t>Osservazione degli elaborati</w:t>
            </w:r>
          </w:p>
        </w:tc>
      </w:tr>
    </w:tbl>
    <w:p w:rsidR="00016D78" w:rsidRDefault="00016D78">
      <w:pPr>
        <w:pStyle w:val="Standard"/>
        <w:spacing w:line="276" w:lineRule="auto"/>
        <w:ind w:firstLine="567"/>
        <w:jc w:val="center"/>
        <w:rPr>
          <w:rFonts w:ascii="Century Gothic" w:hAnsi="Century Gothic" w:cs="Century Gothic"/>
          <w:b/>
          <w:sz w:val="22"/>
          <w:szCs w:val="22"/>
          <w:lang w:val="it-IT"/>
        </w:rPr>
      </w:pPr>
    </w:p>
    <w:p w:rsidR="00016D78" w:rsidRDefault="00016D78">
      <w:pPr>
        <w:pStyle w:val="Standard"/>
        <w:spacing w:line="276" w:lineRule="auto"/>
        <w:ind w:firstLine="567"/>
        <w:jc w:val="center"/>
        <w:rPr>
          <w:rFonts w:ascii="Century Gothic" w:hAnsi="Century Gothic" w:cs="Century Gothic"/>
          <w:b/>
          <w:sz w:val="22"/>
          <w:szCs w:val="22"/>
          <w:lang w:val="it-IT"/>
        </w:rPr>
      </w:pPr>
    </w:p>
    <w:p w:rsidR="00016D78" w:rsidRDefault="00016D78">
      <w:pPr>
        <w:pStyle w:val="Standard"/>
        <w:spacing w:line="276" w:lineRule="auto"/>
        <w:ind w:firstLine="567"/>
        <w:jc w:val="center"/>
      </w:pPr>
    </w:p>
    <w:sectPr w:rsidR="00016D78">
      <w:pgSz w:w="12240" w:h="15840"/>
      <w:pgMar w:top="513" w:right="1325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BC9" w:rsidRDefault="00836BC9">
      <w:r>
        <w:separator/>
      </w:r>
    </w:p>
  </w:endnote>
  <w:endnote w:type="continuationSeparator" w:id="0">
    <w:p w:rsidR="00836BC9" w:rsidRDefault="00836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, 'Arial Unicode MS'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arSymbol"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rt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Black">
    <w:altName w:val="Arial"/>
    <w:charset w:val="00"/>
    <w:family w:val="swiss"/>
    <w:pitch w:val="variable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Disney Comic">
    <w:charset w:val="00"/>
    <w:family w:val="auto"/>
    <w:pitch w:val="variable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Italic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BC9" w:rsidRDefault="00836BC9">
      <w:r>
        <w:rPr>
          <w:color w:val="000000"/>
        </w:rPr>
        <w:separator/>
      </w:r>
    </w:p>
  </w:footnote>
  <w:footnote w:type="continuationSeparator" w:id="0">
    <w:p w:rsidR="00836BC9" w:rsidRDefault="00836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208C9"/>
    <w:multiLevelType w:val="multilevel"/>
    <w:tmpl w:val="72BE6BF4"/>
    <w:lvl w:ilvl="0">
      <w:numFmt w:val="bullet"/>
      <w:lvlText w:val="•"/>
      <w:lvlJc w:val="left"/>
      <w:pPr>
        <w:ind w:left="862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◦"/>
      <w:lvlJc w:val="left"/>
      <w:pPr>
        <w:ind w:left="1222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▪"/>
      <w:lvlJc w:val="left"/>
      <w:pPr>
        <w:ind w:left="1582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•"/>
      <w:lvlJc w:val="left"/>
      <w:pPr>
        <w:ind w:left="1942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◦"/>
      <w:lvlJc w:val="left"/>
      <w:pPr>
        <w:ind w:left="2302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▪"/>
      <w:lvlJc w:val="left"/>
      <w:pPr>
        <w:ind w:left="2662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•"/>
      <w:lvlJc w:val="left"/>
      <w:pPr>
        <w:ind w:left="3022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◦"/>
      <w:lvlJc w:val="left"/>
      <w:pPr>
        <w:ind w:left="3382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▪"/>
      <w:lvlJc w:val="left"/>
      <w:pPr>
        <w:ind w:left="3742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1" w15:restartNumberingAfterBreak="0">
    <w:nsid w:val="00CD6795"/>
    <w:multiLevelType w:val="multilevel"/>
    <w:tmpl w:val="F6DC1C52"/>
    <w:lvl w:ilvl="0">
      <w:numFmt w:val="bullet"/>
      <w:lvlText w:val="•"/>
      <w:lvlJc w:val="left"/>
      <w:pPr>
        <w:ind w:left="7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2" w15:restartNumberingAfterBreak="0">
    <w:nsid w:val="00D7632A"/>
    <w:multiLevelType w:val="multilevel"/>
    <w:tmpl w:val="26B657D4"/>
    <w:lvl w:ilvl="0">
      <w:numFmt w:val="bullet"/>
      <w:lvlText w:val="•"/>
      <w:lvlJc w:val="left"/>
      <w:pPr>
        <w:ind w:left="7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3" w15:restartNumberingAfterBreak="0">
    <w:nsid w:val="015C4F5E"/>
    <w:multiLevelType w:val="multilevel"/>
    <w:tmpl w:val="407AE852"/>
    <w:lvl w:ilvl="0">
      <w:numFmt w:val="bullet"/>
      <w:lvlText w:val="•"/>
      <w:lvlJc w:val="left"/>
      <w:pPr>
        <w:ind w:left="779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◦"/>
      <w:lvlJc w:val="left"/>
      <w:pPr>
        <w:ind w:left="1139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▪"/>
      <w:lvlJc w:val="left"/>
      <w:pPr>
        <w:ind w:left="1499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•"/>
      <w:lvlJc w:val="left"/>
      <w:pPr>
        <w:ind w:left="1859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◦"/>
      <w:lvlJc w:val="left"/>
      <w:pPr>
        <w:ind w:left="2219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▪"/>
      <w:lvlJc w:val="left"/>
      <w:pPr>
        <w:ind w:left="2579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•"/>
      <w:lvlJc w:val="left"/>
      <w:pPr>
        <w:ind w:left="2939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◦"/>
      <w:lvlJc w:val="left"/>
      <w:pPr>
        <w:ind w:left="3299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▪"/>
      <w:lvlJc w:val="left"/>
      <w:pPr>
        <w:ind w:left="3659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4" w15:restartNumberingAfterBreak="0">
    <w:nsid w:val="023904AD"/>
    <w:multiLevelType w:val="multilevel"/>
    <w:tmpl w:val="2606327C"/>
    <w:styleLink w:val="WW8Num5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lang w:val="it-I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0"/>
        <w:lang w:val="it-I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0"/>
        <w:lang w:val="it-I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42F34EF"/>
    <w:multiLevelType w:val="multilevel"/>
    <w:tmpl w:val="03CE3DAC"/>
    <w:styleLink w:val="WW8Num32"/>
    <w:lvl w:ilvl="0">
      <w:numFmt w:val="bullet"/>
      <w:lvlText w:val=""/>
      <w:lvlJc w:val="left"/>
      <w:rPr>
        <w:rFonts w:ascii="Symbol" w:hAnsi="Symbol" w:cs="Symbol"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4E85DD3"/>
    <w:multiLevelType w:val="multilevel"/>
    <w:tmpl w:val="4186038E"/>
    <w:lvl w:ilvl="0">
      <w:numFmt w:val="bullet"/>
      <w:lvlText w:val="•"/>
      <w:lvlJc w:val="left"/>
      <w:pPr>
        <w:ind w:left="7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7" w15:restartNumberingAfterBreak="0">
    <w:nsid w:val="06F349BF"/>
    <w:multiLevelType w:val="multilevel"/>
    <w:tmpl w:val="BDE236AA"/>
    <w:styleLink w:val="WW8Num43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0765560F"/>
    <w:multiLevelType w:val="multilevel"/>
    <w:tmpl w:val="686C4FB4"/>
    <w:styleLink w:val="WW8Num7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lang w:val="it-I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lang w:val="it-I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lang w:val="it-I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B39304C"/>
    <w:multiLevelType w:val="multilevel"/>
    <w:tmpl w:val="267019B8"/>
    <w:lvl w:ilvl="0">
      <w:numFmt w:val="bullet"/>
      <w:lvlText w:val="•"/>
      <w:lvlJc w:val="left"/>
      <w:pPr>
        <w:ind w:left="7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10" w15:restartNumberingAfterBreak="0">
    <w:nsid w:val="0BCC407F"/>
    <w:multiLevelType w:val="multilevel"/>
    <w:tmpl w:val="31BEAF36"/>
    <w:lvl w:ilvl="0">
      <w:numFmt w:val="bullet"/>
      <w:lvlText w:val="•"/>
      <w:lvlJc w:val="left"/>
      <w:pPr>
        <w:ind w:left="7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11" w15:restartNumberingAfterBreak="0">
    <w:nsid w:val="0E045DBA"/>
    <w:multiLevelType w:val="multilevel"/>
    <w:tmpl w:val="C436E118"/>
    <w:lvl w:ilvl="0">
      <w:numFmt w:val="bullet"/>
      <w:lvlText w:val="•"/>
      <w:lvlJc w:val="left"/>
      <w:pPr>
        <w:ind w:left="7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◦"/>
      <w:lvlJc w:val="left"/>
      <w:pPr>
        <w:ind w:left="11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▪"/>
      <w:lvlJc w:val="left"/>
      <w:pPr>
        <w:ind w:left="146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•"/>
      <w:lvlJc w:val="left"/>
      <w:pPr>
        <w:ind w:left="18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◦"/>
      <w:lvlJc w:val="left"/>
      <w:pPr>
        <w:ind w:left="21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▪"/>
      <w:lvlJc w:val="left"/>
      <w:pPr>
        <w:ind w:left="25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•"/>
      <w:lvlJc w:val="left"/>
      <w:pPr>
        <w:ind w:left="29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◦"/>
      <w:lvlJc w:val="left"/>
      <w:pPr>
        <w:ind w:left="326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▪"/>
      <w:lvlJc w:val="left"/>
      <w:pPr>
        <w:ind w:left="36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12" w15:restartNumberingAfterBreak="0">
    <w:nsid w:val="0F14142C"/>
    <w:multiLevelType w:val="multilevel"/>
    <w:tmpl w:val="09B0142C"/>
    <w:styleLink w:val="WW8Num65"/>
    <w:lvl w:ilvl="0">
      <w:numFmt w:val="bullet"/>
      <w:lvlText w:val=""/>
      <w:lvlJc w:val="left"/>
      <w:pPr>
        <w:ind w:left="927" w:hanging="360"/>
      </w:pPr>
      <w:rPr>
        <w:rFonts w:ascii="Symbol" w:hAnsi="Symbol" w:cs="Symbol"/>
        <w:lang w:val="it-IT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 w:cs="Wingdings"/>
      </w:rPr>
    </w:lvl>
  </w:abstractNum>
  <w:abstractNum w:abstractNumId="13" w15:restartNumberingAfterBreak="0">
    <w:nsid w:val="0FEA26BA"/>
    <w:multiLevelType w:val="multilevel"/>
    <w:tmpl w:val="D0FE3082"/>
    <w:lvl w:ilvl="0">
      <w:numFmt w:val="bullet"/>
      <w:lvlText w:val="•"/>
      <w:lvlJc w:val="left"/>
      <w:pPr>
        <w:ind w:left="779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◦"/>
      <w:lvlJc w:val="left"/>
      <w:pPr>
        <w:ind w:left="1139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▪"/>
      <w:lvlJc w:val="left"/>
      <w:pPr>
        <w:ind w:left="1499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•"/>
      <w:lvlJc w:val="left"/>
      <w:pPr>
        <w:ind w:left="1859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◦"/>
      <w:lvlJc w:val="left"/>
      <w:pPr>
        <w:ind w:left="2219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▪"/>
      <w:lvlJc w:val="left"/>
      <w:pPr>
        <w:ind w:left="2579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•"/>
      <w:lvlJc w:val="left"/>
      <w:pPr>
        <w:ind w:left="2939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◦"/>
      <w:lvlJc w:val="left"/>
      <w:pPr>
        <w:ind w:left="3299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▪"/>
      <w:lvlJc w:val="left"/>
      <w:pPr>
        <w:ind w:left="3659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14" w15:restartNumberingAfterBreak="0">
    <w:nsid w:val="10304263"/>
    <w:multiLevelType w:val="multilevel"/>
    <w:tmpl w:val="45E8574C"/>
    <w:styleLink w:val="WW8Num2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1272580C"/>
    <w:multiLevelType w:val="multilevel"/>
    <w:tmpl w:val="2916A160"/>
    <w:styleLink w:val="WW8Num35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1307383E"/>
    <w:multiLevelType w:val="multilevel"/>
    <w:tmpl w:val="A008DD16"/>
    <w:lvl w:ilvl="0">
      <w:numFmt w:val="bullet"/>
      <w:lvlText w:val="•"/>
      <w:lvlJc w:val="left"/>
      <w:pPr>
        <w:ind w:left="7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17" w15:restartNumberingAfterBreak="0">
    <w:nsid w:val="132D6A24"/>
    <w:multiLevelType w:val="multilevel"/>
    <w:tmpl w:val="8E0E2A64"/>
    <w:lvl w:ilvl="0">
      <w:numFmt w:val="bullet"/>
      <w:lvlText w:val="•"/>
      <w:lvlJc w:val="left"/>
      <w:pPr>
        <w:ind w:left="7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18" w15:restartNumberingAfterBreak="0">
    <w:nsid w:val="1438662A"/>
    <w:multiLevelType w:val="multilevel"/>
    <w:tmpl w:val="68CCB81A"/>
    <w:lvl w:ilvl="0">
      <w:numFmt w:val="bullet"/>
      <w:lvlText w:val="•"/>
      <w:lvlJc w:val="left"/>
      <w:pPr>
        <w:ind w:left="7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19" w15:restartNumberingAfterBreak="0">
    <w:nsid w:val="16ED2E92"/>
    <w:multiLevelType w:val="multilevel"/>
    <w:tmpl w:val="9D22C712"/>
    <w:styleLink w:val="WW8Num59"/>
    <w:lvl w:ilvl="0">
      <w:numFmt w:val="bullet"/>
      <w:lvlText w:val=""/>
      <w:lvlJc w:val="left"/>
      <w:pPr>
        <w:ind w:left="644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 w:cs="Wingdings"/>
      </w:rPr>
    </w:lvl>
  </w:abstractNum>
  <w:abstractNum w:abstractNumId="20" w15:restartNumberingAfterBreak="0">
    <w:nsid w:val="16F268FD"/>
    <w:multiLevelType w:val="multilevel"/>
    <w:tmpl w:val="0A106C10"/>
    <w:lvl w:ilvl="0">
      <w:numFmt w:val="bullet"/>
      <w:lvlText w:val="•"/>
      <w:lvlJc w:val="left"/>
      <w:pPr>
        <w:ind w:left="7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21" w15:restartNumberingAfterBreak="0">
    <w:nsid w:val="17C507FC"/>
    <w:multiLevelType w:val="multilevel"/>
    <w:tmpl w:val="23468254"/>
    <w:lvl w:ilvl="0">
      <w:numFmt w:val="bullet"/>
      <w:lvlText w:val="•"/>
      <w:lvlJc w:val="left"/>
      <w:pPr>
        <w:ind w:left="7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22" w15:restartNumberingAfterBreak="0">
    <w:nsid w:val="183E34E2"/>
    <w:multiLevelType w:val="multilevel"/>
    <w:tmpl w:val="F32A2D98"/>
    <w:styleLink w:val="WW8Num68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sz w:val="26"/>
        <w:szCs w:val="26"/>
        <w:lang w:val="it-I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Times New Roman"/>
        <w:sz w:val="26"/>
        <w:szCs w:val="26"/>
        <w:lang w:val="it-I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Times New Roman"/>
        <w:sz w:val="26"/>
        <w:szCs w:val="26"/>
        <w:lang w:val="it-I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3" w15:restartNumberingAfterBreak="0">
    <w:nsid w:val="18923E34"/>
    <w:multiLevelType w:val="multilevel"/>
    <w:tmpl w:val="358EE73E"/>
    <w:styleLink w:val="WW8Num39"/>
    <w:lvl w:ilvl="0">
      <w:numFmt w:val="bullet"/>
      <w:lvlText w:val="-"/>
      <w:lvlJc w:val="left"/>
      <w:pPr>
        <w:ind w:left="927" w:hanging="360"/>
      </w:pPr>
      <w:rPr>
        <w:rFonts w:ascii="Times New Roman" w:hAnsi="Times New Roman" w:cs="Symbol"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19823C69"/>
    <w:multiLevelType w:val="multilevel"/>
    <w:tmpl w:val="72EE7C12"/>
    <w:styleLink w:val="WW8Num4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"/>
      <w:lvlJc w:val="left"/>
      <w:pPr>
        <w:ind w:left="1080" w:hanging="360"/>
      </w:pPr>
      <w:rPr>
        <w:rFonts w:ascii="Wingdings 2" w:hAnsi="Wingdings 2" w:cs="Courier New"/>
      </w:rPr>
    </w:lvl>
    <w:lvl w:ilvl="2">
      <w:numFmt w:val="bullet"/>
      <w:lvlText w:val="■"/>
      <w:lvlJc w:val="left"/>
      <w:pPr>
        <w:ind w:left="1440" w:hanging="360"/>
      </w:pPr>
      <w:rPr>
        <w:rFonts w:ascii="StarSymbol, 'Arial Unicode MS'" w:hAnsi="StarSymbol, 'Arial Unicode MS'" w:cs="StarSymbol, 'Arial Unicode MS'"/>
      </w:rPr>
    </w:lvl>
    <w:lvl w:ilvl="3">
      <w:numFmt w:val="bullet"/>
      <w:lvlText w:val=""/>
      <w:lvlJc w:val="left"/>
      <w:pPr>
        <w:ind w:left="1800" w:hanging="360"/>
      </w:pPr>
      <w:rPr>
        <w:rFonts w:ascii="Wingdings" w:hAnsi="Wingdings" w:cs="Wingdings"/>
      </w:rPr>
    </w:lvl>
    <w:lvl w:ilvl="4">
      <w:numFmt w:val="bullet"/>
      <w:lvlText w:val=""/>
      <w:lvlJc w:val="left"/>
      <w:pPr>
        <w:ind w:left="2160" w:hanging="360"/>
      </w:pPr>
      <w:rPr>
        <w:rFonts w:ascii="Wingdings 2" w:hAnsi="Wingdings 2" w:cs="Courier New"/>
      </w:rPr>
    </w:lvl>
    <w:lvl w:ilvl="5">
      <w:numFmt w:val="bullet"/>
      <w:lvlText w:val="■"/>
      <w:lvlJc w:val="left"/>
      <w:pPr>
        <w:ind w:left="2520" w:hanging="360"/>
      </w:pPr>
      <w:rPr>
        <w:rFonts w:ascii="StarSymbol, 'Arial Unicode MS'" w:hAnsi="StarSymbol, 'Arial Unicode MS'" w:cs="StarSymbol, 'Arial Unicode MS'"/>
      </w:rPr>
    </w:lvl>
    <w:lvl w:ilvl="6">
      <w:numFmt w:val="bullet"/>
      <w:lvlText w:val=""/>
      <w:lvlJc w:val="left"/>
      <w:pPr>
        <w:ind w:left="2880" w:hanging="360"/>
      </w:pPr>
      <w:rPr>
        <w:rFonts w:ascii="Wingdings" w:hAnsi="Wingdings" w:cs="Wingdings"/>
      </w:rPr>
    </w:lvl>
    <w:lvl w:ilvl="7">
      <w:numFmt w:val="bullet"/>
      <w:lvlText w:val=""/>
      <w:lvlJc w:val="left"/>
      <w:pPr>
        <w:ind w:left="3240" w:hanging="360"/>
      </w:pPr>
      <w:rPr>
        <w:rFonts w:ascii="Wingdings 2" w:hAnsi="Wingdings 2" w:cs="Courier New"/>
      </w:rPr>
    </w:lvl>
    <w:lvl w:ilvl="8">
      <w:numFmt w:val="bullet"/>
      <w:lvlText w:val="■"/>
      <w:lvlJc w:val="left"/>
      <w:pPr>
        <w:ind w:left="3600" w:hanging="360"/>
      </w:pPr>
      <w:rPr>
        <w:rFonts w:ascii="StarSymbol, 'Arial Unicode MS'" w:hAnsi="StarSymbol, 'Arial Unicode MS'" w:cs="StarSymbol, 'Arial Unicode MS'"/>
      </w:rPr>
    </w:lvl>
  </w:abstractNum>
  <w:abstractNum w:abstractNumId="25" w15:restartNumberingAfterBreak="0">
    <w:nsid w:val="1A6264B0"/>
    <w:multiLevelType w:val="multilevel"/>
    <w:tmpl w:val="04F4667E"/>
    <w:styleLink w:val="WW8Num12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1A957018"/>
    <w:multiLevelType w:val="multilevel"/>
    <w:tmpl w:val="41C8E980"/>
    <w:styleLink w:val="WW8Num30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1D5907FF"/>
    <w:multiLevelType w:val="multilevel"/>
    <w:tmpl w:val="DC5C7066"/>
    <w:lvl w:ilvl="0">
      <w:numFmt w:val="bullet"/>
      <w:lvlText w:val="–"/>
      <w:lvlJc w:val="left"/>
      <w:pPr>
        <w:ind w:left="7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–"/>
      <w:lvlJc w:val="left"/>
      <w:pPr>
        <w:ind w:left="10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–"/>
      <w:lvlJc w:val="left"/>
      <w:pPr>
        <w:ind w:left="14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–"/>
      <w:lvlJc w:val="left"/>
      <w:pPr>
        <w:ind w:left="18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–"/>
      <w:lvlJc w:val="left"/>
      <w:pPr>
        <w:ind w:left="216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–"/>
      <w:lvlJc w:val="left"/>
      <w:pPr>
        <w:ind w:left="25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–"/>
      <w:lvlJc w:val="left"/>
      <w:pPr>
        <w:ind w:left="28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–"/>
      <w:lvlJc w:val="left"/>
      <w:pPr>
        <w:ind w:left="32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–"/>
      <w:lvlJc w:val="left"/>
      <w:pPr>
        <w:ind w:left="36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28" w15:restartNumberingAfterBreak="0">
    <w:nsid w:val="1E142AB3"/>
    <w:multiLevelType w:val="multilevel"/>
    <w:tmpl w:val="A62A37FA"/>
    <w:styleLink w:val="WW8Num2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1EB95542"/>
    <w:multiLevelType w:val="multilevel"/>
    <w:tmpl w:val="F7B8D9EE"/>
    <w:styleLink w:val="WW8Num54"/>
    <w:lvl w:ilvl="0">
      <w:numFmt w:val="bullet"/>
      <w:lvlText w:val="-"/>
      <w:lvlJc w:val="left"/>
      <w:pPr>
        <w:ind w:left="1080" w:hanging="360"/>
      </w:pPr>
      <w:rPr>
        <w:rFonts w:ascii="Times New Roman" w:hAnsi="Times New Roman" w:cs="Century Gothic"/>
        <w:b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204B0814"/>
    <w:multiLevelType w:val="multilevel"/>
    <w:tmpl w:val="3626D0EA"/>
    <w:lvl w:ilvl="0">
      <w:numFmt w:val="bullet"/>
      <w:lvlText w:val="•"/>
      <w:lvlJc w:val="left"/>
      <w:pPr>
        <w:ind w:left="7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31" w15:restartNumberingAfterBreak="0">
    <w:nsid w:val="21131AB7"/>
    <w:multiLevelType w:val="multilevel"/>
    <w:tmpl w:val="0F0CA4D2"/>
    <w:lvl w:ilvl="0">
      <w:numFmt w:val="bullet"/>
      <w:lvlText w:val="–"/>
      <w:lvlJc w:val="left"/>
      <w:pPr>
        <w:ind w:left="7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–"/>
      <w:lvlJc w:val="left"/>
      <w:pPr>
        <w:ind w:left="10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–"/>
      <w:lvlJc w:val="left"/>
      <w:pPr>
        <w:ind w:left="14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–"/>
      <w:lvlJc w:val="left"/>
      <w:pPr>
        <w:ind w:left="18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–"/>
      <w:lvlJc w:val="left"/>
      <w:pPr>
        <w:ind w:left="216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–"/>
      <w:lvlJc w:val="left"/>
      <w:pPr>
        <w:ind w:left="25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–"/>
      <w:lvlJc w:val="left"/>
      <w:pPr>
        <w:ind w:left="28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–"/>
      <w:lvlJc w:val="left"/>
      <w:pPr>
        <w:ind w:left="32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–"/>
      <w:lvlJc w:val="left"/>
      <w:pPr>
        <w:ind w:left="36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32" w15:restartNumberingAfterBreak="0">
    <w:nsid w:val="231F0997"/>
    <w:multiLevelType w:val="multilevel"/>
    <w:tmpl w:val="3FBC81D4"/>
    <w:lvl w:ilvl="0">
      <w:numFmt w:val="bullet"/>
      <w:lvlText w:val="•"/>
      <w:lvlJc w:val="left"/>
      <w:pPr>
        <w:ind w:left="7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33" w15:restartNumberingAfterBreak="0">
    <w:nsid w:val="27D01C61"/>
    <w:multiLevelType w:val="multilevel"/>
    <w:tmpl w:val="B2FC03B2"/>
    <w:styleLink w:val="WW8Num5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28AF74E1"/>
    <w:multiLevelType w:val="multilevel"/>
    <w:tmpl w:val="351A86A8"/>
    <w:lvl w:ilvl="0">
      <w:numFmt w:val="bullet"/>
      <w:lvlText w:val="•"/>
      <w:lvlJc w:val="left"/>
      <w:pPr>
        <w:ind w:left="779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◦"/>
      <w:lvlJc w:val="left"/>
      <w:pPr>
        <w:ind w:left="1139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▪"/>
      <w:lvlJc w:val="left"/>
      <w:pPr>
        <w:ind w:left="1499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•"/>
      <w:lvlJc w:val="left"/>
      <w:pPr>
        <w:ind w:left="1859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◦"/>
      <w:lvlJc w:val="left"/>
      <w:pPr>
        <w:ind w:left="2219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▪"/>
      <w:lvlJc w:val="left"/>
      <w:pPr>
        <w:ind w:left="2579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•"/>
      <w:lvlJc w:val="left"/>
      <w:pPr>
        <w:ind w:left="2939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◦"/>
      <w:lvlJc w:val="left"/>
      <w:pPr>
        <w:ind w:left="3299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▪"/>
      <w:lvlJc w:val="left"/>
      <w:pPr>
        <w:ind w:left="3659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35" w15:restartNumberingAfterBreak="0">
    <w:nsid w:val="28B9028F"/>
    <w:multiLevelType w:val="multilevel"/>
    <w:tmpl w:val="CF58D8A6"/>
    <w:lvl w:ilvl="0">
      <w:numFmt w:val="bullet"/>
      <w:lvlText w:val="•"/>
      <w:lvlJc w:val="left"/>
      <w:pPr>
        <w:ind w:left="7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36" w15:restartNumberingAfterBreak="0">
    <w:nsid w:val="2AE55533"/>
    <w:multiLevelType w:val="multilevel"/>
    <w:tmpl w:val="B48AAB44"/>
    <w:styleLink w:val="WW8Num3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2B081FD6"/>
    <w:multiLevelType w:val="multilevel"/>
    <w:tmpl w:val="FC920C60"/>
    <w:styleLink w:val="WW8Num1"/>
    <w:lvl w:ilvl="0">
      <w:start w:val="1"/>
      <w:numFmt w:val="none"/>
      <w:suff w:val="nothing"/>
      <w:lvlText w:val="%1"/>
      <w:lvlJc w:val="left"/>
      <w:rPr>
        <w:rFonts w:ascii="Symbol" w:hAnsi="Symbol" w:cs="Symbol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8" w15:restartNumberingAfterBreak="0">
    <w:nsid w:val="2B7F6216"/>
    <w:multiLevelType w:val="multilevel"/>
    <w:tmpl w:val="71C4C87C"/>
    <w:styleLink w:val="WW8Num18"/>
    <w:lvl w:ilvl="0">
      <w:numFmt w:val="bullet"/>
      <w:lvlText w:val="-"/>
      <w:lvlJc w:val="left"/>
      <w:pPr>
        <w:ind w:left="1080" w:hanging="360"/>
      </w:pPr>
      <w:rPr>
        <w:rFonts w:ascii="Times New Roman" w:hAnsi="Times New Roman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2C085B29"/>
    <w:multiLevelType w:val="multilevel"/>
    <w:tmpl w:val="122A255A"/>
    <w:lvl w:ilvl="0">
      <w:numFmt w:val="bullet"/>
      <w:lvlText w:val="•"/>
      <w:lvlJc w:val="left"/>
      <w:pPr>
        <w:ind w:left="7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40" w15:restartNumberingAfterBreak="0">
    <w:nsid w:val="2C087206"/>
    <w:multiLevelType w:val="multilevel"/>
    <w:tmpl w:val="1BD8A814"/>
    <w:lvl w:ilvl="0">
      <w:numFmt w:val="bullet"/>
      <w:lvlText w:val="•"/>
      <w:lvlJc w:val="left"/>
      <w:pPr>
        <w:ind w:left="7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41" w15:restartNumberingAfterBreak="0">
    <w:nsid w:val="2C3D5995"/>
    <w:multiLevelType w:val="multilevel"/>
    <w:tmpl w:val="00BA2272"/>
    <w:styleLink w:val="WW8Num41"/>
    <w:lvl w:ilvl="0">
      <w:numFmt w:val="bullet"/>
      <w:lvlText w:val=""/>
      <w:lvlJc w:val="left"/>
      <w:rPr>
        <w:rFonts w:ascii="Symbol" w:hAnsi="Symbol" w:cs="Symbol"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2CE0389C"/>
    <w:multiLevelType w:val="multilevel"/>
    <w:tmpl w:val="FA449E88"/>
    <w:styleLink w:val="WW8Num66"/>
    <w:lvl w:ilvl="0">
      <w:numFmt w:val="bullet"/>
      <w:lvlText w:val=""/>
      <w:lvlJc w:val="left"/>
      <w:pPr>
        <w:ind w:left="1245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96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8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40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12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4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56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28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05" w:hanging="360"/>
      </w:pPr>
      <w:rPr>
        <w:rFonts w:ascii="Wingdings" w:hAnsi="Wingdings" w:cs="Wingdings"/>
      </w:rPr>
    </w:lvl>
  </w:abstractNum>
  <w:abstractNum w:abstractNumId="43" w15:restartNumberingAfterBreak="0">
    <w:nsid w:val="2D671617"/>
    <w:multiLevelType w:val="multilevel"/>
    <w:tmpl w:val="2D36F814"/>
    <w:lvl w:ilvl="0">
      <w:numFmt w:val="bullet"/>
      <w:lvlText w:val="•"/>
      <w:lvlJc w:val="left"/>
      <w:pPr>
        <w:ind w:left="7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44" w15:restartNumberingAfterBreak="0">
    <w:nsid w:val="2E7506B7"/>
    <w:multiLevelType w:val="multilevel"/>
    <w:tmpl w:val="A9FA825C"/>
    <w:lvl w:ilvl="0">
      <w:numFmt w:val="bullet"/>
      <w:lvlText w:val="•"/>
      <w:lvlJc w:val="left"/>
      <w:pPr>
        <w:ind w:left="7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45" w15:restartNumberingAfterBreak="0">
    <w:nsid w:val="2F7964D5"/>
    <w:multiLevelType w:val="multilevel"/>
    <w:tmpl w:val="1AA8084A"/>
    <w:lvl w:ilvl="0">
      <w:numFmt w:val="bullet"/>
      <w:lvlText w:val="•"/>
      <w:lvlJc w:val="left"/>
      <w:pPr>
        <w:ind w:left="7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46" w15:restartNumberingAfterBreak="0">
    <w:nsid w:val="3031125B"/>
    <w:multiLevelType w:val="multilevel"/>
    <w:tmpl w:val="D3DE8C26"/>
    <w:lvl w:ilvl="0">
      <w:numFmt w:val="bullet"/>
      <w:lvlText w:val="–"/>
      <w:lvlJc w:val="left"/>
      <w:pPr>
        <w:ind w:left="7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–"/>
      <w:lvlJc w:val="left"/>
      <w:pPr>
        <w:ind w:left="10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–"/>
      <w:lvlJc w:val="left"/>
      <w:pPr>
        <w:ind w:left="14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–"/>
      <w:lvlJc w:val="left"/>
      <w:pPr>
        <w:ind w:left="18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–"/>
      <w:lvlJc w:val="left"/>
      <w:pPr>
        <w:ind w:left="216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–"/>
      <w:lvlJc w:val="left"/>
      <w:pPr>
        <w:ind w:left="25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–"/>
      <w:lvlJc w:val="left"/>
      <w:pPr>
        <w:ind w:left="28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–"/>
      <w:lvlJc w:val="left"/>
      <w:pPr>
        <w:ind w:left="32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–"/>
      <w:lvlJc w:val="left"/>
      <w:pPr>
        <w:ind w:left="36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47" w15:restartNumberingAfterBreak="0">
    <w:nsid w:val="30B84F95"/>
    <w:multiLevelType w:val="multilevel"/>
    <w:tmpl w:val="94145248"/>
    <w:styleLink w:val="WW8Num34"/>
    <w:lvl w:ilvl="0">
      <w:numFmt w:val="bullet"/>
      <w:lvlText w:val=""/>
      <w:lvlJc w:val="left"/>
      <w:rPr>
        <w:rFonts w:ascii="Symbol" w:eastAsia="Times New Roman" w:hAnsi="Symbol" w:cs="Times New Roman"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30F97598"/>
    <w:multiLevelType w:val="multilevel"/>
    <w:tmpl w:val="2F88E834"/>
    <w:lvl w:ilvl="0">
      <w:numFmt w:val="bullet"/>
      <w:lvlText w:val="•"/>
      <w:lvlJc w:val="left"/>
      <w:pPr>
        <w:ind w:left="7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49" w15:restartNumberingAfterBreak="0">
    <w:nsid w:val="311B25EE"/>
    <w:multiLevelType w:val="multilevel"/>
    <w:tmpl w:val="C2EC63F2"/>
    <w:styleLink w:val="WW8Num4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"/>
      <w:lvlJc w:val="left"/>
      <w:pPr>
        <w:ind w:left="1080" w:hanging="360"/>
      </w:pPr>
      <w:rPr>
        <w:rFonts w:ascii="Wingdings 2" w:hAnsi="Wingdings 2" w:cs="Courier New"/>
      </w:rPr>
    </w:lvl>
    <w:lvl w:ilvl="2">
      <w:numFmt w:val="bullet"/>
      <w:lvlText w:val="■"/>
      <w:lvlJc w:val="left"/>
      <w:pPr>
        <w:ind w:left="1440" w:hanging="360"/>
      </w:pPr>
      <w:rPr>
        <w:rFonts w:ascii="StarSymbol, 'Arial Unicode MS'" w:hAnsi="StarSymbol, 'Arial Unicode MS'" w:cs="StarSymbol, 'Arial Unicode MS'"/>
      </w:rPr>
    </w:lvl>
    <w:lvl w:ilvl="3">
      <w:numFmt w:val="bullet"/>
      <w:lvlText w:val=""/>
      <w:lvlJc w:val="left"/>
      <w:pPr>
        <w:ind w:left="1800" w:hanging="360"/>
      </w:pPr>
      <w:rPr>
        <w:rFonts w:ascii="Wingdings" w:hAnsi="Wingdings" w:cs="Wingdings"/>
      </w:rPr>
    </w:lvl>
    <w:lvl w:ilvl="4">
      <w:numFmt w:val="bullet"/>
      <w:lvlText w:val=""/>
      <w:lvlJc w:val="left"/>
      <w:pPr>
        <w:ind w:left="2160" w:hanging="360"/>
      </w:pPr>
      <w:rPr>
        <w:rFonts w:ascii="Wingdings 2" w:hAnsi="Wingdings 2" w:cs="Courier New"/>
      </w:rPr>
    </w:lvl>
    <w:lvl w:ilvl="5">
      <w:numFmt w:val="bullet"/>
      <w:lvlText w:val="■"/>
      <w:lvlJc w:val="left"/>
      <w:pPr>
        <w:ind w:left="2520" w:hanging="360"/>
      </w:pPr>
      <w:rPr>
        <w:rFonts w:ascii="StarSymbol, 'Arial Unicode MS'" w:hAnsi="StarSymbol, 'Arial Unicode MS'" w:cs="StarSymbol, 'Arial Unicode MS'"/>
      </w:rPr>
    </w:lvl>
    <w:lvl w:ilvl="6">
      <w:numFmt w:val="bullet"/>
      <w:lvlText w:val=""/>
      <w:lvlJc w:val="left"/>
      <w:pPr>
        <w:ind w:left="2880" w:hanging="360"/>
      </w:pPr>
      <w:rPr>
        <w:rFonts w:ascii="Wingdings" w:hAnsi="Wingdings" w:cs="Wingdings"/>
      </w:rPr>
    </w:lvl>
    <w:lvl w:ilvl="7">
      <w:numFmt w:val="bullet"/>
      <w:lvlText w:val=""/>
      <w:lvlJc w:val="left"/>
      <w:pPr>
        <w:ind w:left="3240" w:hanging="360"/>
      </w:pPr>
      <w:rPr>
        <w:rFonts w:ascii="Wingdings 2" w:hAnsi="Wingdings 2" w:cs="Courier New"/>
      </w:rPr>
    </w:lvl>
    <w:lvl w:ilvl="8">
      <w:numFmt w:val="bullet"/>
      <w:lvlText w:val="■"/>
      <w:lvlJc w:val="left"/>
      <w:pPr>
        <w:ind w:left="3600" w:hanging="360"/>
      </w:pPr>
      <w:rPr>
        <w:rFonts w:ascii="StarSymbol, 'Arial Unicode MS'" w:hAnsi="StarSymbol, 'Arial Unicode MS'" w:cs="StarSymbol, 'Arial Unicode MS'"/>
      </w:rPr>
    </w:lvl>
  </w:abstractNum>
  <w:abstractNum w:abstractNumId="50" w15:restartNumberingAfterBreak="0">
    <w:nsid w:val="31223221"/>
    <w:multiLevelType w:val="multilevel"/>
    <w:tmpl w:val="C54C891A"/>
    <w:styleLink w:val="WW8Num7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lang w:val="it-I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lang w:val="it-I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lang w:val="it-I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1" w15:restartNumberingAfterBreak="0">
    <w:nsid w:val="32E40094"/>
    <w:multiLevelType w:val="multilevel"/>
    <w:tmpl w:val="C15EE884"/>
    <w:styleLink w:val="WW8Num49"/>
    <w:lvl w:ilvl="0">
      <w:numFmt w:val="bullet"/>
      <w:lvlText w:val=""/>
      <w:lvlJc w:val="left"/>
      <w:rPr>
        <w:rFonts w:ascii="Symbol" w:hAnsi="Symbol" w:cs="Symbol"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 w15:restartNumberingAfterBreak="0">
    <w:nsid w:val="33463F0D"/>
    <w:multiLevelType w:val="multilevel"/>
    <w:tmpl w:val="33B4F198"/>
    <w:lvl w:ilvl="0">
      <w:numFmt w:val="bullet"/>
      <w:lvlText w:val="•"/>
      <w:lvlJc w:val="left"/>
      <w:pPr>
        <w:ind w:left="7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53" w15:restartNumberingAfterBreak="0">
    <w:nsid w:val="350009AD"/>
    <w:multiLevelType w:val="multilevel"/>
    <w:tmpl w:val="B5561CEE"/>
    <w:styleLink w:val="WW8Num33"/>
    <w:lvl w:ilvl="0">
      <w:numFmt w:val="bullet"/>
      <w:lvlText w:val=""/>
      <w:lvlJc w:val="left"/>
      <w:pPr>
        <w:ind w:left="1429" w:hanging="360"/>
      </w:pPr>
      <w:rPr>
        <w:rFonts w:ascii="Symbol" w:hAnsi="Symbol" w:cs="Symbol"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 w15:restartNumberingAfterBreak="0">
    <w:nsid w:val="35D15CC3"/>
    <w:multiLevelType w:val="multilevel"/>
    <w:tmpl w:val="F77E5CE0"/>
    <w:styleLink w:val="WW8Num13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" w15:restartNumberingAfterBreak="0">
    <w:nsid w:val="37E501DE"/>
    <w:multiLevelType w:val="multilevel"/>
    <w:tmpl w:val="BE08DD12"/>
    <w:styleLink w:val="WW8Num61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  <w:lang w:val="it-IT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  <w:lang w:val="it-IT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  <w:lang w:val="it-IT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56" w15:restartNumberingAfterBreak="0">
    <w:nsid w:val="382A65A1"/>
    <w:multiLevelType w:val="multilevel"/>
    <w:tmpl w:val="578AC436"/>
    <w:styleLink w:val="WW8Num24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7" w15:restartNumberingAfterBreak="0">
    <w:nsid w:val="385563AE"/>
    <w:multiLevelType w:val="multilevel"/>
    <w:tmpl w:val="8892CA66"/>
    <w:styleLink w:val="WW8Num52"/>
    <w:lvl w:ilvl="0">
      <w:numFmt w:val="bullet"/>
      <w:lvlText w:val="-"/>
      <w:lvlJc w:val="left"/>
      <w:pPr>
        <w:ind w:left="1080" w:hanging="360"/>
      </w:pPr>
      <w:rPr>
        <w:rFonts w:ascii="Times New Roman" w:hAnsi="Times New Roman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8" w15:restartNumberingAfterBreak="0">
    <w:nsid w:val="3A22673A"/>
    <w:multiLevelType w:val="multilevel"/>
    <w:tmpl w:val="CD12E4E8"/>
    <w:styleLink w:val="WW8Num67"/>
    <w:lvl w:ilvl="0">
      <w:numFmt w:val="bullet"/>
      <w:lvlText w:val=""/>
      <w:lvlJc w:val="left"/>
      <w:pPr>
        <w:ind w:left="1287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 w:cs="Wingdings"/>
      </w:rPr>
    </w:lvl>
  </w:abstractNum>
  <w:abstractNum w:abstractNumId="59" w15:restartNumberingAfterBreak="0">
    <w:nsid w:val="3A3E2CBF"/>
    <w:multiLevelType w:val="multilevel"/>
    <w:tmpl w:val="A7BEB384"/>
    <w:lvl w:ilvl="0">
      <w:numFmt w:val="bullet"/>
      <w:lvlText w:val="–"/>
      <w:lvlJc w:val="left"/>
      <w:pPr>
        <w:ind w:left="7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–"/>
      <w:lvlJc w:val="left"/>
      <w:pPr>
        <w:ind w:left="10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–"/>
      <w:lvlJc w:val="left"/>
      <w:pPr>
        <w:ind w:left="14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–"/>
      <w:lvlJc w:val="left"/>
      <w:pPr>
        <w:ind w:left="18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–"/>
      <w:lvlJc w:val="left"/>
      <w:pPr>
        <w:ind w:left="216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–"/>
      <w:lvlJc w:val="left"/>
      <w:pPr>
        <w:ind w:left="25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–"/>
      <w:lvlJc w:val="left"/>
      <w:pPr>
        <w:ind w:left="28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–"/>
      <w:lvlJc w:val="left"/>
      <w:pPr>
        <w:ind w:left="32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–"/>
      <w:lvlJc w:val="left"/>
      <w:pPr>
        <w:ind w:left="36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60" w15:restartNumberingAfterBreak="0">
    <w:nsid w:val="3B3065B0"/>
    <w:multiLevelType w:val="multilevel"/>
    <w:tmpl w:val="B05C54F4"/>
    <w:lvl w:ilvl="0">
      <w:numFmt w:val="bullet"/>
      <w:lvlText w:val="–"/>
      <w:lvlJc w:val="left"/>
      <w:pPr>
        <w:ind w:left="7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–"/>
      <w:lvlJc w:val="left"/>
      <w:pPr>
        <w:ind w:left="10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–"/>
      <w:lvlJc w:val="left"/>
      <w:pPr>
        <w:ind w:left="14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–"/>
      <w:lvlJc w:val="left"/>
      <w:pPr>
        <w:ind w:left="18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–"/>
      <w:lvlJc w:val="left"/>
      <w:pPr>
        <w:ind w:left="216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–"/>
      <w:lvlJc w:val="left"/>
      <w:pPr>
        <w:ind w:left="25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–"/>
      <w:lvlJc w:val="left"/>
      <w:pPr>
        <w:ind w:left="28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–"/>
      <w:lvlJc w:val="left"/>
      <w:pPr>
        <w:ind w:left="32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–"/>
      <w:lvlJc w:val="left"/>
      <w:pPr>
        <w:ind w:left="36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61" w15:restartNumberingAfterBreak="0">
    <w:nsid w:val="3D3C6938"/>
    <w:multiLevelType w:val="multilevel"/>
    <w:tmpl w:val="CFC40CF0"/>
    <w:styleLink w:val="WW8Num20"/>
    <w:lvl w:ilvl="0">
      <w:numFmt w:val="bullet"/>
      <w:lvlText w:val=""/>
      <w:lvlJc w:val="left"/>
      <w:rPr>
        <w:rFonts w:ascii="Symbol" w:hAnsi="Symbol" w:cs="Symbol"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2" w15:restartNumberingAfterBreak="0">
    <w:nsid w:val="407E62A7"/>
    <w:multiLevelType w:val="multilevel"/>
    <w:tmpl w:val="FE023F80"/>
    <w:styleLink w:val="WW8Num6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18"/>
        <w:szCs w:val="18"/>
        <w:lang w:val="it-I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18"/>
        <w:szCs w:val="18"/>
        <w:lang w:val="it-I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18"/>
        <w:szCs w:val="18"/>
        <w:lang w:val="it-I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3" w15:restartNumberingAfterBreak="0">
    <w:nsid w:val="41772DC2"/>
    <w:multiLevelType w:val="multilevel"/>
    <w:tmpl w:val="654A4716"/>
    <w:styleLink w:val="WW8Num60"/>
    <w:lvl w:ilvl="0">
      <w:numFmt w:val="bullet"/>
      <w:lvlText w:val=""/>
      <w:lvlJc w:val="left"/>
      <w:pPr>
        <w:ind w:left="123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95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7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9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11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3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55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27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90" w:hanging="360"/>
      </w:pPr>
      <w:rPr>
        <w:rFonts w:ascii="Wingdings" w:hAnsi="Wingdings" w:cs="Wingdings"/>
      </w:rPr>
    </w:lvl>
  </w:abstractNum>
  <w:abstractNum w:abstractNumId="64" w15:restartNumberingAfterBreak="0">
    <w:nsid w:val="422971C6"/>
    <w:multiLevelType w:val="multilevel"/>
    <w:tmpl w:val="F6108E08"/>
    <w:styleLink w:val="WW8Num36"/>
    <w:lvl w:ilvl="0">
      <w:numFmt w:val="bullet"/>
      <w:lvlText w:val=""/>
      <w:lvlJc w:val="left"/>
      <w:pPr>
        <w:ind w:left="360" w:hanging="360"/>
      </w:pPr>
      <w:rPr>
        <w:rFonts w:ascii="Symbol" w:hAnsi="Symbol" w:cs="Century Gothic"/>
        <w:b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5" w15:restartNumberingAfterBreak="0">
    <w:nsid w:val="42724213"/>
    <w:multiLevelType w:val="multilevel"/>
    <w:tmpl w:val="1E725DA6"/>
    <w:styleLink w:val="WW8Num64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6" w15:restartNumberingAfterBreak="0">
    <w:nsid w:val="42DD5714"/>
    <w:multiLevelType w:val="multilevel"/>
    <w:tmpl w:val="C3CAA8CA"/>
    <w:styleLink w:val="WW8Num44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7" w15:restartNumberingAfterBreak="0">
    <w:nsid w:val="455500C1"/>
    <w:multiLevelType w:val="multilevel"/>
    <w:tmpl w:val="1B3E6108"/>
    <w:lvl w:ilvl="0">
      <w:numFmt w:val="bullet"/>
      <w:lvlText w:val="–"/>
      <w:lvlJc w:val="left"/>
      <w:pPr>
        <w:ind w:left="7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–"/>
      <w:lvlJc w:val="left"/>
      <w:pPr>
        <w:ind w:left="10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–"/>
      <w:lvlJc w:val="left"/>
      <w:pPr>
        <w:ind w:left="14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–"/>
      <w:lvlJc w:val="left"/>
      <w:pPr>
        <w:ind w:left="18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–"/>
      <w:lvlJc w:val="left"/>
      <w:pPr>
        <w:ind w:left="216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–"/>
      <w:lvlJc w:val="left"/>
      <w:pPr>
        <w:ind w:left="25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–"/>
      <w:lvlJc w:val="left"/>
      <w:pPr>
        <w:ind w:left="28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–"/>
      <w:lvlJc w:val="left"/>
      <w:pPr>
        <w:ind w:left="32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–"/>
      <w:lvlJc w:val="left"/>
      <w:pPr>
        <w:ind w:left="36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68" w15:restartNumberingAfterBreak="0">
    <w:nsid w:val="465C0332"/>
    <w:multiLevelType w:val="multilevel"/>
    <w:tmpl w:val="A998DF28"/>
    <w:styleLink w:val="WW8Num26"/>
    <w:lvl w:ilvl="0">
      <w:numFmt w:val="bullet"/>
      <w:lvlText w:val="-"/>
      <w:lvlJc w:val="left"/>
      <w:pPr>
        <w:ind w:left="927" w:hanging="360"/>
      </w:pPr>
      <w:rPr>
        <w:rFonts w:ascii="Times New Roman" w:hAnsi="Times New Roman" w:cs="Symbol"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9" w15:restartNumberingAfterBreak="0">
    <w:nsid w:val="467F2977"/>
    <w:multiLevelType w:val="multilevel"/>
    <w:tmpl w:val="0D3E830C"/>
    <w:styleLink w:val="WW8Num7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0" w15:restartNumberingAfterBreak="0">
    <w:nsid w:val="47327F91"/>
    <w:multiLevelType w:val="multilevel"/>
    <w:tmpl w:val="7A0ED0CC"/>
    <w:lvl w:ilvl="0">
      <w:numFmt w:val="bullet"/>
      <w:lvlText w:val="•"/>
      <w:lvlJc w:val="left"/>
      <w:pPr>
        <w:ind w:left="739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◦"/>
      <w:lvlJc w:val="left"/>
      <w:pPr>
        <w:ind w:left="1099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▪"/>
      <w:lvlJc w:val="left"/>
      <w:pPr>
        <w:ind w:left="1459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•"/>
      <w:lvlJc w:val="left"/>
      <w:pPr>
        <w:ind w:left="1819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◦"/>
      <w:lvlJc w:val="left"/>
      <w:pPr>
        <w:ind w:left="2179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▪"/>
      <w:lvlJc w:val="left"/>
      <w:pPr>
        <w:ind w:left="2539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•"/>
      <w:lvlJc w:val="left"/>
      <w:pPr>
        <w:ind w:left="2899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◦"/>
      <w:lvlJc w:val="left"/>
      <w:pPr>
        <w:ind w:left="3259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▪"/>
      <w:lvlJc w:val="left"/>
      <w:pPr>
        <w:ind w:left="3619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71" w15:restartNumberingAfterBreak="0">
    <w:nsid w:val="47346A2C"/>
    <w:multiLevelType w:val="multilevel"/>
    <w:tmpl w:val="B32E8474"/>
    <w:lvl w:ilvl="0">
      <w:numFmt w:val="bullet"/>
      <w:lvlText w:val="•"/>
      <w:lvlJc w:val="left"/>
      <w:pPr>
        <w:ind w:left="72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72" w15:restartNumberingAfterBreak="0">
    <w:nsid w:val="47BE7F74"/>
    <w:multiLevelType w:val="multilevel"/>
    <w:tmpl w:val="BCE89F7A"/>
    <w:lvl w:ilvl="0">
      <w:numFmt w:val="bullet"/>
      <w:lvlText w:val="–"/>
      <w:lvlJc w:val="left"/>
      <w:pPr>
        <w:ind w:left="7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–"/>
      <w:lvlJc w:val="left"/>
      <w:pPr>
        <w:ind w:left="10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–"/>
      <w:lvlJc w:val="left"/>
      <w:pPr>
        <w:ind w:left="14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–"/>
      <w:lvlJc w:val="left"/>
      <w:pPr>
        <w:ind w:left="18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–"/>
      <w:lvlJc w:val="left"/>
      <w:pPr>
        <w:ind w:left="216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–"/>
      <w:lvlJc w:val="left"/>
      <w:pPr>
        <w:ind w:left="25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–"/>
      <w:lvlJc w:val="left"/>
      <w:pPr>
        <w:ind w:left="28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–"/>
      <w:lvlJc w:val="left"/>
      <w:pPr>
        <w:ind w:left="32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–"/>
      <w:lvlJc w:val="left"/>
      <w:pPr>
        <w:ind w:left="36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73" w15:restartNumberingAfterBreak="0">
    <w:nsid w:val="48E41F60"/>
    <w:multiLevelType w:val="multilevel"/>
    <w:tmpl w:val="A18CEC56"/>
    <w:lvl w:ilvl="0">
      <w:numFmt w:val="bullet"/>
      <w:lvlText w:val="•"/>
      <w:lvlJc w:val="left"/>
      <w:pPr>
        <w:ind w:left="7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74" w15:restartNumberingAfterBreak="0">
    <w:nsid w:val="48FF2BBB"/>
    <w:multiLevelType w:val="multilevel"/>
    <w:tmpl w:val="A25A0890"/>
    <w:styleLink w:val="WW8Num9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5" w15:restartNumberingAfterBreak="0">
    <w:nsid w:val="49AA32C2"/>
    <w:multiLevelType w:val="multilevel"/>
    <w:tmpl w:val="D8D2859A"/>
    <w:styleLink w:val="WW8Num31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6" w15:restartNumberingAfterBreak="0">
    <w:nsid w:val="4CD6771C"/>
    <w:multiLevelType w:val="multilevel"/>
    <w:tmpl w:val="99526414"/>
    <w:styleLink w:val="WW8Num14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7" w15:restartNumberingAfterBreak="0">
    <w:nsid w:val="4F7D301D"/>
    <w:multiLevelType w:val="multilevel"/>
    <w:tmpl w:val="EA1018FC"/>
    <w:lvl w:ilvl="0">
      <w:numFmt w:val="bullet"/>
      <w:lvlText w:val="•"/>
      <w:lvlJc w:val="left"/>
      <w:pPr>
        <w:ind w:left="72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78" w15:restartNumberingAfterBreak="0">
    <w:nsid w:val="50807D97"/>
    <w:multiLevelType w:val="multilevel"/>
    <w:tmpl w:val="C442AA2C"/>
    <w:styleLink w:val="WW8Num57"/>
    <w:lvl w:ilvl="0">
      <w:numFmt w:val="bullet"/>
      <w:lvlText w:val=""/>
      <w:lvlJc w:val="left"/>
      <w:pPr>
        <w:ind w:left="715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3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5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75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359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1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35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575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75" w:hanging="360"/>
      </w:pPr>
      <w:rPr>
        <w:rFonts w:ascii="Wingdings" w:hAnsi="Wingdings" w:cs="Wingdings"/>
      </w:rPr>
    </w:lvl>
  </w:abstractNum>
  <w:abstractNum w:abstractNumId="79" w15:restartNumberingAfterBreak="0">
    <w:nsid w:val="51B54D23"/>
    <w:multiLevelType w:val="multilevel"/>
    <w:tmpl w:val="F91C3EBC"/>
    <w:lvl w:ilvl="0">
      <w:numFmt w:val="bullet"/>
      <w:lvlText w:val="•"/>
      <w:lvlJc w:val="left"/>
      <w:pPr>
        <w:ind w:left="779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◦"/>
      <w:lvlJc w:val="left"/>
      <w:pPr>
        <w:ind w:left="1139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▪"/>
      <w:lvlJc w:val="left"/>
      <w:pPr>
        <w:ind w:left="1499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•"/>
      <w:lvlJc w:val="left"/>
      <w:pPr>
        <w:ind w:left="1859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◦"/>
      <w:lvlJc w:val="left"/>
      <w:pPr>
        <w:ind w:left="2219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▪"/>
      <w:lvlJc w:val="left"/>
      <w:pPr>
        <w:ind w:left="2579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•"/>
      <w:lvlJc w:val="left"/>
      <w:pPr>
        <w:ind w:left="2939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◦"/>
      <w:lvlJc w:val="left"/>
      <w:pPr>
        <w:ind w:left="3299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▪"/>
      <w:lvlJc w:val="left"/>
      <w:pPr>
        <w:ind w:left="3659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80" w15:restartNumberingAfterBreak="0">
    <w:nsid w:val="5384493C"/>
    <w:multiLevelType w:val="multilevel"/>
    <w:tmpl w:val="7DB03422"/>
    <w:styleLink w:val="WW8Num51"/>
    <w:lvl w:ilvl="0">
      <w:numFmt w:val="bullet"/>
      <w:lvlText w:val=""/>
      <w:lvlJc w:val="left"/>
      <w:pPr>
        <w:ind w:left="1429" w:hanging="360"/>
      </w:pPr>
      <w:rPr>
        <w:rFonts w:ascii="Symbol" w:hAnsi="Symbol" w:cs="Times New Roman"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1" w15:restartNumberingAfterBreak="0">
    <w:nsid w:val="540B7981"/>
    <w:multiLevelType w:val="multilevel"/>
    <w:tmpl w:val="25545D54"/>
    <w:styleLink w:val="WW8Num7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2" w15:restartNumberingAfterBreak="0">
    <w:nsid w:val="54946891"/>
    <w:multiLevelType w:val="multilevel"/>
    <w:tmpl w:val="BACA8C42"/>
    <w:styleLink w:val="WW8Num17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3" w15:restartNumberingAfterBreak="0">
    <w:nsid w:val="54A46AB2"/>
    <w:multiLevelType w:val="multilevel"/>
    <w:tmpl w:val="F154E2EA"/>
    <w:styleLink w:val="WW8Num50"/>
    <w:lvl w:ilvl="0">
      <w:numFmt w:val="bullet"/>
      <w:lvlText w:val=""/>
      <w:lvlJc w:val="left"/>
      <w:rPr>
        <w:rFonts w:ascii="Symbol" w:hAnsi="Symbol" w:cs="Symbol"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4" w15:restartNumberingAfterBreak="0">
    <w:nsid w:val="54B73A15"/>
    <w:multiLevelType w:val="multilevel"/>
    <w:tmpl w:val="D8D4D472"/>
    <w:styleLink w:val="WW8Num27"/>
    <w:lvl w:ilvl="0">
      <w:numFmt w:val="bullet"/>
      <w:lvlText w:val=""/>
      <w:lvlJc w:val="left"/>
      <w:pPr>
        <w:ind w:left="360" w:hanging="360"/>
      </w:pPr>
      <w:rPr>
        <w:rFonts w:ascii="Symbol" w:hAnsi="Symbol" w:cs="Century Gothic"/>
        <w:b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5" w15:restartNumberingAfterBreak="0">
    <w:nsid w:val="57D7296E"/>
    <w:multiLevelType w:val="multilevel"/>
    <w:tmpl w:val="5526F068"/>
    <w:styleLink w:val="WW8Num6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6" w15:restartNumberingAfterBreak="0">
    <w:nsid w:val="57E81CF4"/>
    <w:multiLevelType w:val="multilevel"/>
    <w:tmpl w:val="FE4E89B6"/>
    <w:styleLink w:val="WW8Num6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lang w:val="it-I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lang w:val="it-I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lang w:val="it-I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7" w15:restartNumberingAfterBreak="0">
    <w:nsid w:val="5A55497C"/>
    <w:multiLevelType w:val="multilevel"/>
    <w:tmpl w:val="B3E4BF16"/>
    <w:lvl w:ilvl="0">
      <w:numFmt w:val="bullet"/>
      <w:lvlText w:val="•"/>
      <w:lvlJc w:val="left"/>
      <w:pPr>
        <w:ind w:left="7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88" w15:restartNumberingAfterBreak="0">
    <w:nsid w:val="5A703886"/>
    <w:multiLevelType w:val="multilevel"/>
    <w:tmpl w:val="5436F476"/>
    <w:lvl w:ilvl="0">
      <w:numFmt w:val="bullet"/>
      <w:lvlText w:val="•"/>
      <w:lvlJc w:val="left"/>
      <w:pPr>
        <w:ind w:left="7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89" w15:restartNumberingAfterBreak="0">
    <w:nsid w:val="5A86071E"/>
    <w:multiLevelType w:val="multilevel"/>
    <w:tmpl w:val="89200532"/>
    <w:styleLink w:val="WW8Num7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b/>
        <w:bCs/>
        <w:sz w:val="6"/>
        <w:szCs w:val="6"/>
        <w:lang w:val="it-I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b/>
        <w:bCs/>
        <w:sz w:val="6"/>
        <w:szCs w:val="6"/>
        <w:lang w:val="it-I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b/>
        <w:bCs/>
        <w:sz w:val="6"/>
        <w:szCs w:val="6"/>
        <w:lang w:val="it-I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0" w15:restartNumberingAfterBreak="0">
    <w:nsid w:val="5D78138E"/>
    <w:multiLevelType w:val="multilevel"/>
    <w:tmpl w:val="A8AC4344"/>
    <w:styleLink w:val="WW8Num4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1" w15:restartNumberingAfterBreak="0">
    <w:nsid w:val="5EEF456B"/>
    <w:multiLevelType w:val="multilevel"/>
    <w:tmpl w:val="C75834BA"/>
    <w:lvl w:ilvl="0">
      <w:numFmt w:val="bullet"/>
      <w:lvlText w:val="•"/>
      <w:lvlJc w:val="left"/>
      <w:pPr>
        <w:ind w:left="7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92" w15:restartNumberingAfterBreak="0">
    <w:nsid w:val="633E1F68"/>
    <w:multiLevelType w:val="multilevel"/>
    <w:tmpl w:val="052CED58"/>
    <w:styleLink w:val="WW8Num21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3" w15:restartNumberingAfterBreak="0">
    <w:nsid w:val="64350E82"/>
    <w:multiLevelType w:val="multilevel"/>
    <w:tmpl w:val="AD90F9F0"/>
    <w:lvl w:ilvl="0">
      <w:numFmt w:val="bullet"/>
      <w:lvlText w:val="•"/>
      <w:lvlJc w:val="left"/>
      <w:pPr>
        <w:ind w:left="7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94" w15:restartNumberingAfterBreak="0">
    <w:nsid w:val="65D038D7"/>
    <w:multiLevelType w:val="multilevel"/>
    <w:tmpl w:val="9FCE4478"/>
    <w:styleLink w:val="WW8Num38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5" w15:restartNumberingAfterBreak="0">
    <w:nsid w:val="663664A0"/>
    <w:multiLevelType w:val="multilevel"/>
    <w:tmpl w:val="11D8E9A8"/>
    <w:styleLink w:val="WW8Num8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6" w15:restartNumberingAfterBreak="0">
    <w:nsid w:val="66953442"/>
    <w:multiLevelType w:val="multilevel"/>
    <w:tmpl w:val="203CEAEC"/>
    <w:styleLink w:val="WW8Num22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7" w15:restartNumberingAfterBreak="0">
    <w:nsid w:val="66CD1A9F"/>
    <w:multiLevelType w:val="multilevel"/>
    <w:tmpl w:val="0BEA8E74"/>
    <w:styleLink w:val="WW8Num56"/>
    <w:lvl w:ilvl="0">
      <w:numFmt w:val="bullet"/>
      <w:lvlText w:val=""/>
      <w:lvlJc w:val="left"/>
      <w:rPr>
        <w:rFonts w:ascii="Symbol" w:hAnsi="Symbol" w:cs="Century Gothic"/>
        <w:b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8" w15:restartNumberingAfterBreak="0">
    <w:nsid w:val="672D06DB"/>
    <w:multiLevelType w:val="multilevel"/>
    <w:tmpl w:val="83828628"/>
    <w:lvl w:ilvl="0">
      <w:numFmt w:val="bullet"/>
      <w:lvlText w:val="–"/>
      <w:lvlJc w:val="left"/>
      <w:pPr>
        <w:ind w:left="7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–"/>
      <w:lvlJc w:val="left"/>
      <w:pPr>
        <w:ind w:left="10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–"/>
      <w:lvlJc w:val="left"/>
      <w:pPr>
        <w:ind w:left="14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–"/>
      <w:lvlJc w:val="left"/>
      <w:pPr>
        <w:ind w:left="18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–"/>
      <w:lvlJc w:val="left"/>
      <w:pPr>
        <w:ind w:left="216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–"/>
      <w:lvlJc w:val="left"/>
      <w:pPr>
        <w:ind w:left="25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–"/>
      <w:lvlJc w:val="left"/>
      <w:pPr>
        <w:ind w:left="28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–"/>
      <w:lvlJc w:val="left"/>
      <w:pPr>
        <w:ind w:left="32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–"/>
      <w:lvlJc w:val="left"/>
      <w:pPr>
        <w:ind w:left="36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99" w15:restartNumberingAfterBreak="0">
    <w:nsid w:val="673763A8"/>
    <w:multiLevelType w:val="multilevel"/>
    <w:tmpl w:val="CC2C6C7E"/>
    <w:styleLink w:val="WW8Num25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0" w15:restartNumberingAfterBreak="0">
    <w:nsid w:val="67C547B0"/>
    <w:multiLevelType w:val="multilevel"/>
    <w:tmpl w:val="C30C1462"/>
    <w:styleLink w:val="WW8Num4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lang w:val="it-IT"/>
      </w:rPr>
    </w:lvl>
    <w:lvl w:ilvl="1">
      <w:numFmt w:val="bullet"/>
      <w:lvlText w:val=""/>
      <w:lvlJc w:val="left"/>
      <w:pPr>
        <w:ind w:left="1080" w:hanging="360"/>
      </w:pPr>
      <w:rPr>
        <w:rFonts w:ascii="Wingdings 2" w:hAnsi="Wingdings 2" w:cs="Courier New"/>
      </w:rPr>
    </w:lvl>
    <w:lvl w:ilvl="2">
      <w:numFmt w:val="bullet"/>
      <w:lvlText w:val="■"/>
      <w:lvlJc w:val="left"/>
      <w:pPr>
        <w:ind w:left="1440" w:hanging="360"/>
      </w:pPr>
      <w:rPr>
        <w:rFonts w:ascii="StarSymbol, 'Arial Unicode MS'" w:hAnsi="StarSymbol, 'Arial Unicode MS'" w:cs="StarSymbol, 'Arial Unicode MS'"/>
      </w:rPr>
    </w:lvl>
    <w:lvl w:ilvl="3">
      <w:numFmt w:val="bullet"/>
      <w:lvlText w:val=""/>
      <w:lvlJc w:val="left"/>
      <w:pPr>
        <w:ind w:left="1800" w:hanging="360"/>
      </w:pPr>
      <w:rPr>
        <w:rFonts w:ascii="Wingdings" w:hAnsi="Wingdings" w:cs="Wingdings"/>
      </w:rPr>
    </w:lvl>
    <w:lvl w:ilvl="4">
      <w:numFmt w:val="bullet"/>
      <w:lvlText w:val=""/>
      <w:lvlJc w:val="left"/>
      <w:pPr>
        <w:ind w:left="2160" w:hanging="360"/>
      </w:pPr>
      <w:rPr>
        <w:rFonts w:ascii="Wingdings 2" w:hAnsi="Wingdings 2" w:cs="Courier New"/>
      </w:rPr>
    </w:lvl>
    <w:lvl w:ilvl="5">
      <w:numFmt w:val="bullet"/>
      <w:lvlText w:val="■"/>
      <w:lvlJc w:val="left"/>
      <w:pPr>
        <w:ind w:left="2520" w:hanging="360"/>
      </w:pPr>
      <w:rPr>
        <w:rFonts w:ascii="StarSymbol, 'Arial Unicode MS'" w:hAnsi="StarSymbol, 'Arial Unicode MS'" w:cs="StarSymbol, 'Arial Unicode MS'"/>
      </w:rPr>
    </w:lvl>
    <w:lvl w:ilvl="6">
      <w:numFmt w:val="bullet"/>
      <w:lvlText w:val=""/>
      <w:lvlJc w:val="left"/>
      <w:pPr>
        <w:ind w:left="2880" w:hanging="360"/>
      </w:pPr>
      <w:rPr>
        <w:rFonts w:ascii="Wingdings" w:hAnsi="Wingdings" w:cs="Wingdings"/>
      </w:rPr>
    </w:lvl>
    <w:lvl w:ilvl="7">
      <w:numFmt w:val="bullet"/>
      <w:lvlText w:val=""/>
      <w:lvlJc w:val="left"/>
      <w:pPr>
        <w:ind w:left="3240" w:hanging="360"/>
      </w:pPr>
      <w:rPr>
        <w:rFonts w:ascii="Wingdings 2" w:hAnsi="Wingdings 2" w:cs="Courier New"/>
      </w:rPr>
    </w:lvl>
    <w:lvl w:ilvl="8">
      <w:numFmt w:val="bullet"/>
      <w:lvlText w:val="■"/>
      <w:lvlJc w:val="left"/>
      <w:pPr>
        <w:ind w:left="3600" w:hanging="360"/>
      </w:pPr>
      <w:rPr>
        <w:rFonts w:ascii="StarSymbol, 'Arial Unicode MS'" w:hAnsi="StarSymbol, 'Arial Unicode MS'" w:cs="StarSymbol, 'Arial Unicode MS'"/>
      </w:rPr>
    </w:lvl>
  </w:abstractNum>
  <w:abstractNum w:abstractNumId="101" w15:restartNumberingAfterBreak="0">
    <w:nsid w:val="681F4B27"/>
    <w:multiLevelType w:val="multilevel"/>
    <w:tmpl w:val="C2AE45DE"/>
    <w:styleLink w:val="WW8Num71"/>
    <w:lvl w:ilvl="0">
      <w:numFmt w:val="bullet"/>
      <w:lvlText w:val=""/>
      <w:lvlJc w:val="left"/>
      <w:pPr>
        <w:ind w:left="644" w:hanging="360"/>
      </w:pPr>
      <w:rPr>
        <w:rFonts w:ascii="Symbol" w:hAnsi="Symbol" w:cs="Symbol"/>
        <w:lang w:val="it-IT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 w:cs="Wingdings"/>
      </w:rPr>
    </w:lvl>
  </w:abstractNum>
  <w:abstractNum w:abstractNumId="102" w15:restartNumberingAfterBreak="0">
    <w:nsid w:val="68A01685"/>
    <w:multiLevelType w:val="multilevel"/>
    <w:tmpl w:val="54221102"/>
    <w:styleLink w:val="WW8Num28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3" w15:restartNumberingAfterBreak="0">
    <w:nsid w:val="6C6C494F"/>
    <w:multiLevelType w:val="multilevel"/>
    <w:tmpl w:val="1D42DF5C"/>
    <w:styleLink w:val="WW8Num45"/>
    <w:lvl w:ilvl="0">
      <w:numFmt w:val="bullet"/>
      <w:lvlText w:val=""/>
      <w:lvlJc w:val="left"/>
      <w:rPr>
        <w:rFonts w:ascii="Symbol" w:hAnsi="Symbol" w:cs="Century Gothic"/>
        <w:b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4" w15:restartNumberingAfterBreak="0">
    <w:nsid w:val="6DFE72EC"/>
    <w:multiLevelType w:val="multilevel"/>
    <w:tmpl w:val="1A12AC44"/>
    <w:styleLink w:val="WW8Num7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5" w15:restartNumberingAfterBreak="0">
    <w:nsid w:val="6EAA3229"/>
    <w:multiLevelType w:val="multilevel"/>
    <w:tmpl w:val="2F1A55A6"/>
    <w:lvl w:ilvl="0">
      <w:numFmt w:val="bullet"/>
      <w:lvlText w:val="•"/>
      <w:lvlJc w:val="left"/>
      <w:pPr>
        <w:ind w:left="7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106" w15:restartNumberingAfterBreak="0">
    <w:nsid w:val="708E40AF"/>
    <w:multiLevelType w:val="multilevel"/>
    <w:tmpl w:val="63C2A08E"/>
    <w:styleLink w:val="WW8Num15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7" w15:restartNumberingAfterBreak="0">
    <w:nsid w:val="72591513"/>
    <w:multiLevelType w:val="multilevel"/>
    <w:tmpl w:val="4CF6D3DC"/>
    <w:styleLink w:val="WW8Num29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8" w15:restartNumberingAfterBreak="0">
    <w:nsid w:val="72AF68A4"/>
    <w:multiLevelType w:val="multilevel"/>
    <w:tmpl w:val="57640A66"/>
    <w:lvl w:ilvl="0">
      <w:numFmt w:val="bullet"/>
      <w:lvlText w:val="•"/>
      <w:lvlJc w:val="left"/>
      <w:pPr>
        <w:ind w:left="7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109" w15:restartNumberingAfterBreak="0">
    <w:nsid w:val="734572E9"/>
    <w:multiLevelType w:val="multilevel"/>
    <w:tmpl w:val="5978E7D4"/>
    <w:styleLink w:val="WW8Num1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0" w15:restartNumberingAfterBreak="0">
    <w:nsid w:val="735F50FC"/>
    <w:multiLevelType w:val="multilevel"/>
    <w:tmpl w:val="1B7E2EE6"/>
    <w:styleLink w:val="WW8Num16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1" w15:restartNumberingAfterBreak="0">
    <w:nsid w:val="73C2224F"/>
    <w:multiLevelType w:val="multilevel"/>
    <w:tmpl w:val="AC7A6BA8"/>
    <w:lvl w:ilvl="0">
      <w:numFmt w:val="bullet"/>
      <w:lvlText w:val="•"/>
      <w:lvlJc w:val="left"/>
      <w:pPr>
        <w:ind w:left="7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112" w15:restartNumberingAfterBreak="0">
    <w:nsid w:val="74983AA1"/>
    <w:multiLevelType w:val="multilevel"/>
    <w:tmpl w:val="F77E3610"/>
    <w:styleLink w:val="WW8Num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3" w15:restartNumberingAfterBreak="0">
    <w:nsid w:val="75050096"/>
    <w:multiLevelType w:val="multilevel"/>
    <w:tmpl w:val="77D24BA8"/>
    <w:styleLink w:val="WW8Num5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4" w15:restartNumberingAfterBreak="0">
    <w:nsid w:val="75E06CED"/>
    <w:multiLevelType w:val="multilevel"/>
    <w:tmpl w:val="F896152E"/>
    <w:styleLink w:val="WW8Num42"/>
    <w:lvl w:ilvl="0">
      <w:numFmt w:val="bullet"/>
      <w:lvlText w:val="-"/>
      <w:lvlJc w:val="left"/>
      <w:pPr>
        <w:ind w:left="1080" w:hanging="360"/>
      </w:pPr>
      <w:rPr>
        <w:rFonts w:ascii="Times New Roman" w:hAnsi="Times New Roman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5" w15:restartNumberingAfterBreak="0">
    <w:nsid w:val="78E53BDB"/>
    <w:multiLevelType w:val="multilevel"/>
    <w:tmpl w:val="DBC81784"/>
    <w:styleLink w:val="WW8Num19"/>
    <w:lvl w:ilvl="0">
      <w:numFmt w:val="bullet"/>
      <w:lvlText w:val="-"/>
      <w:lvlJc w:val="left"/>
      <w:pPr>
        <w:ind w:left="1080" w:hanging="360"/>
      </w:pPr>
      <w:rPr>
        <w:rFonts w:ascii="Times New Roman" w:hAnsi="Times New Roman" w:cs="Symbol"/>
        <w:b/>
        <w:i w:val="0"/>
        <w:color w:val="auto"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6" w15:restartNumberingAfterBreak="0">
    <w:nsid w:val="79934938"/>
    <w:multiLevelType w:val="multilevel"/>
    <w:tmpl w:val="5810C5BC"/>
    <w:styleLink w:val="WW8Num40"/>
    <w:lvl w:ilvl="0">
      <w:numFmt w:val="bullet"/>
      <w:lvlText w:val="-"/>
      <w:lvlJc w:val="left"/>
      <w:pPr>
        <w:ind w:left="1080" w:hanging="360"/>
      </w:pPr>
      <w:rPr>
        <w:rFonts w:ascii="Times New Roman" w:hAnsi="Times New Roman" w:cs="Symbol"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7" w15:restartNumberingAfterBreak="0">
    <w:nsid w:val="79BE3662"/>
    <w:multiLevelType w:val="multilevel"/>
    <w:tmpl w:val="01F8F2CA"/>
    <w:styleLink w:val="WW8Num1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8" w15:restartNumberingAfterBreak="0">
    <w:nsid w:val="7EBE00CF"/>
    <w:multiLevelType w:val="multilevel"/>
    <w:tmpl w:val="41FE0890"/>
    <w:styleLink w:val="WW8Num3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9" w15:restartNumberingAfterBreak="0">
    <w:nsid w:val="7FAD5BC4"/>
    <w:multiLevelType w:val="multilevel"/>
    <w:tmpl w:val="56B01764"/>
    <w:styleLink w:val="WW8Num55"/>
    <w:lvl w:ilvl="0">
      <w:numFmt w:val="bullet"/>
      <w:lvlText w:val="•"/>
      <w:lvlJc w:val="left"/>
      <w:pPr>
        <w:ind w:left="108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7"/>
  </w:num>
  <w:num w:numId="2">
    <w:abstractNumId w:val="28"/>
  </w:num>
  <w:num w:numId="3">
    <w:abstractNumId w:val="118"/>
  </w:num>
  <w:num w:numId="4">
    <w:abstractNumId w:val="90"/>
  </w:num>
  <w:num w:numId="5">
    <w:abstractNumId w:val="113"/>
  </w:num>
  <w:num w:numId="6">
    <w:abstractNumId w:val="112"/>
  </w:num>
  <w:num w:numId="7">
    <w:abstractNumId w:val="69"/>
  </w:num>
  <w:num w:numId="8">
    <w:abstractNumId w:val="95"/>
  </w:num>
  <w:num w:numId="9">
    <w:abstractNumId w:val="74"/>
  </w:num>
  <w:num w:numId="10">
    <w:abstractNumId w:val="117"/>
  </w:num>
  <w:num w:numId="11">
    <w:abstractNumId w:val="109"/>
  </w:num>
  <w:num w:numId="12">
    <w:abstractNumId w:val="25"/>
  </w:num>
  <w:num w:numId="13">
    <w:abstractNumId w:val="54"/>
  </w:num>
  <w:num w:numId="14">
    <w:abstractNumId w:val="76"/>
  </w:num>
  <w:num w:numId="15">
    <w:abstractNumId w:val="106"/>
  </w:num>
  <w:num w:numId="16">
    <w:abstractNumId w:val="110"/>
  </w:num>
  <w:num w:numId="17">
    <w:abstractNumId w:val="82"/>
  </w:num>
  <w:num w:numId="18">
    <w:abstractNumId w:val="38"/>
  </w:num>
  <w:num w:numId="19">
    <w:abstractNumId w:val="115"/>
  </w:num>
  <w:num w:numId="20">
    <w:abstractNumId w:val="61"/>
  </w:num>
  <w:num w:numId="21">
    <w:abstractNumId w:val="92"/>
  </w:num>
  <w:num w:numId="22">
    <w:abstractNumId w:val="96"/>
  </w:num>
  <w:num w:numId="23">
    <w:abstractNumId w:val="14"/>
  </w:num>
  <w:num w:numId="24">
    <w:abstractNumId w:val="56"/>
  </w:num>
  <w:num w:numId="25">
    <w:abstractNumId w:val="99"/>
  </w:num>
  <w:num w:numId="26">
    <w:abstractNumId w:val="68"/>
  </w:num>
  <w:num w:numId="27">
    <w:abstractNumId w:val="84"/>
  </w:num>
  <w:num w:numId="28">
    <w:abstractNumId w:val="102"/>
  </w:num>
  <w:num w:numId="29">
    <w:abstractNumId w:val="107"/>
  </w:num>
  <w:num w:numId="30">
    <w:abstractNumId w:val="26"/>
  </w:num>
  <w:num w:numId="31">
    <w:abstractNumId w:val="75"/>
  </w:num>
  <w:num w:numId="32">
    <w:abstractNumId w:val="5"/>
  </w:num>
  <w:num w:numId="33">
    <w:abstractNumId w:val="53"/>
  </w:num>
  <w:num w:numId="34">
    <w:abstractNumId w:val="47"/>
  </w:num>
  <w:num w:numId="35">
    <w:abstractNumId w:val="15"/>
  </w:num>
  <w:num w:numId="36">
    <w:abstractNumId w:val="64"/>
  </w:num>
  <w:num w:numId="37">
    <w:abstractNumId w:val="36"/>
  </w:num>
  <w:num w:numId="38">
    <w:abstractNumId w:val="94"/>
  </w:num>
  <w:num w:numId="39">
    <w:abstractNumId w:val="23"/>
  </w:num>
  <w:num w:numId="40">
    <w:abstractNumId w:val="116"/>
  </w:num>
  <w:num w:numId="41">
    <w:abstractNumId w:val="41"/>
  </w:num>
  <w:num w:numId="42">
    <w:abstractNumId w:val="114"/>
  </w:num>
  <w:num w:numId="43">
    <w:abstractNumId w:val="7"/>
  </w:num>
  <w:num w:numId="44">
    <w:abstractNumId w:val="66"/>
  </w:num>
  <w:num w:numId="45">
    <w:abstractNumId w:val="103"/>
  </w:num>
  <w:num w:numId="46">
    <w:abstractNumId w:val="49"/>
  </w:num>
  <w:num w:numId="47">
    <w:abstractNumId w:val="100"/>
  </w:num>
  <w:num w:numId="48">
    <w:abstractNumId w:val="24"/>
  </w:num>
  <w:num w:numId="49">
    <w:abstractNumId w:val="51"/>
  </w:num>
  <w:num w:numId="50">
    <w:abstractNumId w:val="83"/>
  </w:num>
  <w:num w:numId="51">
    <w:abstractNumId w:val="80"/>
  </w:num>
  <w:num w:numId="52">
    <w:abstractNumId w:val="57"/>
  </w:num>
  <w:num w:numId="53">
    <w:abstractNumId w:val="33"/>
  </w:num>
  <w:num w:numId="54">
    <w:abstractNumId w:val="29"/>
  </w:num>
  <w:num w:numId="55">
    <w:abstractNumId w:val="119"/>
  </w:num>
  <w:num w:numId="56">
    <w:abstractNumId w:val="97"/>
  </w:num>
  <w:num w:numId="57">
    <w:abstractNumId w:val="78"/>
  </w:num>
  <w:num w:numId="58">
    <w:abstractNumId w:val="4"/>
  </w:num>
  <w:num w:numId="59">
    <w:abstractNumId w:val="19"/>
  </w:num>
  <w:num w:numId="60">
    <w:abstractNumId w:val="63"/>
  </w:num>
  <w:num w:numId="61">
    <w:abstractNumId w:val="55"/>
  </w:num>
  <w:num w:numId="62">
    <w:abstractNumId w:val="85"/>
  </w:num>
  <w:num w:numId="63">
    <w:abstractNumId w:val="62"/>
  </w:num>
  <w:num w:numId="64">
    <w:abstractNumId w:val="65"/>
  </w:num>
  <w:num w:numId="65">
    <w:abstractNumId w:val="12"/>
  </w:num>
  <w:num w:numId="66">
    <w:abstractNumId w:val="42"/>
  </w:num>
  <w:num w:numId="67">
    <w:abstractNumId w:val="58"/>
  </w:num>
  <w:num w:numId="68">
    <w:abstractNumId w:val="22"/>
  </w:num>
  <w:num w:numId="69">
    <w:abstractNumId w:val="86"/>
  </w:num>
  <w:num w:numId="70">
    <w:abstractNumId w:val="89"/>
  </w:num>
  <w:num w:numId="71">
    <w:abstractNumId w:val="101"/>
  </w:num>
  <w:num w:numId="72">
    <w:abstractNumId w:val="81"/>
  </w:num>
  <w:num w:numId="73">
    <w:abstractNumId w:val="104"/>
  </w:num>
  <w:num w:numId="74">
    <w:abstractNumId w:val="50"/>
  </w:num>
  <w:num w:numId="75">
    <w:abstractNumId w:val="8"/>
  </w:num>
  <w:num w:numId="76">
    <w:abstractNumId w:val="41"/>
    <w:lvlOverride w:ilvl="0"/>
  </w:num>
  <w:num w:numId="77">
    <w:abstractNumId w:val="90"/>
    <w:lvlOverride w:ilvl="0"/>
  </w:num>
  <w:num w:numId="78">
    <w:abstractNumId w:val="51"/>
    <w:lvlOverride w:ilvl="0"/>
  </w:num>
  <w:num w:numId="79">
    <w:abstractNumId w:val="103"/>
    <w:lvlOverride w:ilvl="0"/>
  </w:num>
  <w:num w:numId="80">
    <w:abstractNumId w:val="61"/>
    <w:lvlOverride w:ilvl="0"/>
  </w:num>
  <w:num w:numId="81">
    <w:abstractNumId w:val="5"/>
    <w:lvlOverride w:ilvl="0"/>
  </w:num>
  <w:num w:numId="82">
    <w:abstractNumId w:val="47"/>
    <w:lvlOverride w:ilvl="0"/>
  </w:num>
  <w:num w:numId="83">
    <w:abstractNumId w:val="83"/>
    <w:lvlOverride w:ilvl="0"/>
  </w:num>
  <w:num w:numId="84">
    <w:abstractNumId w:val="6"/>
  </w:num>
  <w:num w:numId="85">
    <w:abstractNumId w:val="35"/>
  </w:num>
  <w:num w:numId="86">
    <w:abstractNumId w:val="2"/>
  </w:num>
  <w:num w:numId="87">
    <w:abstractNumId w:val="17"/>
  </w:num>
  <w:num w:numId="88">
    <w:abstractNumId w:val="25"/>
    <w:lvlOverride w:ilvl="0"/>
  </w:num>
  <w:num w:numId="89">
    <w:abstractNumId w:val="56"/>
    <w:lvlOverride w:ilvl="0"/>
  </w:num>
  <w:num w:numId="90">
    <w:abstractNumId w:val="106"/>
    <w:lvlOverride w:ilvl="0"/>
  </w:num>
  <w:num w:numId="91">
    <w:abstractNumId w:val="76"/>
    <w:lvlOverride w:ilvl="0"/>
  </w:num>
  <w:num w:numId="92">
    <w:abstractNumId w:val="107"/>
    <w:lvlOverride w:ilvl="0"/>
  </w:num>
  <w:num w:numId="93">
    <w:abstractNumId w:val="75"/>
    <w:lvlOverride w:ilvl="0"/>
  </w:num>
  <w:num w:numId="94">
    <w:abstractNumId w:val="82"/>
    <w:lvlOverride w:ilvl="0"/>
  </w:num>
  <w:num w:numId="95">
    <w:abstractNumId w:val="31"/>
  </w:num>
  <w:num w:numId="96">
    <w:abstractNumId w:val="44"/>
  </w:num>
  <w:num w:numId="97">
    <w:abstractNumId w:val="66"/>
    <w:lvlOverride w:ilvl="0"/>
  </w:num>
  <w:num w:numId="98">
    <w:abstractNumId w:val="64"/>
    <w:lvlOverride w:ilvl="0"/>
  </w:num>
  <w:num w:numId="99">
    <w:abstractNumId w:val="15"/>
    <w:lvlOverride w:ilvl="0"/>
  </w:num>
  <w:num w:numId="100">
    <w:abstractNumId w:val="91"/>
  </w:num>
  <w:num w:numId="101">
    <w:abstractNumId w:val="30"/>
  </w:num>
  <w:num w:numId="102">
    <w:abstractNumId w:val="70"/>
  </w:num>
  <w:num w:numId="103">
    <w:abstractNumId w:val="69"/>
    <w:lvlOverride w:ilvl="0"/>
  </w:num>
  <w:num w:numId="104">
    <w:abstractNumId w:val="95"/>
    <w:lvlOverride w:ilvl="0"/>
  </w:num>
  <w:num w:numId="105">
    <w:abstractNumId w:val="92"/>
    <w:lvlOverride w:ilvl="0"/>
  </w:num>
  <w:num w:numId="106">
    <w:abstractNumId w:val="74"/>
    <w:lvlOverride w:ilvl="0"/>
  </w:num>
  <w:num w:numId="107">
    <w:abstractNumId w:val="99"/>
    <w:lvlOverride w:ilvl="0"/>
  </w:num>
  <w:num w:numId="108">
    <w:abstractNumId w:val="16"/>
  </w:num>
  <w:num w:numId="109">
    <w:abstractNumId w:val="102"/>
    <w:lvlOverride w:ilvl="0"/>
  </w:num>
  <w:num w:numId="110">
    <w:abstractNumId w:val="26"/>
    <w:lvlOverride w:ilvl="0"/>
  </w:num>
  <w:num w:numId="111">
    <w:abstractNumId w:val="110"/>
    <w:lvlOverride w:ilvl="0"/>
  </w:num>
  <w:num w:numId="112">
    <w:abstractNumId w:val="113"/>
    <w:lvlOverride w:ilvl="0"/>
  </w:num>
  <w:num w:numId="113">
    <w:abstractNumId w:val="33"/>
    <w:lvlOverride w:ilvl="0"/>
  </w:num>
  <w:num w:numId="114">
    <w:abstractNumId w:val="105"/>
  </w:num>
  <w:num w:numId="115">
    <w:abstractNumId w:val="29"/>
    <w:lvlOverride w:ilvl="0"/>
  </w:num>
  <w:num w:numId="116">
    <w:abstractNumId w:val="59"/>
  </w:num>
  <w:num w:numId="117">
    <w:abstractNumId w:val="60"/>
  </w:num>
  <w:num w:numId="118">
    <w:abstractNumId w:val="62"/>
    <w:lvlOverride w:ilvl="0"/>
  </w:num>
  <w:num w:numId="119">
    <w:abstractNumId w:val="72"/>
  </w:num>
  <w:num w:numId="120">
    <w:abstractNumId w:val="96"/>
    <w:lvlOverride w:ilvl="0"/>
  </w:num>
  <w:num w:numId="121">
    <w:abstractNumId w:val="4"/>
    <w:lvlOverride w:ilvl="0"/>
  </w:num>
  <w:num w:numId="122">
    <w:abstractNumId w:val="77"/>
  </w:num>
  <w:num w:numId="123">
    <w:abstractNumId w:val="108"/>
  </w:num>
  <w:num w:numId="124">
    <w:abstractNumId w:val="18"/>
  </w:num>
  <w:num w:numId="125">
    <w:abstractNumId w:val="40"/>
  </w:num>
  <w:num w:numId="126">
    <w:abstractNumId w:val="94"/>
    <w:lvlOverride w:ilvl="0"/>
  </w:num>
  <w:num w:numId="127">
    <w:abstractNumId w:val="12"/>
    <w:lvlOverride w:ilvl="0"/>
  </w:num>
  <w:num w:numId="128">
    <w:abstractNumId w:val="67"/>
  </w:num>
  <w:num w:numId="129">
    <w:abstractNumId w:val="98"/>
  </w:num>
  <w:num w:numId="130">
    <w:abstractNumId w:val="27"/>
  </w:num>
  <w:num w:numId="131">
    <w:abstractNumId w:val="85"/>
    <w:lvlOverride w:ilvl="0"/>
  </w:num>
  <w:num w:numId="132">
    <w:abstractNumId w:val="101"/>
    <w:lvlOverride w:ilvl="0"/>
  </w:num>
  <w:num w:numId="133">
    <w:abstractNumId w:val="71"/>
  </w:num>
  <w:num w:numId="134">
    <w:abstractNumId w:val="88"/>
  </w:num>
  <w:num w:numId="135">
    <w:abstractNumId w:val="1"/>
  </w:num>
  <w:num w:numId="136">
    <w:abstractNumId w:val="87"/>
  </w:num>
  <w:num w:numId="137">
    <w:abstractNumId w:val="45"/>
  </w:num>
  <w:num w:numId="138">
    <w:abstractNumId w:val="43"/>
  </w:num>
  <w:num w:numId="139">
    <w:abstractNumId w:val="93"/>
  </w:num>
  <w:num w:numId="140">
    <w:abstractNumId w:val="0"/>
  </w:num>
  <w:num w:numId="141">
    <w:abstractNumId w:val="111"/>
  </w:num>
  <w:num w:numId="142">
    <w:abstractNumId w:val="79"/>
  </w:num>
  <w:num w:numId="143">
    <w:abstractNumId w:val="13"/>
  </w:num>
  <w:num w:numId="144">
    <w:abstractNumId w:val="39"/>
  </w:num>
  <w:num w:numId="145">
    <w:abstractNumId w:val="46"/>
  </w:num>
  <w:num w:numId="146">
    <w:abstractNumId w:val="9"/>
  </w:num>
  <w:num w:numId="147">
    <w:abstractNumId w:val="20"/>
  </w:num>
  <w:num w:numId="148">
    <w:abstractNumId w:val="11"/>
  </w:num>
  <w:num w:numId="149">
    <w:abstractNumId w:val="3"/>
  </w:num>
  <w:num w:numId="150">
    <w:abstractNumId w:val="34"/>
  </w:num>
  <w:num w:numId="151">
    <w:abstractNumId w:val="48"/>
  </w:num>
  <w:num w:numId="152">
    <w:abstractNumId w:val="73"/>
  </w:num>
  <w:num w:numId="153">
    <w:abstractNumId w:val="50"/>
    <w:lvlOverride w:ilvl="0"/>
  </w:num>
  <w:num w:numId="154">
    <w:abstractNumId w:val="32"/>
  </w:num>
  <w:num w:numId="155">
    <w:abstractNumId w:val="118"/>
    <w:lvlOverride w:ilvl="0"/>
  </w:num>
  <w:num w:numId="156">
    <w:abstractNumId w:val="21"/>
  </w:num>
  <w:num w:numId="157">
    <w:abstractNumId w:val="52"/>
  </w:num>
  <w:num w:numId="158">
    <w:abstractNumId w:val="10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efaultTabStop w:val="709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16D78"/>
    <w:rsid w:val="00016D78"/>
    <w:rsid w:val="00836BC9"/>
    <w:rsid w:val="008D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2D29C1-FB6B-4554-BA29-3F8E0CD0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pPr>
      <w:keepNext/>
      <w:spacing w:line="276" w:lineRule="auto"/>
      <w:ind w:left="720" w:right="567"/>
      <w:jc w:val="center"/>
      <w:outlineLvl w:val="0"/>
    </w:pPr>
    <w:rPr>
      <w:b/>
      <w:sz w:val="40"/>
      <w:lang w:val="it-IT"/>
    </w:rPr>
  </w:style>
  <w:style w:type="paragraph" w:styleId="Titolo2">
    <w:name w:val="heading 2"/>
    <w:basedOn w:val="Standard"/>
    <w:next w:val="Standard"/>
    <w:pPr>
      <w:keepNext/>
      <w:spacing w:line="276" w:lineRule="auto"/>
      <w:ind w:left="720" w:right="567"/>
      <w:outlineLvl w:val="1"/>
    </w:pPr>
    <w:rPr>
      <w:rFonts w:ascii="Century Gothic" w:hAnsi="Century Gothic" w:cs="Century Gothic"/>
      <w:sz w:val="28"/>
      <w:lang w:val="it-IT"/>
    </w:rPr>
  </w:style>
  <w:style w:type="paragraph" w:styleId="Titolo3">
    <w:name w:val="heading 3"/>
    <w:basedOn w:val="Standard"/>
    <w:next w:val="Standard"/>
    <w:pPr>
      <w:keepNext/>
      <w:spacing w:line="276" w:lineRule="auto"/>
      <w:ind w:left="2127" w:right="567"/>
      <w:outlineLvl w:val="2"/>
    </w:pPr>
    <w:rPr>
      <w:rFonts w:ascii="Century Gothic" w:hAnsi="Century Gothic" w:cs="Century Gothic"/>
      <w:sz w:val="28"/>
    </w:rPr>
  </w:style>
  <w:style w:type="paragraph" w:styleId="Titolo4">
    <w:name w:val="heading 4"/>
    <w:basedOn w:val="Standard"/>
    <w:next w:val="Standard"/>
    <w:pPr>
      <w:keepNext/>
      <w:spacing w:line="276" w:lineRule="auto"/>
      <w:ind w:left="720" w:right="567"/>
      <w:jc w:val="both"/>
      <w:outlineLvl w:val="3"/>
    </w:pPr>
    <w:rPr>
      <w:rFonts w:ascii="Century Gothic" w:hAnsi="Century Gothic" w:cs="Century Gothic"/>
      <w:b/>
      <w:sz w:val="27"/>
      <w:lang w:val="it-IT"/>
    </w:rPr>
  </w:style>
  <w:style w:type="paragraph" w:styleId="Titolo5">
    <w:name w:val="heading 5"/>
    <w:basedOn w:val="Standard"/>
    <w:next w:val="Standard"/>
    <w:pPr>
      <w:keepNext/>
      <w:spacing w:line="276" w:lineRule="auto"/>
      <w:ind w:left="567" w:right="567"/>
      <w:jc w:val="both"/>
      <w:outlineLvl w:val="4"/>
    </w:pPr>
    <w:rPr>
      <w:rFonts w:ascii="Century Gothic" w:hAnsi="Century Gothic" w:cs="Century Gothic"/>
      <w:b/>
      <w:sz w:val="27"/>
      <w:lang w:val="it-IT"/>
    </w:rPr>
  </w:style>
  <w:style w:type="paragraph" w:styleId="Titolo6">
    <w:name w:val="heading 6"/>
    <w:basedOn w:val="Standard"/>
    <w:next w:val="Standard"/>
    <w:pPr>
      <w:keepNext/>
      <w:spacing w:line="276" w:lineRule="auto"/>
      <w:ind w:left="720" w:right="567"/>
      <w:jc w:val="both"/>
      <w:outlineLvl w:val="5"/>
    </w:pPr>
    <w:rPr>
      <w:rFonts w:ascii="Century Gothic" w:hAnsi="Century Gothic" w:cs="Century Gothic"/>
      <w:b/>
      <w:sz w:val="22"/>
      <w:lang w:val="it-IT"/>
    </w:rPr>
  </w:style>
  <w:style w:type="paragraph" w:styleId="Titolo7">
    <w:name w:val="heading 7"/>
    <w:basedOn w:val="Standard"/>
    <w:next w:val="Standard"/>
    <w:pPr>
      <w:keepNext/>
      <w:outlineLvl w:val="6"/>
    </w:pPr>
    <w:rPr>
      <w:rFonts w:ascii="Century Gothic" w:hAnsi="Century Gothic" w:cs="Century Gothic"/>
      <w:b/>
      <w:sz w:val="22"/>
    </w:rPr>
  </w:style>
  <w:style w:type="paragraph" w:styleId="Titolo8">
    <w:name w:val="heading 8"/>
    <w:basedOn w:val="Standard"/>
    <w:next w:val="Standard"/>
    <w:pPr>
      <w:keepNext/>
      <w:ind w:left="720"/>
      <w:outlineLvl w:val="7"/>
    </w:pPr>
    <w:rPr>
      <w:rFonts w:ascii="Century Gothic" w:hAnsi="Century Gothic" w:cs="Century Gothic"/>
      <w:sz w:val="25"/>
    </w:rPr>
  </w:style>
  <w:style w:type="paragraph" w:styleId="Titolo9">
    <w:name w:val="heading 9"/>
    <w:basedOn w:val="Standard"/>
    <w:next w:val="Standard"/>
    <w:pPr>
      <w:keepNext/>
      <w:spacing w:line="276" w:lineRule="auto"/>
      <w:ind w:left="720" w:right="567"/>
      <w:jc w:val="center"/>
      <w:outlineLvl w:val="8"/>
    </w:pPr>
    <w:rPr>
      <w:rFonts w:ascii="Bart" w:hAnsi="Bart" w:cs="Bart"/>
      <w:b/>
      <w:sz w:val="3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Pr>
      <w:rFonts w:eastAsia="Times New Roman" w:cs="Times New Roman"/>
      <w:sz w:val="20"/>
      <w:szCs w:val="20"/>
      <w:lang w:val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line="276" w:lineRule="auto"/>
      <w:ind w:right="567"/>
      <w:jc w:val="both"/>
    </w:pPr>
    <w:rPr>
      <w:rFonts w:ascii="Century Gothic" w:hAnsi="Century Gothic" w:cs="Century Gothic"/>
      <w:sz w:val="27"/>
      <w:lang w:val="it-IT"/>
    </w:r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stodelblocco1">
    <w:name w:val="Testo del blocco1"/>
    <w:basedOn w:val="Standard"/>
    <w:pPr>
      <w:spacing w:line="276" w:lineRule="auto"/>
      <w:ind w:left="720" w:right="567"/>
    </w:pPr>
    <w:rPr>
      <w:rFonts w:ascii="Century Gothic" w:hAnsi="Century Gothic" w:cs="Century Gothic"/>
      <w:sz w:val="28"/>
      <w:lang w:val="it-IT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customStyle="1" w:styleId="Textbodyindent">
    <w:name w:val="Text body indent"/>
    <w:basedOn w:val="Standard"/>
    <w:pPr>
      <w:ind w:left="567" w:hanging="1134"/>
      <w:jc w:val="both"/>
    </w:pPr>
    <w:rPr>
      <w:rFonts w:ascii="Century Gothic" w:hAnsi="Century Gothic" w:cs="Century Gothic"/>
      <w:sz w:val="24"/>
    </w:rPr>
  </w:style>
  <w:style w:type="paragraph" w:customStyle="1" w:styleId="Rientrocorpodeltesto21">
    <w:name w:val="Rientro corpo del testo 21"/>
    <w:basedOn w:val="Standard"/>
    <w:pPr>
      <w:ind w:left="567" w:hanging="709"/>
      <w:jc w:val="both"/>
    </w:pPr>
    <w:rPr>
      <w:rFonts w:ascii="Century Gothic" w:hAnsi="Century Gothic" w:cs="Century Gothic"/>
      <w:sz w:val="24"/>
    </w:rPr>
  </w:style>
  <w:style w:type="paragraph" w:customStyle="1" w:styleId="Corpodeltesto21">
    <w:name w:val="Corpo del testo 21"/>
    <w:basedOn w:val="Standard"/>
    <w:rPr>
      <w:rFonts w:ascii="Century Gothic" w:hAnsi="Century Gothic" w:cs="Century Gothic"/>
      <w:sz w:val="24"/>
    </w:rPr>
  </w:style>
  <w:style w:type="paragraph" w:customStyle="1" w:styleId="Rientrocorpodeltesto31">
    <w:name w:val="Rientro corpo del testo 31"/>
    <w:basedOn w:val="Standard"/>
    <w:pPr>
      <w:ind w:left="567" w:hanging="567"/>
      <w:jc w:val="both"/>
    </w:pPr>
    <w:rPr>
      <w:rFonts w:ascii="Century Gothic" w:hAnsi="Century Gothic" w:cs="Century Gothic"/>
      <w:sz w:val="24"/>
    </w:rPr>
  </w:style>
  <w:style w:type="paragraph" w:customStyle="1" w:styleId="Corpodeltesto31">
    <w:name w:val="Corpo del testo 31"/>
    <w:basedOn w:val="Standard"/>
    <w:pPr>
      <w:spacing w:line="276" w:lineRule="auto"/>
      <w:ind w:right="567"/>
      <w:jc w:val="both"/>
    </w:pPr>
    <w:rPr>
      <w:rFonts w:ascii="Century Gothic" w:hAnsi="Century Gothic" w:cs="Century Gothic"/>
      <w:sz w:val="24"/>
      <w:lang w:val="it-IT"/>
    </w:rPr>
  </w:style>
  <w:style w:type="paragraph" w:styleId="Indice1">
    <w:name w:val="index 1"/>
    <w:basedOn w:val="Standard"/>
    <w:next w:val="Standard"/>
    <w:pPr>
      <w:ind w:left="200" w:hanging="200"/>
      <w:jc w:val="center"/>
    </w:pPr>
    <w:rPr>
      <w:rFonts w:ascii="Century Gothic" w:hAnsi="Century Gothic" w:cs="Century Gothic"/>
      <w:sz w:val="36"/>
    </w:rPr>
  </w:style>
  <w:style w:type="paragraph" w:styleId="Indice2">
    <w:name w:val="index 2"/>
    <w:basedOn w:val="Standard"/>
    <w:next w:val="Standard"/>
    <w:pPr>
      <w:ind w:left="400" w:hanging="200"/>
    </w:pPr>
  </w:style>
  <w:style w:type="paragraph" w:styleId="Indice3">
    <w:name w:val="index 3"/>
    <w:basedOn w:val="Standard"/>
    <w:next w:val="Standard"/>
    <w:pPr>
      <w:ind w:left="600" w:hanging="200"/>
    </w:pPr>
  </w:style>
  <w:style w:type="paragraph" w:customStyle="1" w:styleId="Contents4">
    <w:name w:val="Contents 4"/>
    <w:basedOn w:val="Standard"/>
    <w:next w:val="Standard"/>
    <w:pPr>
      <w:ind w:left="800" w:hanging="200"/>
    </w:pPr>
  </w:style>
  <w:style w:type="paragraph" w:customStyle="1" w:styleId="Contents5">
    <w:name w:val="Contents 5"/>
    <w:basedOn w:val="Standard"/>
    <w:next w:val="Standard"/>
    <w:pPr>
      <w:ind w:left="1000" w:hanging="200"/>
    </w:pPr>
  </w:style>
  <w:style w:type="paragraph" w:customStyle="1" w:styleId="Contents6">
    <w:name w:val="Contents 6"/>
    <w:basedOn w:val="Standard"/>
    <w:next w:val="Standard"/>
    <w:pPr>
      <w:ind w:left="1200" w:hanging="200"/>
    </w:pPr>
  </w:style>
  <w:style w:type="paragraph" w:customStyle="1" w:styleId="Contents7">
    <w:name w:val="Contents 7"/>
    <w:basedOn w:val="Standard"/>
    <w:next w:val="Standard"/>
    <w:pPr>
      <w:ind w:left="1400" w:hanging="200"/>
    </w:pPr>
  </w:style>
  <w:style w:type="paragraph" w:customStyle="1" w:styleId="Contents8">
    <w:name w:val="Contents 8"/>
    <w:basedOn w:val="Standard"/>
    <w:next w:val="Standard"/>
    <w:pPr>
      <w:ind w:left="1600" w:hanging="200"/>
    </w:pPr>
  </w:style>
  <w:style w:type="paragraph" w:customStyle="1" w:styleId="Contents9">
    <w:name w:val="Contents 9"/>
    <w:basedOn w:val="Standard"/>
    <w:next w:val="Standard"/>
    <w:pPr>
      <w:ind w:left="1800" w:hanging="200"/>
    </w:pPr>
  </w:style>
  <w:style w:type="paragraph" w:styleId="Titoloindice">
    <w:name w:val="index heading"/>
    <w:basedOn w:val="Standard"/>
    <w:next w:val="Indice1"/>
  </w:style>
  <w:style w:type="paragraph" w:styleId="Titolo">
    <w:name w:val="Title"/>
    <w:basedOn w:val="Standard"/>
    <w:next w:val="Sottotitolo"/>
    <w:pPr>
      <w:jc w:val="center"/>
    </w:pPr>
    <w:rPr>
      <w:rFonts w:ascii="Century Gothic" w:hAnsi="Century Gothic" w:cs="Century Gothic"/>
      <w:sz w:val="40"/>
    </w:rPr>
  </w:style>
  <w:style w:type="paragraph" w:styleId="Sottotitolo">
    <w:name w:val="Subtitle"/>
    <w:basedOn w:val="Standard"/>
    <w:next w:val="Textbody"/>
    <w:rPr>
      <w:rFonts w:ascii="Century Gothic" w:hAnsi="Century Gothic" w:cs="Century Gothic"/>
      <w:b/>
      <w:lang w:val="it-IT"/>
    </w:rPr>
  </w:style>
  <w:style w:type="paragraph" w:customStyle="1" w:styleId="Elenco31">
    <w:name w:val="Elenco 31"/>
    <w:basedOn w:val="Standard"/>
    <w:pPr>
      <w:ind w:left="849" w:hanging="283"/>
    </w:pPr>
  </w:style>
  <w:style w:type="paragraph" w:customStyle="1" w:styleId="Puntoelenco1">
    <w:name w:val="Punto elenco1"/>
    <w:basedOn w:val="Standard"/>
  </w:style>
  <w:style w:type="paragraph" w:customStyle="1" w:styleId="Puntoelenco21">
    <w:name w:val="Punto elenco 21"/>
    <w:basedOn w:val="Standard"/>
  </w:style>
  <w:style w:type="paragraph" w:customStyle="1" w:styleId="Puntoelenco31">
    <w:name w:val="Punto elenco 31"/>
    <w:basedOn w:val="Standard"/>
  </w:style>
  <w:style w:type="paragraph" w:customStyle="1" w:styleId="Elencocontinua21">
    <w:name w:val="Elenco continua 21"/>
    <w:basedOn w:val="Standard"/>
    <w:pPr>
      <w:spacing w:after="120"/>
      <w:ind w:left="566"/>
    </w:pPr>
  </w:style>
  <w:style w:type="paragraph" w:customStyle="1" w:styleId="Elencocontinua31">
    <w:name w:val="Elenco continua 31"/>
    <w:basedOn w:val="Standard"/>
    <w:pPr>
      <w:spacing w:after="120"/>
      <w:ind w:left="849"/>
    </w:pPr>
  </w:style>
  <w:style w:type="paragraph" w:customStyle="1" w:styleId="Rientronormale1">
    <w:name w:val="Rientro normale1"/>
    <w:basedOn w:val="Standard"/>
    <w:pPr>
      <w:ind w:left="708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styleId="NormaleWeb">
    <w:name w:val="Normal (Web)"/>
    <w:basedOn w:val="Standard"/>
    <w:pPr>
      <w:widowControl/>
      <w:suppressAutoHyphens w:val="0"/>
      <w:spacing w:before="280" w:line="276" w:lineRule="auto"/>
      <w:ind w:right="567"/>
      <w:jc w:val="both"/>
    </w:pPr>
    <w:rPr>
      <w:sz w:val="24"/>
      <w:szCs w:val="24"/>
      <w:lang w:val="it-IT"/>
    </w:rPr>
  </w:style>
  <w:style w:type="paragraph" w:customStyle="1" w:styleId="western">
    <w:name w:val="western"/>
    <w:basedOn w:val="Standard"/>
    <w:pPr>
      <w:widowControl/>
      <w:suppressAutoHyphens w:val="0"/>
      <w:spacing w:before="280" w:line="276" w:lineRule="auto"/>
      <w:ind w:right="567"/>
      <w:jc w:val="both"/>
    </w:pPr>
    <w:rPr>
      <w:rFonts w:ascii="Century Gothic" w:hAnsi="Century Gothic" w:cs="Century Gothic"/>
      <w:sz w:val="26"/>
      <w:szCs w:val="26"/>
      <w:lang w:val="it-IT"/>
    </w:rPr>
  </w:style>
  <w:style w:type="paragraph" w:styleId="Paragrafoelenco">
    <w:name w:val="List Paragraph"/>
    <w:basedOn w:val="Standard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val="it-IT"/>
    </w:rPr>
  </w:style>
  <w:style w:type="paragraph" w:styleId="Corpodeltesto3">
    <w:name w:val="Body Text 3"/>
    <w:basedOn w:val="Standard"/>
    <w:pPr>
      <w:spacing w:after="120"/>
    </w:pPr>
    <w:rPr>
      <w:sz w:val="16"/>
      <w:szCs w:val="16"/>
    </w:rPr>
  </w:style>
  <w:style w:type="paragraph" w:customStyle="1" w:styleId="Default">
    <w:name w:val="Default"/>
    <w:pPr>
      <w:widowControl/>
      <w:autoSpaceDE w:val="0"/>
    </w:pPr>
    <w:rPr>
      <w:rFonts w:ascii="Verdana" w:eastAsia="Times New Roman" w:hAnsi="Verdana" w:cs="Verdana"/>
      <w:color w:val="000000"/>
      <w:lang w:bidi="ar-SA"/>
    </w:rPr>
  </w:style>
  <w:style w:type="paragraph" w:styleId="Mappadocumento">
    <w:name w:val="Document Map"/>
    <w:basedOn w:val="Standard"/>
    <w:pPr>
      <w:shd w:val="clear" w:color="auto" w:fill="000080"/>
    </w:pPr>
    <w:rPr>
      <w:rFonts w:ascii="Tahoma" w:hAnsi="Tahoma" w:cs="Tahoma"/>
    </w:rPr>
  </w:style>
  <w:style w:type="paragraph" w:styleId="Corpodeltesto2">
    <w:name w:val="Body Text 2"/>
    <w:basedOn w:val="Standard"/>
    <w:pPr>
      <w:jc w:val="both"/>
    </w:pPr>
    <w:rPr>
      <w:sz w:val="22"/>
      <w:szCs w:val="22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  <w:lang w:val="it-IT"/>
    </w:rPr>
  </w:style>
  <w:style w:type="character" w:customStyle="1" w:styleId="WW8Num6z0">
    <w:name w:val="WW8Num6z0"/>
    <w:rPr>
      <w:rFonts w:ascii="Symbol" w:hAnsi="Symbol" w:cs="Symbol"/>
      <w:lang w:val="it-IT"/>
    </w:rPr>
  </w:style>
  <w:style w:type="character" w:customStyle="1" w:styleId="WW8Num7z0">
    <w:name w:val="WW8Num7z0"/>
    <w:rPr>
      <w:rFonts w:ascii="Symbol" w:hAnsi="Symbol" w:cs="Symbol"/>
      <w:lang w:val="it-IT"/>
    </w:rPr>
  </w:style>
  <w:style w:type="character" w:customStyle="1" w:styleId="WW8Num8z0">
    <w:name w:val="WW8Num8z0"/>
    <w:rPr>
      <w:rFonts w:ascii="Symbol" w:hAnsi="Symbol" w:cs="Symbol"/>
      <w:lang w:val="it-IT"/>
    </w:rPr>
  </w:style>
  <w:style w:type="character" w:customStyle="1" w:styleId="WW8Num9z0">
    <w:name w:val="WW8Num9z0"/>
    <w:rPr>
      <w:rFonts w:ascii="Symbol" w:hAnsi="Symbol" w:cs="Symbol"/>
      <w:lang w:val="it-IT"/>
    </w:rPr>
  </w:style>
  <w:style w:type="character" w:customStyle="1" w:styleId="WW8Num10z0">
    <w:name w:val="WW8Num10z0"/>
    <w:rPr>
      <w:rFonts w:ascii="Symbol" w:hAnsi="Symbol" w:cs="Symbol"/>
      <w:lang w:val="it-IT"/>
    </w:rPr>
  </w:style>
  <w:style w:type="character" w:customStyle="1" w:styleId="WW8Num11z0">
    <w:name w:val="WW8Num11z0"/>
    <w:rPr>
      <w:rFonts w:ascii="Symbol" w:hAnsi="Symbol" w:cs="Symbol"/>
      <w:lang w:val="it-IT"/>
    </w:rPr>
  </w:style>
  <w:style w:type="character" w:customStyle="1" w:styleId="WW8Num12z0">
    <w:name w:val="WW8Num12z0"/>
    <w:rPr>
      <w:rFonts w:ascii="Symbol" w:hAnsi="Symbol" w:cs="Symbol"/>
      <w:lang w:val="it-IT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  <w:lang w:val="it-IT"/>
    </w:rPr>
  </w:style>
  <w:style w:type="character" w:customStyle="1" w:styleId="WW8Num15z0">
    <w:name w:val="WW8Num15z0"/>
    <w:rPr>
      <w:rFonts w:ascii="Symbol" w:hAnsi="Symbol" w:cs="Symbol"/>
      <w:lang w:val="it-IT"/>
    </w:rPr>
  </w:style>
  <w:style w:type="character" w:customStyle="1" w:styleId="WW8Num16z0">
    <w:name w:val="WW8Num16z0"/>
    <w:rPr>
      <w:rFonts w:ascii="Symbol" w:hAnsi="Symbol" w:cs="Symbol"/>
      <w:lang w:val="it-IT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  <w:b/>
      <w:i w:val="0"/>
      <w:color w:val="auto"/>
      <w:lang w:val="it-IT"/>
    </w:rPr>
  </w:style>
  <w:style w:type="character" w:customStyle="1" w:styleId="WW8Num20z0">
    <w:name w:val="WW8Num20z0"/>
    <w:rPr>
      <w:rFonts w:ascii="Symbol" w:hAnsi="Symbol" w:cs="Symbol"/>
      <w:lang w:val="it-IT"/>
    </w:rPr>
  </w:style>
  <w:style w:type="character" w:customStyle="1" w:styleId="WW8Num21z0">
    <w:name w:val="WW8Num21z0"/>
    <w:rPr>
      <w:rFonts w:ascii="Symbol" w:hAnsi="Symbol" w:cs="Symbol"/>
      <w:lang w:val="it-IT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  <w:lang w:val="it-IT"/>
    </w:rPr>
  </w:style>
  <w:style w:type="character" w:customStyle="1" w:styleId="WW8Num24z0">
    <w:name w:val="WW8Num24z0"/>
    <w:rPr>
      <w:rFonts w:ascii="Symbol" w:hAnsi="Symbol" w:cs="Symbol"/>
      <w:lang w:val="it-IT"/>
    </w:rPr>
  </w:style>
  <w:style w:type="character" w:customStyle="1" w:styleId="WW8Num25z0">
    <w:name w:val="WW8Num25z0"/>
    <w:rPr>
      <w:rFonts w:ascii="Symbol" w:hAnsi="Symbol" w:cs="Symbol"/>
      <w:lang w:val="it-IT"/>
    </w:rPr>
  </w:style>
  <w:style w:type="character" w:customStyle="1" w:styleId="WW8Num26z0">
    <w:name w:val="WW8Num26z0"/>
    <w:rPr>
      <w:rFonts w:ascii="Symbol" w:hAnsi="Symbol" w:cs="Symbol"/>
      <w:lang w:val="it-IT"/>
    </w:rPr>
  </w:style>
  <w:style w:type="character" w:customStyle="1" w:styleId="WW8Num27z0">
    <w:name w:val="WW8Num27z0"/>
    <w:rPr>
      <w:rFonts w:ascii="Century Gothic" w:hAnsi="Century Gothic" w:cs="Century Gothic"/>
      <w:b/>
      <w:lang w:val="it-IT"/>
    </w:rPr>
  </w:style>
  <w:style w:type="character" w:customStyle="1" w:styleId="WW8Num28z0">
    <w:name w:val="WW8Num28z0"/>
    <w:rPr>
      <w:rFonts w:ascii="Symbol" w:hAnsi="Symbol" w:cs="Symbol"/>
      <w:lang w:val="it-IT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  <w:lang w:val="it-IT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2z0">
    <w:name w:val="WW8Num32z0"/>
    <w:rPr>
      <w:rFonts w:ascii="Symbol" w:hAnsi="Symbol" w:cs="Symbol"/>
      <w:lang w:val="it-IT"/>
    </w:rPr>
  </w:style>
  <w:style w:type="character" w:customStyle="1" w:styleId="WW8Num33z0">
    <w:name w:val="WW8Num33z0"/>
    <w:rPr>
      <w:rFonts w:ascii="Symbol" w:hAnsi="Symbol" w:cs="Symbol"/>
      <w:lang w:val="it-IT"/>
    </w:rPr>
  </w:style>
  <w:style w:type="character" w:customStyle="1" w:styleId="WW8Num34z0">
    <w:name w:val="WW8Num34z0"/>
    <w:rPr>
      <w:rFonts w:ascii="Century Gothic" w:eastAsia="Times New Roman" w:hAnsi="Century Gothic" w:cs="Times New Roman"/>
      <w:lang w:val="it-IT"/>
    </w:rPr>
  </w:style>
  <w:style w:type="character" w:customStyle="1" w:styleId="WW8Num35z0">
    <w:name w:val="WW8Num35z0"/>
    <w:rPr>
      <w:rFonts w:ascii="Symbol" w:hAnsi="Symbol" w:cs="Symbol"/>
      <w:lang w:val="it-IT"/>
    </w:rPr>
  </w:style>
  <w:style w:type="character" w:customStyle="1" w:styleId="WW8Num36z0">
    <w:name w:val="WW8Num36z0"/>
    <w:rPr>
      <w:rFonts w:ascii="Century Gothic" w:hAnsi="Century Gothic" w:cs="Century Gothic"/>
      <w:b/>
      <w:lang w:val="it-IT"/>
    </w:rPr>
  </w:style>
  <w:style w:type="character" w:customStyle="1" w:styleId="WW8Num37z0">
    <w:name w:val="WW8Num37z0"/>
    <w:rPr>
      <w:rFonts w:ascii="Symbol" w:hAnsi="Symbol" w:cs="Symbol"/>
      <w:lang w:val="it-IT"/>
    </w:rPr>
  </w:style>
  <w:style w:type="character" w:customStyle="1" w:styleId="WW8Num38z0">
    <w:name w:val="WW8Num38z0"/>
    <w:rPr>
      <w:rFonts w:ascii="Symbol" w:hAnsi="Symbol" w:cs="Symbol"/>
      <w:lang w:val="it-IT"/>
    </w:rPr>
  </w:style>
  <w:style w:type="character" w:customStyle="1" w:styleId="WW8Num39z0">
    <w:name w:val="WW8Num39z0"/>
    <w:rPr>
      <w:rFonts w:ascii="Symbol" w:hAnsi="Symbol" w:cs="Symbol"/>
      <w:lang w:val="it-IT"/>
    </w:rPr>
  </w:style>
  <w:style w:type="character" w:customStyle="1" w:styleId="WW8Num40z0">
    <w:name w:val="WW8Num40z0"/>
    <w:rPr>
      <w:rFonts w:ascii="Symbol" w:hAnsi="Symbol" w:cs="Symbol"/>
      <w:lang w:val="it-IT"/>
    </w:rPr>
  </w:style>
  <w:style w:type="character" w:customStyle="1" w:styleId="WW8Num41z0">
    <w:name w:val="WW8Num41z0"/>
    <w:rPr>
      <w:rFonts w:ascii="Symbol" w:hAnsi="Symbol" w:cs="Symbol"/>
      <w:lang w:val="it-IT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3z0">
    <w:name w:val="WW8Num43z0"/>
    <w:rPr>
      <w:rFonts w:ascii="Symbol" w:hAnsi="Symbol" w:cs="Symbol"/>
      <w:lang w:val="it-IT"/>
    </w:rPr>
  </w:style>
  <w:style w:type="character" w:customStyle="1" w:styleId="WW8Num44z0">
    <w:name w:val="WW8Num44z0"/>
    <w:rPr>
      <w:rFonts w:ascii="Symbol" w:hAnsi="Symbol" w:cs="Symbol"/>
      <w:lang w:val="it-IT"/>
    </w:rPr>
  </w:style>
  <w:style w:type="character" w:customStyle="1" w:styleId="WW8Num45z0">
    <w:name w:val="WW8Num45z0"/>
    <w:rPr>
      <w:rFonts w:ascii="Century Gothic" w:hAnsi="Century Gothic" w:cs="Century Gothic"/>
      <w:b/>
      <w:lang w:val="it-IT"/>
    </w:rPr>
  </w:style>
  <w:style w:type="character" w:customStyle="1" w:styleId="WW8Num46z0">
    <w:name w:val="WW8Num46z0"/>
    <w:rPr>
      <w:rFonts w:ascii="Symbol" w:hAnsi="Symbol" w:cs="Symbol"/>
      <w:sz w:val="20"/>
    </w:rPr>
  </w:style>
  <w:style w:type="character" w:customStyle="1" w:styleId="WW8Num46z1">
    <w:name w:val="WW8Num46z1"/>
    <w:rPr>
      <w:rFonts w:ascii="Wingdings 2" w:hAnsi="Wingdings 2" w:cs="Courier New"/>
    </w:rPr>
  </w:style>
  <w:style w:type="character" w:customStyle="1" w:styleId="WW8Num46z2">
    <w:name w:val="WW8Num46z2"/>
    <w:rPr>
      <w:rFonts w:ascii="StarSymbol, 'Arial Unicode MS'" w:hAnsi="StarSymbol, 'Arial Unicode MS'" w:cs="StarSymbol, 'Arial Unicode MS'"/>
    </w:rPr>
  </w:style>
  <w:style w:type="character" w:customStyle="1" w:styleId="WW8Num46z3">
    <w:name w:val="WW8Num46z3"/>
    <w:rPr>
      <w:rFonts w:ascii="Wingdings" w:hAnsi="Wingdings" w:cs="Wingdings"/>
    </w:rPr>
  </w:style>
  <w:style w:type="character" w:customStyle="1" w:styleId="WW8Num47z0">
    <w:name w:val="WW8Num47z0"/>
    <w:rPr>
      <w:rFonts w:ascii="Symbol" w:hAnsi="Symbol" w:cs="Symbol"/>
      <w:lang w:val="it-IT"/>
    </w:rPr>
  </w:style>
  <w:style w:type="character" w:customStyle="1" w:styleId="WW8Num47z1">
    <w:name w:val="WW8Num47z1"/>
    <w:rPr>
      <w:rFonts w:ascii="Wingdings 2" w:hAnsi="Wingdings 2" w:cs="Courier New"/>
    </w:rPr>
  </w:style>
  <w:style w:type="character" w:customStyle="1" w:styleId="WW8Num47z2">
    <w:name w:val="WW8Num47z2"/>
    <w:rPr>
      <w:rFonts w:ascii="StarSymbol, 'Arial Unicode MS'" w:hAnsi="StarSymbol, 'Arial Unicode MS'" w:cs="StarSymbol, 'Arial Unicode MS'"/>
    </w:rPr>
  </w:style>
  <w:style w:type="character" w:customStyle="1" w:styleId="WW8Num47z3">
    <w:name w:val="WW8Num47z3"/>
    <w:rPr>
      <w:rFonts w:ascii="Wingdings" w:hAnsi="Wingdings" w:cs="Wingdings"/>
    </w:rPr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48z1">
    <w:name w:val="WW8Num48z1"/>
    <w:rPr>
      <w:rFonts w:ascii="Wingdings 2" w:hAnsi="Wingdings 2" w:cs="Courier New"/>
    </w:rPr>
  </w:style>
  <w:style w:type="character" w:customStyle="1" w:styleId="WW8Num48z2">
    <w:name w:val="WW8Num48z2"/>
    <w:rPr>
      <w:rFonts w:ascii="StarSymbol, 'Arial Unicode MS'" w:hAnsi="StarSymbol, 'Arial Unicode MS'" w:cs="StarSymbol, 'Arial Unicode MS'"/>
    </w:rPr>
  </w:style>
  <w:style w:type="character" w:customStyle="1" w:styleId="WW8Num48z3">
    <w:name w:val="WW8Num48z3"/>
    <w:rPr>
      <w:rFonts w:ascii="Wingdings" w:hAnsi="Wingdings" w:cs="Wingdings"/>
    </w:rPr>
  </w:style>
  <w:style w:type="character" w:customStyle="1" w:styleId="WW8Num49z0">
    <w:name w:val="WW8Num49z0"/>
    <w:rPr>
      <w:rFonts w:ascii="Symbol" w:hAnsi="Symbol" w:cs="Symbol"/>
      <w:lang w:val="it-IT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Symbol" w:hAnsi="Symbol" w:cs="Symbol"/>
      <w:lang w:val="it-I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Times New Roman" w:hAnsi="Times New Roman" w:cs="Times New Roman"/>
      <w:lang w:val="it-IT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Symbol" w:hAnsi="Symbol" w:cs="Symbol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Symbol" w:hAnsi="Symbol" w:cs="Symbol"/>
      <w:lang w:val="it-IT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ascii="Century Gothic" w:hAnsi="Century Gothic" w:cs="Century Gothic"/>
      <w:b/>
      <w:lang w:val="it-IT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b/>
      <w:sz w:val="20"/>
      <w:lang w:val="it-IT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5z2">
    <w:name w:val="WW8Num55z2"/>
    <w:rPr>
      <w:rFonts w:ascii="Wingdings" w:hAnsi="Wingdings" w:cs="Wingdings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ascii="Century Gothic" w:hAnsi="Century Gothic" w:cs="Century Gothic"/>
      <w:b/>
      <w:lang w:val="it-IT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Symbol" w:hAnsi="Symbol" w:cs="Symbol"/>
      <w:sz w:val="20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8z0">
    <w:name w:val="WW8Num58z0"/>
    <w:rPr>
      <w:rFonts w:ascii="Symbol" w:hAnsi="Symbol" w:cs="Symbol"/>
      <w:sz w:val="20"/>
      <w:lang w:val="it-IT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9z0">
    <w:name w:val="WW8Num59z0"/>
    <w:rPr>
      <w:rFonts w:ascii="Symbol" w:hAnsi="Symbol" w:cs="Symbol"/>
    </w:rPr>
  </w:style>
  <w:style w:type="character" w:customStyle="1" w:styleId="WW8Num59z1">
    <w:name w:val="WW8Num59z1"/>
    <w:rPr>
      <w:rFonts w:ascii="Courier New" w:hAnsi="Courier New" w:cs="Courier New"/>
    </w:rPr>
  </w:style>
  <w:style w:type="character" w:customStyle="1" w:styleId="WW8Num59z2">
    <w:name w:val="WW8Num59z2"/>
    <w:rPr>
      <w:rFonts w:ascii="Wingdings" w:hAnsi="Wingdings" w:cs="Wingdings"/>
    </w:rPr>
  </w:style>
  <w:style w:type="character" w:customStyle="1" w:styleId="WW8Num59z3">
    <w:name w:val="WW8Num59z3"/>
    <w:rPr>
      <w:rFonts w:ascii="Symbol" w:hAnsi="Symbol" w:cs="Symbol"/>
    </w:rPr>
  </w:style>
  <w:style w:type="character" w:customStyle="1" w:styleId="WW8Num60z0">
    <w:name w:val="WW8Num60z0"/>
    <w:rPr>
      <w:rFonts w:ascii="Symbol" w:hAnsi="Symbol" w:cs="Symbol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1z0">
    <w:name w:val="WW8Num61z0"/>
    <w:rPr>
      <w:rFonts w:ascii="Symbol" w:hAnsi="Symbol" w:cs="Symbol"/>
      <w:lang w:val="it-IT"/>
    </w:rPr>
  </w:style>
  <w:style w:type="character" w:customStyle="1" w:styleId="WW8Num61z1">
    <w:name w:val="WW8Num61z1"/>
    <w:rPr>
      <w:rFonts w:ascii="Courier New" w:hAnsi="Courier New" w:cs="Courier New"/>
    </w:rPr>
  </w:style>
  <w:style w:type="character" w:customStyle="1" w:styleId="WW8Num61z2">
    <w:name w:val="WW8Num61z2"/>
    <w:rPr>
      <w:rFonts w:ascii="Wingdings" w:hAnsi="Wingdings" w:cs="Wingdings"/>
    </w:rPr>
  </w:style>
  <w:style w:type="character" w:customStyle="1" w:styleId="WW8Num62z0">
    <w:name w:val="WW8Num62z0"/>
    <w:rPr>
      <w:rFonts w:ascii="Symbol" w:hAnsi="Symbol" w:cs="Symbol"/>
    </w:rPr>
  </w:style>
  <w:style w:type="character" w:customStyle="1" w:styleId="WW8Num62z2">
    <w:name w:val="WW8Num62z2"/>
    <w:rPr>
      <w:rFonts w:ascii="Wingdings" w:hAnsi="Wingdings" w:cs="Wingdings"/>
    </w:rPr>
  </w:style>
  <w:style w:type="character" w:customStyle="1" w:styleId="WW8Num62z4">
    <w:name w:val="WW8Num62z4"/>
    <w:rPr>
      <w:rFonts w:ascii="Courier New" w:hAnsi="Courier New" w:cs="Courier New"/>
    </w:rPr>
  </w:style>
  <w:style w:type="character" w:customStyle="1" w:styleId="WW8Num63z0">
    <w:name w:val="WW8Num63z0"/>
    <w:rPr>
      <w:rFonts w:ascii="Symbol" w:hAnsi="Symbol" w:cs="Symbol"/>
      <w:sz w:val="18"/>
      <w:szCs w:val="18"/>
      <w:lang w:val="it-IT"/>
    </w:rPr>
  </w:style>
  <w:style w:type="character" w:customStyle="1" w:styleId="WW8Num63z1">
    <w:name w:val="WW8Num63z1"/>
    <w:rPr>
      <w:rFonts w:ascii="Courier New" w:hAnsi="Courier New" w:cs="Courier New"/>
    </w:rPr>
  </w:style>
  <w:style w:type="character" w:customStyle="1" w:styleId="WW8Num63z2">
    <w:name w:val="WW8Num63z2"/>
    <w:rPr>
      <w:rFonts w:ascii="Wingdings" w:hAnsi="Wingdings" w:cs="Wingdings"/>
    </w:rPr>
  </w:style>
  <w:style w:type="character" w:customStyle="1" w:styleId="WW8Num64z0">
    <w:name w:val="WW8Num64z0"/>
    <w:rPr>
      <w:rFonts w:ascii="Symbol" w:hAnsi="Symbol" w:cs="Symbol"/>
    </w:rPr>
  </w:style>
  <w:style w:type="character" w:customStyle="1" w:styleId="WW8Num64z1">
    <w:name w:val="WW8Num64z1"/>
    <w:rPr>
      <w:rFonts w:ascii="Courier New" w:hAnsi="Courier New" w:cs="Courier New"/>
    </w:rPr>
  </w:style>
  <w:style w:type="character" w:customStyle="1" w:styleId="WW8Num64z2">
    <w:name w:val="WW8Num64z2"/>
    <w:rPr>
      <w:rFonts w:ascii="Wingdings" w:hAnsi="Wingdings" w:cs="Wingdings"/>
    </w:rPr>
  </w:style>
  <w:style w:type="character" w:customStyle="1" w:styleId="WW8Num64z3">
    <w:name w:val="WW8Num64z3"/>
    <w:rPr>
      <w:rFonts w:ascii="Symbol" w:hAnsi="Symbol" w:cs="Symbol"/>
    </w:rPr>
  </w:style>
  <w:style w:type="character" w:customStyle="1" w:styleId="WW8Num65z0">
    <w:name w:val="WW8Num65z0"/>
    <w:rPr>
      <w:rFonts w:ascii="Symbol" w:hAnsi="Symbol" w:cs="Symbol"/>
      <w:lang w:val="it-IT"/>
    </w:rPr>
  </w:style>
  <w:style w:type="character" w:customStyle="1" w:styleId="WW8Num65z1">
    <w:name w:val="WW8Num65z1"/>
    <w:rPr>
      <w:rFonts w:ascii="Courier New" w:hAnsi="Courier New" w:cs="Courier New"/>
    </w:rPr>
  </w:style>
  <w:style w:type="character" w:customStyle="1" w:styleId="WW8Num65z2">
    <w:name w:val="WW8Num65z2"/>
    <w:rPr>
      <w:rFonts w:ascii="Wingdings" w:hAnsi="Wingdings" w:cs="Wingdings"/>
    </w:rPr>
  </w:style>
  <w:style w:type="character" w:customStyle="1" w:styleId="WW8Num65z3">
    <w:name w:val="WW8Num65z3"/>
    <w:rPr>
      <w:rFonts w:ascii="Symbol" w:hAnsi="Symbol" w:cs="Symbol"/>
    </w:rPr>
  </w:style>
  <w:style w:type="character" w:customStyle="1" w:styleId="WW8Num66z0">
    <w:name w:val="WW8Num66z0"/>
    <w:rPr>
      <w:rFonts w:ascii="Symbol" w:hAnsi="Symbol" w:cs="Symbol"/>
    </w:rPr>
  </w:style>
  <w:style w:type="character" w:customStyle="1" w:styleId="WW8Num66z1">
    <w:name w:val="WW8Num66z1"/>
    <w:rPr>
      <w:rFonts w:ascii="Courier New" w:hAnsi="Courier New" w:cs="Courier New"/>
    </w:rPr>
  </w:style>
  <w:style w:type="character" w:customStyle="1" w:styleId="WW8Num66z2">
    <w:name w:val="WW8Num66z2"/>
    <w:rPr>
      <w:rFonts w:ascii="Wingdings" w:hAnsi="Wingdings" w:cs="Wingdings"/>
    </w:rPr>
  </w:style>
  <w:style w:type="character" w:customStyle="1" w:styleId="WW8Num67z0">
    <w:name w:val="WW8Num67z0"/>
    <w:rPr>
      <w:rFonts w:ascii="Symbol" w:hAnsi="Symbol" w:cs="Symbol"/>
    </w:rPr>
  </w:style>
  <w:style w:type="character" w:customStyle="1" w:styleId="WW8Num67z1">
    <w:name w:val="WW8Num67z1"/>
    <w:rPr>
      <w:rFonts w:ascii="Courier New" w:hAnsi="Courier New" w:cs="Courier New"/>
    </w:rPr>
  </w:style>
  <w:style w:type="character" w:customStyle="1" w:styleId="WW8Num67z2">
    <w:name w:val="WW8Num67z2"/>
    <w:rPr>
      <w:rFonts w:ascii="Wingdings" w:hAnsi="Wingdings" w:cs="Wingdings"/>
    </w:rPr>
  </w:style>
  <w:style w:type="character" w:customStyle="1" w:styleId="WW8Num68z0">
    <w:name w:val="WW8Num68z0"/>
    <w:rPr>
      <w:rFonts w:ascii="Times New Roman" w:hAnsi="Times New Roman" w:cs="Times New Roman"/>
      <w:sz w:val="26"/>
      <w:szCs w:val="26"/>
      <w:lang w:val="it-IT"/>
    </w:rPr>
  </w:style>
  <w:style w:type="character" w:customStyle="1" w:styleId="WW8Num68z1">
    <w:name w:val="WW8Num68z1"/>
    <w:rPr>
      <w:rFonts w:ascii="Courier New" w:hAnsi="Courier New" w:cs="Courier New"/>
    </w:rPr>
  </w:style>
  <w:style w:type="character" w:customStyle="1" w:styleId="WW8Num68z2">
    <w:name w:val="WW8Num68z2"/>
    <w:rPr>
      <w:rFonts w:ascii="Wingdings" w:hAnsi="Wingdings" w:cs="Wingdings"/>
    </w:rPr>
  </w:style>
  <w:style w:type="character" w:customStyle="1" w:styleId="WW8Num69z0">
    <w:name w:val="WW8Num69z0"/>
    <w:rPr>
      <w:rFonts w:ascii="Symbol" w:hAnsi="Symbol" w:cs="Symbol"/>
      <w:lang w:val="it-IT"/>
    </w:rPr>
  </w:style>
  <w:style w:type="character" w:customStyle="1" w:styleId="WW8Num69z1">
    <w:name w:val="WW8Num69z1"/>
    <w:rPr>
      <w:rFonts w:ascii="Courier New" w:hAnsi="Courier New" w:cs="Courier New"/>
    </w:rPr>
  </w:style>
  <w:style w:type="character" w:customStyle="1" w:styleId="WW8Num69z2">
    <w:name w:val="WW8Num69z2"/>
    <w:rPr>
      <w:rFonts w:ascii="Wingdings" w:hAnsi="Wingdings" w:cs="Wingdings"/>
    </w:rPr>
  </w:style>
  <w:style w:type="character" w:customStyle="1" w:styleId="WW8Num70z0">
    <w:name w:val="WW8Num70z0"/>
    <w:rPr>
      <w:rFonts w:ascii="Symbol" w:hAnsi="Symbol" w:cs="Symbol"/>
      <w:b/>
      <w:bCs/>
      <w:sz w:val="6"/>
      <w:szCs w:val="6"/>
      <w:lang w:val="it-IT"/>
    </w:rPr>
  </w:style>
  <w:style w:type="character" w:customStyle="1" w:styleId="WW8Num70z1">
    <w:name w:val="WW8Num70z1"/>
    <w:rPr>
      <w:rFonts w:ascii="Courier New" w:hAnsi="Courier New" w:cs="Courier New"/>
    </w:rPr>
  </w:style>
  <w:style w:type="character" w:customStyle="1" w:styleId="WW8Num70z2">
    <w:name w:val="WW8Num70z2"/>
    <w:rPr>
      <w:rFonts w:ascii="Wingdings" w:hAnsi="Wingdings" w:cs="Wingdings"/>
    </w:rPr>
  </w:style>
  <w:style w:type="character" w:customStyle="1" w:styleId="WW8Num71z0">
    <w:name w:val="WW8Num71z0"/>
    <w:rPr>
      <w:rFonts w:ascii="Symbol" w:hAnsi="Symbol" w:cs="Symbol"/>
      <w:lang w:val="it-IT"/>
    </w:rPr>
  </w:style>
  <w:style w:type="character" w:customStyle="1" w:styleId="WW8Num71z1">
    <w:name w:val="WW8Num71z1"/>
    <w:rPr>
      <w:rFonts w:ascii="Courier New" w:hAnsi="Courier New" w:cs="Courier New"/>
    </w:rPr>
  </w:style>
  <w:style w:type="character" w:customStyle="1" w:styleId="WW8Num71z2">
    <w:name w:val="WW8Num71z2"/>
    <w:rPr>
      <w:rFonts w:ascii="Wingdings" w:hAnsi="Wingdings" w:cs="Wingdings"/>
    </w:rPr>
  </w:style>
  <w:style w:type="character" w:customStyle="1" w:styleId="WW8Num71z3">
    <w:name w:val="WW8Num71z3"/>
    <w:rPr>
      <w:rFonts w:ascii="Symbol" w:hAnsi="Symbol" w:cs="Symbol"/>
    </w:rPr>
  </w:style>
  <w:style w:type="character" w:customStyle="1" w:styleId="WW8Num72z0">
    <w:name w:val="WW8Num72z0"/>
    <w:rPr>
      <w:rFonts w:ascii="Symbol" w:hAnsi="Symbol" w:cs="Symbol"/>
    </w:rPr>
  </w:style>
  <w:style w:type="character" w:customStyle="1" w:styleId="WW8Num72z1">
    <w:name w:val="WW8Num72z1"/>
    <w:rPr>
      <w:rFonts w:ascii="Courier New" w:hAnsi="Courier New" w:cs="Courier New"/>
    </w:rPr>
  </w:style>
  <w:style w:type="character" w:customStyle="1" w:styleId="WW8Num72z2">
    <w:name w:val="WW8Num72z2"/>
    <w:rPr>
      <w:rFonts w:ascii="Wingdings" w:hAnsi="Wingdings" w:cs="Wingdings"/>
    </w:rPr>
  </w:style>
  <w:style w:type="character" w:customStyle="1" w:styleId="WW8Num73z0">
    <w:name w:val="WW8Num73z0"/>
    <w:rPr>
      <w:rFonts w:ascii="Symbol" w:hAnsi="Symbol" w:cs="Symbol"/>
    </w:rPr>
  </w:style>
  <w:style w:type="character" w:customStyle="1" w:styleId="WW8Num73z1">
    <w:name w:val="WW8Num73z1"/>
    <w:rPr>
      <w:rFonts w:ascii="Courier New" w:hAnsi="Courier New" w:cs="Courier New"/>
    </w:rPr>
  </w:style>
  <w:style w:type="character" w:customStyle="1" w:styleId="WW8Num73z2">
    <w:name w:val="WW8Num73z2"/>
    <w:rPr>
      <w:rFonts w:ascii="Wingdings" w:hAnsi="Wingdings" w:cs="Wingdings"/>
    </w:rPr>
  </w:style>
  <w:style w:type="character" w:customStyle="1" w:styleId="WW8Num74z0">
    <w:name w:val="WW8Num74z0"/>
    <w:rPr>
      <w:rFonts w:ascii="Symbol" w:hAnsi="Symbol" w:cs="Symbol"/>
      <w:lang w:val="it-IT"/>
    </w:rPr>
  </w:style>
  <w:style w:type="character" w:customStyle="1" w:styleId="WW8Num74z1">
    <w:name w:val="WW8Num74z1"/>
    <w:rPr>
      <w:rFonts w:ascii="Courier New" w:hAnsi="Courier New" w:cs="Courier New"/>
    </w:rPr>
  </w:style>
  <w:style w:type="character" w:customStyle="1" w:styleId="WW8Num74z2">
    <w:name w:val="WW8Num74z2"/>
    <w:rPr>
      <w:rFonts w:ascii="Wingdings" w:hAnsi="Wingdings" w:cs="Wingdings"/>
    </w:rPr>
  </w:style>
  <w:style w:type="character" w:customStyle="1" w:styleId="WW8Num75z0">
    <w:name w:val="WW8Num75z0"/>
    <w:rPr>
      <w:rFonts w:ascii="Symbol" w:hAnsi="Symbol" w:cs="Symbol"/>
      <w:lang w:val="it-IT"/>
    </w:rPr>
  </w:style>
  <w:style w:type="character" w:customStyle="1" w:styleId="WW8Num75z1">
    <w:name w:val="WW8Num75z1"/>
    <w:rPr>
      <w:rFonts w:ascii="Courier New" w:hAnsi="Courier New" w:cs="Courier New"/>
    </w:rPr>
  </w:style>
  <w:style w:type="character" w:customStyle="1" w:styleId="WW8Num75z2">
    <w:name w:val="WW8Num75z2"/>
    <w:rPr>
      <w:rFonts w:ascii="Wingdings" w:hAnsi="Wingdings" w:cs="Wingdings"/>
    </w:rPr>
  </w:style>
  <w:style w:type="character" w:customStyle="1" w:styleId="WW8Num76z0">
    <w:name w:val="WW8Num76z0"/>
    <w:rPr>
      <w:rFonts w:ascii="Symbol" w:hAnsi="Symbol" w:cs="Symbol"/>
    </w:rPr>
  </w:style>
  <w:style w:type="character" w:customStyle="1" w:styleId="WW8Num77z0">
    <w:name w:val="WW8Num77z0"/>
    <w:rPr>
      <w:rFonts w:ascii="Symbol" w:hAnsi="Symbol" w:cs="Symbol"/>
    </w:rPr>
  </w:style>
  <w:style w:type="character" w:customStyle="1" w:styleId="WW8Num77z1">
    <w:name w:val="WW8Num77z1"/>
    <w:rPr>
      <w:rFonts w:ascii="Wingdings 2" w:hAnsi="Wingdings 2" w:cs="Courier New"/>
    </w:rPr>
  </w:style>
  <w:style w:type="character" w:customStyle="1" w:styleId="WW8Num77z2">
    <w:name w:val="WW8Num77z2"/>
    <w:rPr>
      <w:rFonts w:ascii="StarSymbol, 'Arial Unicode MS'" w:hAnsi="StarSymbol, 'Arial Unicode MS'" w:cs="StarSymbol, 'Arial Unicode MS'"/>
    </w:rPr>
  </w:style>
  <w:style w:type="character" w:customStyle="1" w:styleId="WW8Num77z3">
    <w:name w:val="WW8Num77z3"/>
    <w:rPr>
      <w:rFonts w:ascii="Wingdings" w:hAnsi="Wingdings" w:cs="Wingdings"/>
    </w:rPr>
  </w:style>
  <w:style w:type="character" w:customStyle="1" w:styleId="WW8Num78z0">
    <w:name w:val="WW8Num78z0"/>
    <w:rPr>
      <w:rFonts w:ascii="Symbol" w:hAnsi="Symbol" w:cs="Symbol"/>
    </w:rPr>
  </w:style>
  <w:style w:type="character" w:customStyle="1" w:styleId="WW8Num78z1">
    <w:name w:val="WW8Num78z1"/>
    <w:rPr>
      <w:rFonts w:ascii="Courier New" w:hAnsi="Courier New" w:cs="Courier New"/>
    </w:rPr>
  </w:style>
  <w:style w:type="character" w:customStyle="1" w:styleId="WW8Num78z2">
    <w:name w:val="WW8Num78z2"/>
    <w:rPr>
      <w:rFonts w:ascii="Wingdings" w:hAnsi="Wingdings" w:cs="Wingdings"/>
    </w:rPr>
  </w:style>
  <w:style w:type="character" w:customStyle="1" w:styleId="WW8Num78z3">
    <w:name w:val="WW8Num78z3"/>
    <w:rPr>
      <w:rFonts w:ascii="Wingdings" w:hAnsi="Wingdings" w:cs="Wingdings"/>
    </w:rPr>
  </w:style>
  <w:style w:type="character" w:customStyle="1" w:styleId="WW8Num79z0">
    <w:name w:val="WW8Num79z0"/>
    <w:rPr>
      <w:rFonts w:ascii="Symbol" w:hAnsi="Symbol" w:cs="Symbol"/>
    </w:rPr>
  </w:style>
  <w:style w:type="character" w:customStyle="1" w:styleId="WW8Num79z1">
    <w:name w:val="WW8Num79z1"/>
    <w:rPr>
      <w:rFonts w:ascii="Wingdings 2" w:hAnsi="Wingdings 2" w:cs="Courier New"/>
    </w:rPr>
  </w:style>
  <w:style w:type="character" w:customStyle="1" w:styleId="WW8Num79z2">
    <w:name w:val="WW8Num79z2"/>
    <w:rPr>
      <w:rFonts w:ascii="StarSymbol, 'Arial Unicode MS'" w:hAnsi="StarSymbol, 'Arial Unicode MS'" w:cs="StarSymbol, 'Arial Unicode MS'"/>
    </w:rPr>
  </w:style>
  <w:style w:type="character" w:customStyle="1" w:styleId="WW8Num79z3">
    <w:name w:val="WW8Num79z3"/>
    <w:rPr>
      <w:rFonts w:ascii="Wingdings" w:hAnsi="Wingdings" w:cs="Wingdings"/>
    </w:rPr>
  </w:style>
  <w:style w:type="character" w:customStyle="1" w:styleId="WW8Num80z0">
    <w:name w:val="WW8Num80z0"/>
    <w:rPr>
      <w:rFonts w:ascii="Symbol" w:hAnsi="Symbol" w:cs="Symbol"/>
    </w:rPr>
  </w:style>
  <w:style w:type="character" w:customStyle="1" w:styleId="WW8Num81z0">
    <w:name w:val="WW8Num81z0"/>
    <w:rPr>
      <w:rFonts w:ascii="Symbol" w:hAnsi="Symbol" w:cs="Symbol"/>
    </w:rPr>
  </w:style>
  <w:style w:type="character" w:customStyle="1" w:styleId="WW8Num81z1">
    <w:name w:val="WW8Num81z1"/>
    <w:rPr>
      <w:rFonts w:ascii="Wingdings 2" w:hAnsi="Wingdings 2" w:cs="Courier New"/>
    </w:rPr>
  </w:style>
  <w:style w:type="character" w:customStyle="1" w:styleId="WW8Num81z2">
    <w:name w:val="WW8Num81z2"/>
    <w:rPr>
      <w:rFonts w:ascii="StarSymbol, 'Arial Unicode MS'" w:hAnsi="StarSymbol, 'Arial Unicode MS'" w:cs="StarSymbol, 'Arial Unicode MS'"/>
    </w:rPr>
  </w:style>
  <w:style w:type="character" w:customStyle="1" w:styleId="WW8Num81z3">
    <w:name w:val="WW8Num81z3"/>
    <w:rPr>
      <w:rFonts w:ascii="Wingdings" w:hAnsi="Wingdings" w:cs="Wingdings"/>
    </w:rPr>
  </w:style>
  <w:style w:type="character" w:customStyle="1" w:styleId="WW8Num82z0">
    <w:name w:val="WW8Num82z0"/>
    <w:rPr>
      <w:rFonts w:ascii="Symbol" w:hAnsi="Symbol" w:cs="Symbol"/>
    </w:rPr>
  </w:style>
  <w:style w:type="character" w:customStyle="1" w:styleId="WW8Num82z1">
    <w:name w:val="WW8Num82z1"/>
    <w:rPr>
      <w:rFonts w:ascii="Wingdings 2" w:hAnsi="Wingdings 2" w:cs="StarSymbol, 'Arial Unicode MS'"/>
      <w:sz w:val="18"/>
      <w:szCs w:val="18"/>
    </w:rPr>
  </w:style>
  <w:style w:type="character" w:customStyle="1" w:styleId="WW8Num82z2">
    <w:name w:val="WW8Num82z2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82z3">
    <w:name w:val="WW8Num82z3"/>
    <w:rPr>
      <w:rFonts w:ascii="Wingdings" w:hAnsi="Wingdings" w:cs="Wingdings"/>
    </w:rPr>
  </w:style>
  <w:style w:type="character" w:customStyle="1" w:styleId="WW8Num83z0">
    <w:name w:val="WW8Num83z0"/>
    <w:rPr>
      <w:rFonts w:ascii="Symbol" w:hAnsi="Symbol" w:cs="Symbol"/>
    </w:rPr>
  </w:style>
  <w:style w:type="character" w:customStyle="1" w:styleId="WW8Num84z0">
    <w:name w:val="WW8Num84z0"/>
    <w:rPr>
      <w:b/>
    </w:rPr>
  </w:style>
  <w:style w:type="character" w:customStyle="1" w:styleId="WW8Num85z0">
    <w:name w:val="WW8Num85z0"/>
    <w:rPr>
      <w:rFonts w:ascii="Symbol" w:hAnsi="Symbol" w:cs="Symbol"/>
    </w:rPr>
  </w:style>
  <w:style w:type="character" w:customStyle="1" w:styleId="WW8Num86z0">
    <w:name w:val="WW8Num86z0"/>
    <w:rPr>
      <w:rFonts w:ascii="Symbol" w:hAnsi="Symbol" w:cs="Symbol"/>
    </w:rPr>
  </w:style>
  <w:style w:type="character" w:customStyle="1" w:styleId="WW8Num86z1">
    <w:name w:val="WW8Num86z1"/>
    <w:rPr>
      <w:rFonts w:ascii="Wingdings 2" w:hAnsi="Wingdings 2" w:cs="Courier New"/>
    </w:rPr>
  </w:style>
  <w:style w:type="character" w:customStyle="1" w:styleId="WW8Num86z2">
    <w:name w:val="WW8Num86z2"/>
    <w:rPr>
      <w:rFonts w:ascii="StarSymbol, 'Arial Unicode MS'" w:hAnsi="StarSymbol, 'Arial Unicode MS'" w:cs="StarSymbol, 'Arial Unicode MS'"/>
    </w:rPr>
  </w:style>
  <w:style w:type="character" w:customStyle="1" w:styleId="WW8Num86z3">
    <w:name w:val="WW8Num86z3"/>
    <w:rPr>
      <w:rFonts w:ascii="Wingdings" w:hAnsi="Wingdings" w:cs="Wingdings"/>
    </w:rPr>
  </w:style>
  <w:style w:type="character" w:customStyle="1" w:styleId="WW8Num87z0">
    <w:name w:val="WW8Num87z0"/>
    <w:rPr>
      <w:rFonts w:ascii="Symbol" w:hAnsi="Symbol" w:cs="Symbol"/>
    </w:rPr>
  </w:style>
  <w:style w:type="character" w:customStyle="1" w:styleId="WW8Num87z1">
    <w:name w:val="WW8Num87z1"/>
    <w:rPr>
      <w:rFonts w:ascii="Wingdings 2" w:hAnsi="Wingdings 2" w:cs="Courier New"/>
    </w:rPr>
  </w:style>
  <w:style w:type="character" w:customStyle="1" w:styleId="WW8Num87z2">
    <w:name w:val="WW8Num87z2"/>
    <w:rPr>
      <w:rFonts w:ascii="StarSymbol, 'Arial Unicode MS'" w:hAnsi="StarSymbol, 'Arial Unicode MS'" w:cs="StarSymbol, 'Arial Unicode MS'"/>
    </w:rPr>
  </w:style>
  <w:style w:type="character" w:customStyle="1" w:styleId="WW8Num87z3">
    <w:name w:val="WW8Num87z3"/>
    <w:rPr>
      <w:rFonts w:ascii="Wingdings" w:hAnsi="Wingdings" w:cs="Wingdings"/>
    </w:rPr>
  </w:style>
  <w:style w:type="character" w:customStyle="1" w:styleId="WW8Num88z0">
    <w:name w:val="WW8Num88z0"/>
    <w:rPr>
      <w:rFonts w:ascii="Symbol" w:hAnsi="Symbol" w:cs="Symbol"/>
    </w:rPr>
  </w:style>
  <w:style w:type="character" w:customStyle="1" w:styleId="WW8Num89z0">
    <w:name w:val="WW8Num89z0"/>
    <w:rPr>
      <w:b/>
    </w:rPr>
  </w:style>
  <w:style w:type="character" w:customStyle="1" w:styleId="WW8Num90z0">
    <w:name w:val="WW8Num90z0"/>
    <w:rPr>
      <w:rFonts w:ascii="Symbol" w:hAnsi="Symbol" w:cs="Symbol"/>
    </w:rPr>
  </w:style>
  <w:style w:type="character" w:customStyle="1" w:styleId="WW8Num91z0">
    <w:name w:val="WW8Num91z0"/>
    <w:rPr>
      <w:rFonts w:ascii="Symbol" w:hAnsi="Symbol" w:cs="Symbol"/>
    </w:rPr>
  </w:style>
  <w:style w:type="character" w:customStyle="1" w:styleId="WW8Num92z0">
    <w:name w:val="WW8Num92z0"/>
    <w:rPr>
      <w:rFonts w:ascii="Symbol" w:hAnsi="Symbol" w:cs="Symbol"/>
    </w:rPr>
  </w:style>
  <w:style w:type="character" w:customStyle="1" w:styleId="WW8Num93z0">
    <w:name w:val="WW8Num93z0"/>
    <w:rPr>
      <w:rFonts w:ascii="Symbol" w:hAnsi="Symbol" w:cs="Symbol"/>
    </w:rPr>
  </w:style>
  <w:style w:type="character" w:customStyle="1" w:styleId="WW8Num94z0">
    <w:name w:val="WW8Num94z0"/>
    <w:rPr>
      <w:rFonts w:ascii="Symbol" w:hAnsi="Symbol" w:cs="Symbol"/>
    </w:rPr>
  </w:style>
  <w:style w:type="character" w:customStyle="1" w:styleId="WW8Num95z0">
    <w:name w:val="WW8Num95z0"/>
    <w:rPr>
      <w:rFonts w:ascii="Symbol" w:hAnsi="Symbol" w:cs="Symbol"/>
    </w:rPr>
  </w:style>
  <w:style w:type="character" w:customStyle="1" w:styleId="WW8Num96z0">
    <w:name w:val="WW8Num96z0"/>
    <w:rPr>
      <w:rFonts w:ascii="Symbol" w:hAnsi="Symbol" w:cs="Symbol"/>
    </w:rPr>
  </w:style>
  <w:style w:type="character" w:customStyle="1" w:styleId="WW8Num97z0">
    <w:name w:val="WW8Num97z0"/>
    <w:rPr>
      <w:rFonts w:ascii="Symbol" w:hAnsi="Symbol" w:cs="Symbol"/>
    </w:rPr>
  </w:style>
  <w:style w:type="character" w:customStyle="1" w:styleId="WW8Num98z0">
    <w:name w:val="WW8Num98z0"/>
    <w:rPr>
      <w:rFonts w:ascii="Symbol" w:hAnsi="Symbol" w:cs="Symbol"/>
    </w:rPr>
  </w:style>
  <w:style w:type="character" w:customStyle="1" w:styleId="WW8Num99z0">
    <w:name w:val="WW8Num99z0"/>
    <w:rPr>
      <w:rFonts w:ascii="Times New Roman" w:hAnsi="Times New Roman" w:cs="Times New Roman"/>
    </w:rPr>
  </w:style>
  <w:style w:type="character" w:customStyle="1" w:styleId="WW8Num100z0">
    <w:name w:val="WW8Num100z0"/>
    <w:rPr>
      <w:b/>
    </w:rPr>
  </w:style>
  <w:style w:type="character" w:customStyle="1" w:styleId="WW8Num101z0">
    <w:name w:val="WW8Num101z0"/>
    <w:rPr>
      <w:rFonts w:ascii="Symbol" w:hAnsi="Symbol" w:cs="Symbol"/>
    </w:rPr>
  </w:style>
  <w:style w:type="character" w:customStyle="1" w:styleId="WW8Num102z0">
    <w:name w:val="WW8Num102z0"/>
    <w:rPr>
      <w:rFonts w:ascii="Symbol" w:hAnsi="Symbol" w:cs="Symbol"/>
    </w:rPr>
  </w:style>
  <w:style w:type="character" w:customStyle="1" w:styleId="WW8Num103z0">
    <w:name w:val="WW8Num103z0"/>
    <w:rPr>
      <w:b/>
    </w:rPr>
  </w:style>
  <w:style w:type="character" w:customStyle="1" w:styleId="WW8Num104z0">
    <w:name w:val="WW8Num104z0"/>
    <w:rPr>
      <w:rFonts w:ascii="Symbol" w:hAnsi="Symbol" w:cs="Symbol"/>
    </w:rPr>
  </w:style>
  <w:style w:type="character" w:customStyle="1" w:styleId="WW8Num105z0">
    <w:name w:val="WW8Num105z0"/>
    <w:rPr>
      <w:rFonts w:ascii="Symbol" w:hAnsi="Symbol" w:cs="Symbol"/>
    </w:rPr>
  </w:style>
  <w:style w:type="character" w:customStyle="1" w:styleId="WW8Num106z0">
    <w:name w:val="WW8Num106z0"/>
    <w:rPr>
      <w:rFonts w:ascii="Symbol" w:hAnsi="Symbol" w:cs="Symbol"/>
    </w:rPr>
  </w:style>
  <w:style w:type="character" w:customStyle="1" w:styleId="WW8Num107z0">
    <w:name w:val="WW8Num107z0"/>
    <w:rPr>
      <w:rFonts w:ascii="Symbol" w:hAnsi="Symbol" w:cs="Symbol"/>
    </w:rPr>
  </w:style>
  <w:style w:type="character" w:customStyle="1" w:styleId="WW8Num108z0">
    <w:name w:val="WW8Num108z0"/>
    <w:rPr>
      <w:rFonts w:ascii="Symbol" w:hAnsi="Symbol" w:cs="Symbol"/>
    </w:rPr>
  </w:style>
  <w:style w:type="character" w:customStyle="1" w:styleId="WW8Num109z0">
    <w:name w:val="WW8Num109z0"/>
    <w:rPr>
      <w:rFonts w:ascii="Symbol" w:hAnsi="Symbol" w:cs="Symbol"/>
    </w:rPr>
  </w:style>
  <w:style w:type="character" w:customStyle="1" w:styleId="WW8Num110z0">
    <w:name w:val="WW8Num110z0"/>
    <w:rPr>
      <w:rFonts w:ascii="Symbol" w:hAnsi="Symbol" w:cs="Symbol"/>
    </w:rPr>
  </w:style>
  <w:style w:type="character" w:customStyle="1" w:styleId="WW8Num111z0">
    <w:name w:val="WW8Num111z0"/>
    <w:rPr>
      <w:b/>
    </w:rPr>
  </w:style>
  <w:style w:type="character" w:customStyle="1" w:styleId="WW8Num112z0">
    <w:name w:val="WW8Num112z0"/>
    <w:rPr>
      <w:rFonts w:ascii="Symbol" w:hAnsi="Symbol" w:cs="Symbol"/>
    </w:rPr>
  </w:style>
  <w:style w:type="character" w:customStyle="1" w:styleId="WW8Num112z1">
    <w:name w:val="WW8Num112z1"/>
    <w:rPr>
      <w:rFonts w:ascii="Symbol" w:hAnsi="Symbol" w:cs="Symbol"/>
    </w:rPr>
  </w:style>
  <w:style w:type="character" w:customStyle="1" w:styleId="WW8Num113z0">
    <w:name w:val="WW8Num113z0"/>
    <w:rPr>
      <w:rFonts w:ascii="Symbol" w:hAnsi="Symbol" w:cs="Symbol"/>
    </w:rPr>
  </w:style>
  <w:style w:type="character" w:customStyle="1" w:styleId="WW8Num114z0">
    <w:name w:val="WW8Num114z0"/>
    <w:rPr>
      <w:rFonts w:ascii="Times New Roman" w:hAnsi="Times New Roman" w:cs="Times New Roman"/>
    </w:rPr>
  </w:style>
  <w:style w:type="character" w:customStyle="1" w:styleId="WW8Num114z1">
    <w:name w:val="WW8Num114z1"/>
    <w:rPr>
      <w:rFonts w:ascii="Wingdings 2" w:hAnsi="Wingdings 2" w:cs="StarSymbol, 'Arial Unicode MS'"/>
      <w:sz w:val="18"/>
      <w:szCs w:val="18"/>
    </w:rPr>
  </w:style>
  <w:style w:type="character" w:customStyle="1" w:styleId="WW8Num114z2">
    <w:name w:val="WW8Num114z2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114z3">
    <w:name w:val="WW8Num114z3"/>
    <w:rPr>
      <w:rFonts w:ascii="Wingdings" w:hAnsi="Wingdings" w:cs="StarSymbol, 'Arial Unicode MS'"/>
      <w:sz w:val="18"/>
      <w:szCs w:val="18"/>
    </w:rPr>
  </w:style>
  <w:style w:type="character" w:customStyle="1" w:styleId="WW8Num115z0">
    <w:name w:val="WW8Num115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8Num80z1">
    <w:name w:val="WW8Num80z1"/>
    <w:rPr>
      <w:rFonts w:ascii="Wingdings 2" w:hAnsi="Wingdings 2" w:cs="Courier New"/>
    </w:rPr>
  </w:style>
  <w:style w:type="character" w:customStyle="1" w:styleId="WW8Num80z2">
    <w:name w:val="WW8Num80z2"/>
    <w:rPr>
      <w:rFonts w:ascii="StarSymbol, 'Arial Unicode MS'" w:hAnsi="StarSymbol, 'Arial Unicode MS'" w:cs="StarSymbol, 'Arial Unicode MS'"/>
    </w:rPr>
  </w:style>
  <w:style w:type="character" w:customStyle="1" w:styleId="WW8Num80z3">
    <w:name w:val="WW8Num80z3"/>
    <w:rPr>
      <w:rFonts w:ascii="Wingdings" w:hAnsi="Wingdings" w:cs="Wingdings"/>
    </w:rPr>
  </w:style>
  <w:style w:type="character" w:customStyle="1" w:styleId="WW8Num83z1">
    <w:name w:val="WW8Num83z1"/>
    <w:rPr>
      <w:rFonts w:ascii="Wingdings 2" w:hAnsi="Wingdings 2" w:cs="Courier New"/>
    </w:rPr>
  </w:style>
  <w:style w:type="character" w:customStyle="1" w:styleId="WW8Num83z2">
    <w:name w:val="WW8Num83z2"/>
    <w:rPr>
      <w:rFonts w:ascii="StarSymbol, 'Arial Unicode MS'" w:hAnsi="StarSymbol, 'Arial Unicode MS'" w:cs="StarSymbol, 'Arial Unicode MS'"/>
    </w:rPr>
  </w:style>
  <w:style w:type="character" w:customStyle="1" w:styleId="WW8Num83z3">
    <w:name w:val="WW8Num83z3"/>
    <w:rPr>
      <w:rFonts w:ascii="Wingdings" w:hAnsi="Wingdings" w:cs="StarSymbol, 'Arial Unicode MS'"/>
      <w:sz w:val="18"/>
      <w:szCs w:val="18"/>
    </w:rPr>
  </w:style>
  <w:style w:type="character" w:customStyle="1" w:styleId="WW8Num88z1">
    <w:name w:val="WW8Num88z1"/>
    <w:rPr>
      <w:rFonts w:ascii="Wingdings 2" w:hAnsi="Wingdings 2" w:cs="Courier New"/>
    </w:rPr>
  </w:style>
  <w:style w:type="character" w:customStyle="1" w:styleId="WW8Num88z2">
    <w:name w:val="WW8Num88z2"/>
    <w:rPr>
      <w:rFonts w:ascii="StarSymbol, 'Arial Unicode MS'" w:hAnsi="StarSymbol, 'Arial Unicode MS'" w:cs="StarSymbol, 'Arial Unicode MS'"/>
    </w:rPr>
  </w:style>
  <w:style w:type="character" w:customStyle="1" w:styleId="WW8Num88z3">
    <w:name w:val="WW8Num88z3"/>
    <w:rPr>
      <w:rFonts w:ascii="Wingdings" w:hAnsi="Wingdings" w:cs="Wingdings"/>
    </w:rPr>
  </w:style>
  <w:style w:type="character" w:customStyle="1" w:styleId="WW8Num116z0">
    <w:name w:val="WW8Num116z0"/>
    <w:rPr>
      <w:rFonts w:ascii="Symbol" w:hAnsi="Symbol" w:cs="Symbol"/>
    </w:rPr>
  </w:style>
  <w:style w:type="character" w:customStyle="1" w:styleId="WW8Num117z0">
    <w:name w:val="WW8Num117z0"/>
    <w:rPr>
      <w:rFonts w:ascii="Symbol" w:hAnsi="Symbol" w:cs="Symbol"/>
    </w:rPr>
  </w:style>
  <w:style w:type="character" w:customStyle="1" w:styleId="WW8Num117z1">
    <w:name w:val="WW8Num117z1"/>
    <w:rPr>
      <w:rFonts w:ascii="Wingdings 2" w:hAnsi="Wingdings 2" w:cs="StarSymbol, 'Arial Unicode MS'"/>
      <w:sz w:val="18"/>
      <w:szCs w:val="18"/>
    </w:rPr>
  </w:style>
  <w:style w:type="character" w:customStyle="1" w:styleId="WW8Num117z2">
    <w:name w:val="WW8Num117z2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117z3">
    <w:name w:val="WW8Num117z3"/>
    <w:rPr>
      <w:rFonts w:ascii="Wingdings" w:hAnsi="Wingdings" w:cs="StarSymbol, 'Arial Unicode MS'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15z1">
    <w:name w:val="WW8Num115z1"/>
    <w:rPr>
      <w:rFonts w:ascii="Symbol" w:hAnsi="Symbol" w:cs="Symbol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84z1">
    <w:name w:val="WW8Num84z1"/>
    <w:rPr>
      <w:rFonts w:ascii="Wingdings 2" w:hAnsi="Wingdings 2" w:cs="Courier New"/>
    </w:rPr>
  </w:style>
  <w:style w:type="character" w:customStyle="1" w:styleId="WW8Num84z2">
    <w:name w:val="WW8Num84z2"/>
    <w:rPr>
      <w:rFonts w:ascii="StarSymbol, 'Arial Unicode MS'" w:hAnsi="StarSymbol, 'Arial Unicode MS'" w:cs="StarSymbol, 'Arial Unicode MS'"/>
    </w:rPr>
  </w:style>
  <w:style w:type="character" w:customStyle="1" w:styleId="WW8Num84z3">
    <w:name w:val="WW8Num84z3"/>
    <w:rPr>
      <w:rFonts w:ascii="Wingdings" w:hAnsi="Wingdings" w:cs="StarSymbol, 'Arial Unicode MS'"/>
      <w:sz w:val="18"/>
      <w:szCs w:val="18"/>
    </w:rPr>
  </w:style>
  <w:style w:type="character" w:customStyle="1" w:styleId="WW8Num89z1">
    <w:name w:val="WW8Num89z1"/>
    <w:rPr>
      <w:rFonts w:ascii="Courier New" w:hAnsi="Courier New" w:cs="Courier New"/>
    </w:rPr>
  </w:style>
  <w:style w:type="character" w:customStyle="1" w:styleId="WW8Num89z2">
    <w:name w:val="WW8Num89z2"/>
    <w:rPr>
      <w:rFonts w:ascii="Wingdings" w:hAnsi="Wingdings" w:cs="Wingdings"/>
    </w:rPr>
  </w:style>
  <w:style w:type="character" w:customStyle="1" w:styleId="WW8Num89z3">
    <w:name w:val="WW8Num89z3"/>
    <w:rPr>
      <w:rFonts w:ascii="Symbol" w:hAnsi="Symbol" w:cs="Symbol"/>
    </w:rPr>
  </w:style>
  <w:style w:type="character" w:customStyle="1" w:styleId="WW-Absatz-Standardschriftart1111111">
    <w:name w:val="WW-Absatz-Standardschriftart1111111"/>
  </w:style>
  <w:style w:type="character" w:customStyle="1" w:styleId="WW8Num85z1">
    <w:name w:val="WW8Num85z1"/>
    <w:rPr>
      <w:rFonts w:ascii="Courier New" w:hAnsi="Courier New" w:cs="Courier New"/>
    </w:rPr>
  </w:style>
  <w:style w:type="character" w:customStyle="1" w:styleId="WW8Num85z2">
    <w:name w:val="WW8Num85z2"/>
    <w:rPr>
      <w:rFonts w:ascii="Wingdings" w:hAnsi="Wingdings" w:cs="Wingdings"/>
    </w:rPr>
  </w:style>
  <w:style w:type="character" w:customStyle="1" w:styleId="WW8Num85z3">
    <w:name w:val="WW8Num85z3"/>
    <w:rPr>
      <w:rFonts w:ascii="Wingdings" w:hAnsi="Wingdings" w:cs="StarSymbol, 'Arial Unicode MS'"/>
      <w:sz w:val="18"/>
      <w:szCs w:val="18"/>
    </w:rPr>
  </w:style>
  <w:style w:type="character" w:customStyle="1" w:styleId="WW8Num90z1">
    <w:name w:val="WW8Num90z1"/>
    <w:rPr>
      <w:rFonts w:ascii="Wingdings 2" w:hAnsi="Wingdings 2" w:cs="Courier New"/>
    </w:rPr>
  </w:style>
  <w:style w:type="character" w:customStyle="1" w:styleId="WW8Num90z2">
    <w:name w:val="WW8Num90z2"/>
    <w:rPr>
      <w:rFonts w:ascii="StarSymbol, 'Arial Unicode MS'" w:hAnsi="StarSymbol, 'Arial Unicode MS'" w:cs="StarSymbol, 'Arial Unicode MS'"/>
    </w:rPr>
  </w:style>
  <w:style w:type="character" w:customStyle="1" w:styleId="WW8Num90z3">
    <w:name w:val="WW8Num90z3"/>
    <w:rPr>
      <w:rFonts w:ascii="Wingdings" w:hAnsi="Wingdings" w:cs="StarSymbol, 'Arial Unicode MS'"/>
      <w:sz w:val="18"/>
      <w:szCs w:val="18"/>
    </w:rPr>
  </w:style>
  <w:style w:type="character" w:customStyle="1" w:styleId="WW-Absatz-Standardschriftart11111111">
    <w:name w:val="WW-Absatz-Standardschriftart11111111"/>
  </w:style>
  <w:style w:type="character" w:customStyle="1" w:styleId="WW8Num91z1">
    <w:name w:val="WW8Num91z1"/>
    <w:rPr>
      <w:rFonts w:ascii="Wingdings 2" w:hAnsi="Wingdings 2" w:cs="Courier New"/>
    </w:rPr>
  </w:style>
  <w:style w:type="character" w:customStyle="1" w:styleId="WW8Num91z2">
    <w:name w:val="WW8Num91z2"/>
    <w:rPr>
      <w:rFonts w:ascii="StarSymbol, 'Arial Unicode MS'" w:hAnsi="StarSymbol, 'Arial Unicode MS'" w:cs="StarSymbol, 'Arial Unicode MS'"/>
    </w:rPr>
  </w:style>
  <w:style w:type="character" w:customStyle="1" w:styleId="WW8Num92z1">
    <w:name w:val="WW8Num92z1"/>
    <w:rPr>
      <w:rFonts w:ascii="Wingdings 2" w:hAnsi="Wingdings 2" w:cs="StarSymbol, 'Arial Unicode MS'"/>
      <w:sz w:val="18"/>
      <w:szCs w:val="18"/>
    </w:rPr>
  </w:style>
  <w:style w:type="character" w:customStyle="1" w:styleId="WW8Num92z2">
    <w:name w:val="WW8Num92z2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94z1">
    <w:name w:val="WW8Num94z1"/>
    <w:rPr>
      <w:rFonts w:ascii="Wingdings 2" w:hAnsi="Wingdings 2" w:cs="StarSymbol, 'Arial Unicode MS'"/>
      <w:sz w:val="18"/>
      <w:szCs w:val="18"/>
    </w:rPr>
  </w:style>
  <w:style w:type="character" w:customStyle="1" w:styleId="WW8Num94z2">
    <w:name w:val="WW8Num94z2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95z1">
    <w:name w:val="WW8Num95z1"/>
    <w:rPr>
      <w:rFonts w:ascii="Wingdings 2" w:hAnsi="Wingdings 2" w:cs="StarSymbol, 'Arial Unicode MS'"/>
      <w:sz w:val="18"/>
      <w:szCs w:val="18"/>
    </w:rPr>
  </w:style>
  <w:style w:type="character" w:customStyle="1" w:styleId="WW8Num95z2">
    <w:name w:val="WW8Num95z2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2">
    <w:name w:val="WW8Num96z2"/>
    <w:rPr>
      <w:rFonts w:ascii="Wingdings" w:hAnsi="Wingdings" w:cs="Wingdings"/>
    </w:rPr>
  </w:style>
  <w:style w:type="character" w:customStyle="1" w:styleId="WW8Num96z3">
    <w:name w:val="WW8Num96z3"/>
    <w:rPr>
      <w:rFonts w:ascii="Wingdings" w:hAnsi="Wingdings" w:cs="StarSymbol, 'Arial Unicode MS'"/>
      <w:sz w:val="18"/>
      <w:szCs w:val="18"/>
    </w:rPr>
  </w:style>
  <w:style w:type="character" w:customStyle="1" w:styleId="WW8Num98z1">
    <w:name w:val="WW8Num98z1"/>
    <w:rPr>
      <w:rFonts w:ascii="Wingdings 2" w:hAnsi="Wingdings 2" w:cs="StarSymbol, 'Arial Unicode MS'"/>
      <w:sz w:val="18"/>
      <w:szCs w:val="18"/>
    </w:rPr>
  </w:style>
  <w:style w:type="character" w:customStyle="1" w:styleId="WW8Num98z2">
    <w:name w:val="WW8Num98z2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98z3">
    <w:name w:val="WW8Num98z3"/>
    <w:rPr>
      <w:rFonts w:ascii="Wingdings" w:hAnsi="Wingdings" w:cs="StarSymbol, 'Arial Unicode MS'"/>
      <w:sz w:val="18"/>
      <w:szCs w:val="18"/>
    </w:rPr>
  </w:style>
  <w:style w:type="character" w:customStyle="1" w:styleId="WW8Num102z1">
    <w:name w:val="WW8Num102z1"/>
    <w:rPr>
      <w:rFonts w:ascii="Courier New" w:hAnsi="Courier New" w:cs="Courier New"/>
    </w:rPr>
  </w:style>
  <w:style w:type="character" w:customStyle="1" w:styleId="WW8Num102z2">
    <w:name w:val="WW8Num102z2"/>
    <w:rPr>
      <w:rFonts w:ascii="Wingdings" w:hAnsi="Wingdings" w:cs="Wingdings"/>
    </w:rPr>
  </w:style>
  <w:style w:type="character" w:customStyle="1" w:styleId="WW8Num102z3">
    <w:name w:val="WW8Num102z3"/>
    <w:rPr>
      <w:rFonts w:ascii="Wingdings" w:hAnsi="Wingdings" w:cs="StarSymbol, 'Arial Unicode MS'"/>
      <w:sz w:val="18"/>
      <w:szCs w:val="18"/>
    </w:rPr>
  </w:style>
  <w:style w:type="character" w:customStyle="1" w:styleId="WW8Num103z1">
    <w:name w:val="WW8Num103z1"/>
    <w:rPr>
      <w:rFonts w:ascii="Wingdings 2" w:hAnsi="Wingdings 2" w:cs="Courier New"/>
    </w:rPr>
  </w:style>
  <w:style w:type="character" w:customStyle="1" w:styleId="WW8Num103z2">
    <w:name w:val="WW8Num103z2"/>
    <w:rPr>
      <w:rFonts w:ascii="StarSymbol, 'Arial Unicode MS'" w:hAnsi="StarSymbol, 'Arial Unicode MS'" w:cs="StarSymbol, 'Arial Unicode MS'"/>
    </w:rPr>
  </w:style>
  <w:style w:type="character" w:customStyle="1" w:styleId="WW8Num103z3">
    <w:name w:val="WW8Num103z3"/>
    <w:rPr>
      <w:rFonts w:ascii="Wingdings" w:hAnsi="Wingdings" w:cs="StarSymbol, 'Arial Unicode MS'"/>
      <w:sz w:val="18"/>
      <w:szCs w:val="18"/>
    </w:rPr>
  </w:style>
  <w:style w:type="character" w:customStyle="1" w:styleId="WW8Num118z0">
    <w:name w:val="WW8Num118z0"/>
    <w:rPr>
      <w:rFonts w:ascii="Times New Roman" w:hAnsi="Times New Roman" w:cs="Times New Roman"/>
    </w:rPr>
  </w:style>
  <w:style w:type="character" w:customStyle="1" w:styleId="WW8Num119z0">
    <w:name w:val="WW8Num119z0"/>
    <w:rPr>
      <w:rFonts w:ascii="Times New Roman" w:hAnsi="Times New Roman" w:cs="Times New Roman"/>
    </w:rPr>
  </w:style>
  <w:style w:type="character" w:customStyle="1" w:styleId="WW8Num120z0">
    <w:name w:val="WW8Num120z0"/>
    <w:rPr>
      <w:rFonts w:ascii="Times New Roman" w:hAnsi="Times New Roman" w:cs="Times New Roman"/>
    </w:rPr>
  </w:style>
  <w:style w:type="character" w:customStyle="1" w:styleId="WW8Num121z0">
    <w:name w:val="WW8Num121z0"/>
    <w:rPr>
      <w:rFonts w:ascii="Times New Roman" w:hAnsi="Times New Roman" w:cs="Times New Roman"/>
    </w:rPr>
  </w:style>
  <w:style w:type="character" w:customStyle="1" w:styleId="WW8Num122z0">
    <w:name w:val="WW8Num122z0"/>
    <w:rPr>
      <w:rFonts w:ascii="Times New Roman" w:hAnsi="Times New Roman" w:cs="Times New Roman"/>
      <w:b/>
    </w:rPr>
  </w:style>
  <w:style w:type="character" w:customStyle="1" w:styleId="WW8Num123z0">
    <w:name w:val="WW8Num123z0"/>
    <w:rPr>
      <w:rFonts w:ascii="Times New Roman" w:hAnsi="Times New Roman" w:cs="Times New Roman"/>
      <w:b/>
    </w:rPr>
  </w:style>
  <w:style w:type="character" w:customStyle="1" w:styleId="WW8Num124z0">
    <w:name w:val="WW8Num124z0"/>
    <w:rPr>
      <w:rFonts w:ascii="Times New Roman" w:hAnsi="Times New Roman" w:cs="Times New Roman"/>
      <w:b/>
    </w:rPr>
  </w:style>
  <w:style w:type="character" w:customStyle="1" w:styleId="WW8Num125z0">
    <w:name w:val="WW8Num125z0"/>
    <w:rPr>
      <w:rFonts w:ascii="Times New Roman" w:hAnsi="Times New Roman" w:cs="Times New Roman"/>
      <w:b/>
    </w:rPr>
  </w:style>
  <w:style w:type="character" w:customStyle="1" w:styleId="WW8Num126z0">
    <w:name w:val="WW8Num126z0"/>
    <w:rPr>
      <w:rFonts w:ascii="Times New Roman" w:hAnsi="Times New Roman" w:cs="Times New Roman"/>
      <w:b/>
    </w:rPr>
  </w:style>
  <w:style w:type="character" w:customStyle="1" w:styleId="WW8Num127z0">
    <w:name w:val="WW8Num127z0"/>
    <w:rPr>
      <w:rFonts w:ascii="Symbol" w:hAnsi="Symbol" w:cs="Symbol"/>
      <w:b/>
    </w:rPr>
  </w:style>
  <w:style w:type="character" w:customStyle="1" w:styleId="WW8Num128z0">
    <w:name w:val="WW8Num128z0"/>
    <w:rPr>
      <w:rFonts w:ascii="Symbol" w:hAnsi="Symbol" w:cs="Symbol"/>
      <w:b/>
    </w:rPr>
  </w:style>
  <w:style w:type="character" w:customStyle="1" w:styleId="WW8Num129z0">
    <w:name w:val="WW8Num129z0"/>
    <w:rPr>
      <w:rFonts w:ascii="Times New Roman" w:hAnsi="Times New Roman" w:cs="Times New Roman"/>
      <w:b/>
    </w:rPr>
  </w:style>
  <w:style w:type="character" w:customStyle="1" w:styleId="WW8Num130z0">
    <w:name w:val="WW8Num130z0"/>
    <w:rPr>
      <w:rFonts w:ascii="Symbol" w:hAnsi="Symbol" w:cs="Symbol"/>
    </w:rPr>
  </w:style>
  <w:style w:type="character" w:customStyle="1" w:styleId="WW-Absatz-Standardschriftart111111111">
    <w:name w:val="WW-Absatz-Standardschriftart111111111"/>
  </w:style>
  <w:style w:type="character" w:customStyle="1" w:styleId="WW8Num104z1">
    <w:name w:val="WW8Num104z1"/>
    <w:rPr>
      <w:rFonts w:ascii="Courier New" w:hAnsi="Courier New" w:cs="Courier New"/>
    </w:rPr>
  </w:style>
  <w:style w:type="character" w:customStyle="1" w:styleId="WW8Num104z2">
    <w:name w:val="WW8Num104z2"/>
    <w:rPr>
      <w:rFonts w:ascii="Wingdings" w:hAnsi="Wingdings" w:cs="Wingdings"/>
    </w:rPr>
  </w:style>
  <w:style w:type="character" w:customStyle="1" w:styleId="WW8Num105z1">
    <w:name w:val="WW8Num105z1"/>
    <w:rPr>
      <w:rFonts w:ascii="Wingdings 2" w:hAnsi="Wingdings 2" w:cs="StarSymbol, 'Arial Unicode MS'"/>
      <w:sz w:val="18"/>
      <w:szCs w:val="18"/>
    </w:rPr>
  </w:style>
  <w:style w:type="character" w:customStyle="1" w:styleId="WW8Num105z2">
    <w:name w:val="WW8Num105z2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107z1">
    <w:name w:val="WW8Num107z1"/>
    <w:rPr>
      <w:rFonts w:ascii="Wingdings 2" w:hAnsi="Wingdings 2" w:cs="StarSymbol, 'Arial Unicode MS'"/>
      <w:sz w:val="18"/>
      <w:szCs w:val="18"/>
    </w:rPr>
  </w:style>
  <w:style w:type="character" w:customStyle="1" w:styleId="WW8Num107z2">
    <w:name w:val="WW8Num107z2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108z1">
    <w:name w:val="WW8Num108z1"/>
    <w:rPr>
      <w:rFonts w:ascii="Wingdings 2" w:hAnsi="Wingdings 2" w:cs="StarSymbol, 'Arial Unicode MS'"/>
      <w:sz w:val="18"/>
      <w:szCs w:val="18"/>
    </w:rPr>
  </w:style>
  <w:style w:type="character" w:customStyle="1" w:styleId="WW8Num108z2">
    <w:name w:val="WW8Num108z2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1">
    <w:name w:val="WW8Num34z1"/>
    <w:rPr>
      <w:rFonts w:ascii="Symbol" w:hAnsi="Symbol" w:cs="Symbol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4">
    <w:name w:val="WW8Num34z4"/>
    <w:rPr>
      <w:rFonts w:ascii="Courier New" w:hAnsi="Courier New" w:cs="Courier New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 w:cs="Wingdings"/>
    </w:rPr>
  </w:style>
  <w:style w:type="character" w:customStyle="1" w:styleId="WW8Num45z3">
    <w:name w:val="WW8Num45z3"/>
    <w:rPr>
      <w:rFonts w:ascii="Symbol" w:hAnsi="Symbol" w:cs="Symbol"/>
    </w:rPr>
  </w:style>
  <w:style w:type="character" w:customStyle="1" w:styleId="WW8Num76z1">
    <w:name w:val="WW8Num76z1"/>
    <w:rPr>
      <w:rFonts w:ascii="Courier New" w:hAnsi="Courier New" w:cs="Courier New"/>
    </w:rPr>
  </w:style>
  <w:style w:type="character" w:customStyle="1" w:styleId="WW8Num76z2">
    <w:name w:val="WW8Num76z2"/>
    <w:rPr>
      <w:rFonts w:ascii="Wingdings" w:hAnsi="Wingdings" w:cs="Wingdings"/>
    </w:rPr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WW8NumSt42z0">
    <w:name w:val="WW8NumSt42z0"/>
    <w:rPr>
      <w:rFonts w:ascii="Symbol" w:hAnsi="Symbol" w:cs="Symbol"/>
    </w:rPr>
  </w:style>
  <w:style w:type="character" w:customStyle="1" w:styleId="WW8NumSt57z0">
    <w:name w:val="WW8NumSt57z0"/>
    <w:rPr>
      <w:rFonts w:ascii="Symbol" w:hAnsi="Symbol" w:cs="Symbol"/>
    </w:rPr>
  </w:style>
  <w:style w:type="character" w:customStyle="1" w:styleId="WW8NumSt76z0">
    <w:name w:val="WW8NumSt76z0"/>
    <w:rPr>
      <w:rFonts w:ascii="Symbol" w:hAnsi="Symbol" w:cs="Symbol"/>
    </w:rPr>
  </w:style>
  <w:style w:type="character" w:customStyle="1" w:styleId="WW8NumSt80z0">
    <w:name w:val="WW8NumSt80z0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BulletSymbols">
    <w:name w:val="Bullet Symbols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NumberingSymbols">
    <w:name w:val="Numbering Symbols"/>
  </w:style>
  <w:style w:type="character" w:customStyle="1" w:styleId="SubtitleChar">
    <w:name w:val="Subtitle Char"/>
    <w:basedOn w:val="Carpredefinitoparagrafo"/>
    <w:rPr>
      <w:rFonts w:ascii="Century Gothic" w:hAnsi="Century Gothic" w:cs="Century Gothic"/>
      <w:b/>
      <w:lang w:val="it-IT" w:bidi="ar-SA"/>
    </w:rPr>
  </w:style>
  <w:style w:type="character" w:customStyle="1" w:styleId="CarattereCarattere">
    <w:name w:val="Carattere Carattere"/>
    <w:basedOn w:val="Carpredefinitoparagrafo"/>
    <w:rPr>
      <w:rFonts w:ascii="Arial" w:hAnsi="Arial" w:cs="Arial"/>
      <w:sz w:val="24"/>
      <w:szCs w:val="24"/>
      <w:u w:val="single"/>
      <w:lang w:val="en-GB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12"/>
      </w:numPr>
    </w:pPr>
  </w:style>
  <w:style w:type="numbering" w:customStyle="1" w:styleId="WW8Num13">
    <w:name w:val="WW8Num13"/>
    <w:basedOn w:val="Nessunelenco"/>
    <w:pPr>
      <w:numPr>
        <w:numId w:val="13"/>
      </w:numPr>
    </w:pPr>
  </w:style>
  <w:style w:type="numbering" w:customStyle="1" w:styleId="WW8Num14">
    <w:name w:val="WW8Num14"/>
    <w:basedOn w:val="Nessunelenco"/>
    <w:pPr>
      <w:numPr>
        <w:numId w:val="14"/>
      </w:numPr>
    </w:pPr>
  </w:style>
  <w:style w:type="numbering" w:customStyle="1" w:styleId="WW8Num15">
    <w:name w:val="WW8Num15"/>
    <w:basedOn w:val="Nessunelenco"/>
    <w:pPr>
      <w:numPr>
        <w:numId w:val="15"/>
      </w:numPr>
    </w:pPr>
  </w:style>
  <w:style w:type="numbering" w:customStyle="1" w:styleId="WW8Num16">
    <w:name w:val="WW8Num16"/>
    <w:basedOn w:val="Nessunelenco"/>
    <w:pPr>
      <w:numPr>
        <w:numId w:val="16"/>
      </w:numPr>
    </w:pPr>
  </w:style>
  <w:style w:type="numbering" w:customStyle="1" w:styleId="WW8Num17">
    <w:name w:val="WW8Num17"/>
    <w:basedOn w:val="Nessunelenco"/>
    <w:pPr>
      <w:numPr>
        <w:numId w:val="17"/>
      </w:numPr>
    </w:pPr>
  </w:style>
  <w:style w:type="numbering" w:customStyle="1" w:styleId="WW8Num18">
    <w:name w:val="WW8Num18"/>
    <w:basedOn w:val="Nessunelenco"/>
    <w:pPr>
      <w:numPr>
        <w:numId w:val="18"/>
      </w:numPr>
    </w:pPr>
  </w:style>
  <w:style w:type="numbering" w:customStyle="1" w:styleId="WW8Num19">
    <w:name w:val="WW8Num19"/>
    <w:basedOn w:val="Nessunelenco"/>
    <w:pPr>
      <w:numPr>
        <w:numId w:val="19"/>
      </w:numPr>
    </w:pPr>
  </w:style>
  <w:style w:type="numbering" w:customStyle="1" w:styleId="WW8Num20">
    <w:name w:val="WW8Num20"/>
    <w:basedOn w:val="Nessunelenco"/>
    <w:pPr>
      <w:numPr>
        <w:numId w:val="20"/>
      </w:numPr>
    </w:pPr>
  </w:style>
  <w:style w:type="numbering" w:customStyle="1" w:styleId="WW8Num21">
    <w:name w:val="WW8Num21"/>
    <w:basedOn w:val="Nessunelenco"/>
    <w:pPr>
      <w:numPr>
        <w:numId w:val="21"/>
      </w:numPr>
    </w:pPr>
  </w:style>
  <w:style w:type="numbering" w:customStyle="1" w:styleId="WW8Num22">
    <w:name w:val="WW8Num22"/>
    <w:basedOn w:val="Nessunelenco"/>
    <w:pPr>
      <w:numPr>
        <w:numId w:val="22"/>
      </w:numPr>
    </w:pPr>
  </w:style>
  <w:style w:type="numbering" w:customStyle="1" w:styleId="WW8Num23">
    <w:name w:val="WW8Num23"/>
    <w:basedOn w:val="Nessunelenco"/>
    <w:pPr>
      <w:numPr>
        <w:numId w:val="23"/>
      </w:numPr>
    </w:pPr>
  </w:style>
  <w:style w:type="numbering" w:customStyle="1" w:styleId="WW8Num24">
    <w:name w:val="WW8Num24"/>
    <w:basedOn w:val="Nessunelenco"/>
    <w:pPr>
      <w:numPr>
        <w:numId w:val="24"/>
      </w:numPr>
    </w:pPr>
  </w:style>
  <w:style w:type="numbering" w:customStyle="1" w:styleId="WW8Num25">
    <w:name w:val="WW8Num25"/>
    <w:basedOn w:val="Nessunelenco"/>
    <w:pPr>
      <w:numPr>
        <w:numId w:val="25"/>
      </w:numPr>
    </w:pPr>
  </w:style>
  <w:style w:type="numbering" w:customStyle="1" w:styleId="WW8Num26">
    <w:name w:val="WW8Num26"/>
    <w:basedOn w:val="Nessunelenco"/>
    <w:pPr>
      <w:numPr>
        <w:numId w:val="26"/>
      </w:numPr>
    </w:pPr>
  </w:style>
  <w:style w:type="numbering" w:customStyle="1" w:styleId="WW8Num27">
    <w:name w:val="WW8Num27"/>
    <w:basedOn w:val="Nessunelenco"/>
    <w:pPr>
      <w:numPr>
        <w:numId w:val="27"/>
      </w:numPr>
    </w:pPr>
  </w:style>
  <w:style w:type="numbering" w:customStyle="1" w:styleId="WW8Num28">
    <w:name w:val="WW8Num28"/>
    <w:basedOn w:val="Nessunelenco"/>
    <w:pPr>
      <w:numPr>
        <w:numId w:val="28"/>
      </w:numPr>
    </w:pPr>
  </w:style>
  <w:style w:type="numbering" w:customStyle="1" w:styleId="WW8Num29">
    <w:name w:val="WW8Num29"/>
    <w:basedOn w:val="Nessunelenco"/>
    <w:pPr>
      <w:numPr>
        <w:numId w:val="29"/>
      </w:numPr>
    </w:pPr>
  </w:style>
  <w:style w:type="numbering" w:customStyle="1" w:styleId="WW8Num30">
    <w:name w:val="WW8Num30"/>
    <w:basedOn w:val="Nessunelenco"/>
    <w:pPr>
      <w:numPr>
        <w:numId w:val="30"/>
      </w:numPr>
    </w:pPr>
  </w:style>
  <w:style w:type="numbering" w:customStyle="1" w:styleId="WW8Num31">
    <w:name w:val="WW8Num31"/>
    <w:basedOn w:val="Nessunelenco"/>
    <w:pPr>
      <w:numPr>
        <w:numId w:val="31"/>
      </w:numPr>
    </w:pPr>
  </w:style>
  <w:style w:type="numbering" w:customStyle="1" w:styleId="WW8Num32">
    <w:name w:val="WW8Num32"/>
    <w:basedOn w:val="Nessunelenco"/>
    <w:pPr>
      <w:numPr>
        <w:numId w:val="32"/>
      </w:numPr>
    </w:pPr>
  </w:style>
  <w:style w:type="numbering" w:customStyle="1" w:styleId="WW8Num33">
    <w:name w:val="WW8Num33"/>
    <w:basedOn w:val="Nessunelenco"/>
    <w:pPr>
      <w:numPr>
        <w:numId w:val="33"/>
      </w:numPr>
    </w:pPr>
  </w:style>
  <w:style w:type="numbering" w:customStyle="1" w:styleId="WW8Num34">
    <w:name w:val="WW8Num34"/>
    <w:basedOn w:val="Nessunelenco"/>
    <w:pPr>
      <w:numPr>
        <w:numId w:val="34"/>
      </w:numPr>
    </w:pPr>
  </w:style>
  <w:style w:type="numbering" w:customStyle="1" w:styleId="WW8Num35">
    <w:name w:val="WW8Num35"/>
    <w:basedOn w:val="Nessunelenco"/>
    <w:pPr>
      <w:numPr>
        <w:numId w:val="35"/>
      </w:numPr>
    </w:pPr>
  </w:style>
  <w:style w:type="numbering" w:customStyle="1" w:styleId="WW8Num36">
    <w:name w:val="WW8Num36"/>
    <w:basedOn w:val="Nessunelenco"/>
    <w:pPr>
      <w:numPr>
        <w:numId w:val="36"/>
      </w:numPr>
    </w:pPr>
  </w:style>
  <w:style w:type="numbering" w:customStyle="1" w:styleId="WW8Num37">
    <w:name w:val="WW8Num37"/>
    <w:basedOn w:val="Nessunelenco"/>
    <w:pPr>
      <w:numPr>
        <w:numId w:val="37"/>
      </w:numPr>
    </w:pPr>
  </w:style>
  <w:style w:type="numbering" w:customStyle="1" w:styleId="WW8Num38">
    <w:name w:val="WW8Num38"/>
    <w:basedOn w:val="Nessunelenco"/>
    <w:pPr>
      <w:numPr>
        <w:numId w:val="38"/>
      </w:numPr>
    </w:pPr>
  </w:style>
  <w:style w:type="numbering" w:customStyle="1" w:styleId="WW8Num39">
    <w:name w:val="WW8Num39"/>
    <w:basedOn w:val="Nessunelenco"/>
    <w:pPr>
      <w:numPr>
        <w:numId w:val="39"/>
      </w:numPr>
    </w:pPr>
  </w:style>
  <w:style w:type="numbering" w:customStyle="1" w:styleId="WW8Num40">
    <w:name w:val="WW8Num40"/>
    <w:basedOn w:val="Nessunelenco"/>
    <w:pPr>
      <w:numPr>
        <w:numId w:val="40"/>
      </w:numPr>
    </w:pPr>
  </w:style>
  <w:style w:type="numbering" w:customStyle="1" w:styleId="WW8Num41">
    <w:name w:val="WW8Num41"/>
    <w:basedOn w:val="Nessunelenco"/>
    <w:pPr>
      <w:numPr>
        <w:numId w:val="41"/>
      </w:numPr>
    </w:pPr>
  </w:style>
  <w:style w:type="numbering" w:customStyle="1" w:styleId="WW8Num42">
    <w:name w:val="WW8Num42"/>
    <w:basedOn w:val="Nessunelenco"/>
    <w:pPr>
      <w:numPr>
        <w:numId w:val="42"/>
      </w:numPr>
    </w:pPr>
  </w:style>
  <w:style w:type="numbering" w:customStyle="1" w:styleId="WW8Num43">
    <w:name w:val="WW8Num43"/>
    <w:basedOn w:val="Nessunelenco"/>
    <w:pPr>
      <w:numPr>
        <w:numId w:val="43"/>
      </w:numPr>
    </w:pPr>
  </w:style>
  <w:style w:type="numbering" w:customStyle="1" w:styleId="WW8Num44">
    <w:name w:val="WW8Num44"/>
    <w:basedOn w:val="Nessunelenco"/>
    <w:pPr>
      <w:numPr>
        <w:numId w:val="44"/>
      </w:numPr>
    </w:pPr>
  </w:style>
  <w:style w:type="numbering" w:customStyle="1" w:styleId="WW8Num45">
    <w:name w:val="WW8Num45"/>
    <w:basedOn w:val="Nessunelenco"/>
    <w:pPr>
      <w:numPr>
        <w:numId w:val="45"/>
      </w:numPr>
    </w:pPr>
  </w:style>
  <w:style w:type="numbering" w:customStyle="1" w:styleId="WW8Num46">
    <w:name w:val="WW8Num46"/>
    <w:basedOn w:val="Nessunelenco"/>
    <w:pPr>
      <w:numPr>
        <w:numId w:val="46"/>
      </w:numPr>
    </w:pPr>
  </w:style>
  <w:style w:type="numbering" w:customStyle="1" w:styleId="WW8Num47">
    <w:name w:val="WW8Num47"/>
    <w:basedOn w:val="Nessunelenco"/>
    <w:pPr>
      <w:numPr>
        <w:numId w:val="47"/>
      </w:numPr>
    </w:pPr>
  </w:style>
  <w:style w:type="numbering" w:customStyle="1" w:styleId="WW8Num48">
    <w:name w:val="WW8Num48"/>
    <w:basedOn w:val="Nessunelenco"/>
    <w:pPr>
      <w:numPr>
        <w:numId w:val="48"/>
      </w:numPr>
    </w:pPr>
  </w:style>
  <w:style w:type="numbering" w:customStyle="1" w:styleId="WW8Num49">
    <w:name w:val="WW8Num49"/>
    <w:basedOn w:val="Nessunelenco"/>
    <w:pPr>
      <w:numPr>
        <w:numId w:val="49"/>
      </w:numPr>
    </w:pPr>
  </w:style>
  <w:style w:type="numbering" w:customStyle="1" w:styleId="WW8Num50">
    <w:name w:val="WW8Num50"/>
    <w:basedOn w:val="Nessunelenco"/>
    <w:pPr>
      <w:numPr>
        <w:numId w:val="50"/>
      </w:numPr>
    </w:pPr>
  </w:style>
  <w:style w:type="numbering" w:customStyle="1" w:styleId="WW8Num51">
    <w:name w:val="WW8Num51"/>
    <w:basedOn w:val="Nessunelenco"/>
    <w:pPr>
      <w:numPr>
        <w:numId w:val="51"/>
      </w:numPr>
    </w:pPr>
  </w:style>
  <w:style w:type="numbering" w:customStyle="1" w:styleId="WW8Num52">
    <w:name w:val="WW8Num52"/>
    <w:basedOn w:val="Nessunelenco"/>
    <w:pPr>
      <w:numPr>
        <w:numId w:val="52"/>
      </w:numPr>
    </w:pPr>
  </w:style>
  <w:style w:type="numbering" w:customStyle="1" w:styleId="WW8Num53">
    <w:name w:val="WW8Num53"/>
    <w:basedOn w:val="Nessunelenco"/>
    <w:pPr>
      <w:numPr>
        <w:numId w:val="53"/>
      </w:numPr>
    </w:pPr>
  </w:style>
  <w:style w:type="numbering" w:customStyle="1" w:styleId="WW8Num54">
    <w:name w:val="WW8Num54"/>
    <w:basedOn w:val="Nessunelenco"/>
    <w:pPr>
      <w:numPr>
        <w:numId w:val="54"/>
      </w:numPr>
    </w:pPr>
  </w:style>
  <w:style w:type="numbering" w:customStyle="1" w:styleId="WW8Num55">
    <w:name w:val="WW8Num55"/>
    <w:basedOn w:val="Nessunelenco"/>
    <w:pPr>
      <w:numPr>
        <w:numId w:val="55"/>
      </w:numPr>
    </w:pPr>
  </w:style>
  <w:style w:type="numbering" w:customStyle="1" w:styleId="WW8Num56">
    <w:name w:val="WW8Num56"/>
    <w:basedOn w:val="Nessunelenco"/>
    <w:pPr>
      <w:numPr>
        <w:numId w:val="56"/>
      </w:numPr>
    </w:pPr>
  </w:style>
  <w:style w:type="numbering" w:customStyle="1" w:styleId="WW8Num57">
    <w:name w:val="WW8Num57"/>
    <w:basedOn w:val="Nessunelenco"/>
    <w:pPr>
      <w:numPr>
        <w:numId w:val="57"/>
      </w:numPr>
    </w:pPr>
  </w:style>
  <w:style w:type="numbering" w:customStyle="1" w:styleId="WW8Num58">
    <w:name w:val="WW8Num58"/>
    <w:basedOn w:val="Nessunelenco"/>
    <w:pPr>
      <w:numPr>
        <w:numId w:val="58"/>
      </w:numPr>
    </w:pPr>
  </w:style>
  <w:style w:type="numbering" w:customStyle="1" w:styleId="WW8Num59">
    <w:name w:val="WW8Num59"/>
    <w:basedOn w:val="Nessunelenco"/>
    <w:pPr>
      <w:numPr>
        <w:numId w:val="59"/>
      </w:numPr>
    </w:pPr>
  </w:style>
  <w:style w:type="numbering" w:customStyle="1" w:styleId="WW8Num60">
    <w:name w:val="WW8Num60"/>
    <w:basedOn w:val="Nessunelenco"/>
    <w:pPr>
      <w:numPr>
        <w:numId w:val="60"/>
      </w:numPr>
    </w:pPr>
  </w:style>
  <w:style w:type="numbering" w:customStyle="1" w:styleId="WW8Num61">
    <w:name w:val="WW8Num61"/>
    <w:basedOn w:val="Nessunelenco"/>
    <w:pPr>
      <w:numPr>
        <w:numId w:val="61"/>
      </w:numPr>
    </w:pPr>
  </w:style>
  <w:style w:type="numbering" w:customStyle="1" w:styleId="WW8Num62">
    <w:name w:val="WW8Num62"/>
    <w:basedOn w:val="Nessunelenco"/>
    <w:pPr>
      <w:numPr>
        <w:numId w:val="62"/>
      </w:numPr>
    </w:pPr>
  </w:style>
  <w:style w:type="numbering" w:customStyle="1" w:styleId="WW8Num63">
    <w:name w:val="WW8Num63"/>
    <w:basedOn w:val="Nessunelenco"/>
    <w:pPr>
      <w:numPr>
        <w:numId w:val="63"/>
      </w:numPr>
    </w:pPr>
  </w:style>
  <w:style w:type="numbering" w:customStyle="1" w:styleId="WW8Num64">
    <w:name w:val="WW8Num64"/>
    <w:basedOn w:val="Nessunelenco"/>
    <w:pPr>
      <w:numPr>
        <w:numId w:val="64"/>
      </w:numPr>
    </w:pPr>
  </w:style>
  <w:style w:type="numbering" w:customStyle="1" w:styleId="WW8Num65">
    <w:name w:val="WW8Num65"/>
    <w:basedOn w:val="Nessunelenco"/>
    <w:pPr>
      <w:numPr>
        <w:numId w:val="65"/>
      </w:numPr>
    </w:pPr>
  </w:style>
  <w:style w:type="numbering" w:customStyle="1" w:styleId="WW8Num66">
    <w:name w:val="WW8Num66"/>
    <w:basedOn w:val="Nessunelenco"/>
    <w:pPr>
      <w:numPr>
        <w:numId w:val="66"/>
      </w:numPr>
    </w:pPr>
  </w:style>
  <w:style w:type="numbering" w:customStyle="1" w:styleId="WW8Num67">
    <w:name w:val="WW8Num67"/>
    <w:basedOn w:val="Nessunelenco"/>
    <w:pPr>
      <w:numPr>
        <w:numId w:val="67"/>
      </w:numPr>
    </w:pPr>
  </w:style>
  <w:style w:type="numbering" w:customStyle="1" w:styleId="WW8Num68">
    <w:name w:val="WW8Num68"/>
    <w:basedOn w:val="Nessunelenco"/>
    <w:pPr>
      <w:numPr>
        <w:numId w:val="68"/>
      </w:numPr>
    </w:pPr>
  </w:style>
  <w:style w:type="numbering" w:customStyle="1" w:styleId="WW8Num69">
    <w:name w:val="WW8Num69"/>
    <w:basedOn w:val="Nessunelenco"/>
    <w:pPr>
      <w:numPr>
        <w:numId w:val="69"/>
      </w:numPr>
    </w:pPr>
  </w:style>
  <w:style w:type="numbering" w:customStyle="1" w:styleId="WW8Num70">
    <w:name w:val="WW8Num70"/>
    <w:basedOn w:val="Nessunelenco"/>
    <w:pPr>
      <w:numPr>
        <w:numId w:val="70"/>
      </w:numPr>
    </w:pPr>
  </w:style>
  <w:style w:type="numbering" w:customStyle="1" w:styleId="WW8Num71">
    <w:name w:val="WW8Num71"/>
    <w:basedOn w:val="Nessunelenco"/>
    <w:pPr>
      <w:numPr>
        <w:numId w:val="71"/>
      </w:numPr>
    </w:pPr>
  </w:style>
  <w:style w:type="numbering" w:customStyle="1" w:styleId="WW8Num72">
    <w:name w:val="WW8Num72"/>
    <w:basedOn w:val="Nessunelenco"/>
    <w:pPr>
      <w:numPr>
        <w:numId w:val="72"/>
      </w:numPr>
    </w:pPr>
  </w:style>
  <w:style w:type="numbering" w:customStyle="1" w:styleId="WW8Num73">
    <w:name w:val="WW8Num73"/>
    <w:basedOn w:val="Nessunelenco"/>
    <w:pPr>
      <w:numPr>
        <w:numId w:val="73"/>
      </w:numPr>
    </w:pPr>
  </w:style>
  <w:style w:type="numbering" w:customStyle="1" w:styleId="WW8Num74">
    <w:name w:val="WW8Num74"/>
    <w:basedOn w:val="Nessunelenco"/>
    <w:pPr>
      <w:numPr>
        <w:numId w:val="74"/>
      </w:numPr>
    </w:pPr>
  </w:style>
  <w:style w:type="numbering" w:customStyle="1" w:styleId="WW8Num75">
    <w:name w:val="WW8Num75"/>
    <w:basedOn w:val="Nessunelenco"/>
    <w:pPr>
      <w:numPr>
        <w:numId w:val="7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12116</Words>
  <Characters>69065</Characters>
  <Application>Microsoft Office Word</Application>
  <DocSecurity>0</DocSecurity>
  <Lines>575</Lines>
  <Paragraphs>162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10</vt:i4>
      </vt:variant>
    </vt:vector>
  </HeadingPairs>
  <TitlesOfParts>
    <vt:vector size="11" baseType="lpstr">
      <vt:lpstr/>
      <vt:lpstr>Istituto Comprensivo di Monterenzio</vt:lpstr>
      <vt:lpstr/>
      <vt:lpstr>SCUOLA DELL’INFANZIA</vt:lpstr>
      <vt:lpstr>“CASA del SOLE”</vt:lpstr>
      <vt:lpstr/>
      <vt:lpstr>    PROGRAMMAZIONE</vt:lpstr>
      <vt:lpstr>    EDUCATIVO-DIDATTICA</vt:lpstr>
      <vt:lpstr>        Martedì 15 settembre verranno accolti tutti i bambini nati nel 2010 e nel 2011 .</vt:lpstr>
      <vt:lpstr>        In ogni sezione i bambini nati nel 2012 saranno divisi in due gruppi e accolti a</vt:lpstr>
      <vt:lpstr/>
    </vt:vector>
  </TitlesOfParts>
  <Company>Microsoft</Company>
  <LinksUpToDate>false</LinksUpToDate>
  <CharactersWithSpaces>81019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monti</dc:creator>
  <cp:lastModifiedBy>Infanzia Pizzano</cp:lastModifiedBy>
  <cp:revision>3</cp:revision>
  <cp:lastPrinted>2015-12-16T03:18:00Z</cp:lastPrinted>
  <dcterms:created xsi:type="dcterms:W3CDTF">2016-01-11T06:53:00Z</dcterms:created>
  <dcterms:modified xsi:type="dcterms:W3CDTF">2016-01-11T06:53:00Z</dcterms:modified>
</cp:coreProperties>
</file>